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documenttasks/documenttasks1.xml" ContentType="application/vnd.ms-office.documenttask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D83A19" w14:textId="19CAEB5F" w:rsidR="79A52F8C" w:rsidRPr="00CF193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CD60E85" w:rsidR="006D50C2" w:rsidRPr="00D90D73" w:rsidRDefault="006D50C2" w:rsidP="006D50C2">
          <w:pPr>
            <w:spacing w:after="120" w:line="20" w:lineRule="atLeast"/>
            <w:contextualSpacing/>
            <w:rPr>
              <w:rFonts w:cstheme="minorHAnsi"/>
              <w:b/>
              <w:bCs/>
              <w:sz w:val="28"/>
              <w:szCs w:val="28"/>
            </w:rPr>
          </w:pPr>
        </w:p>
        <w:p w14:paraId="3865788C" w14:textId="678B4AC2" w:rsidR="006D50C2" w:rsidRPr="00D90D73" w:rsidRDefault="006D50C2" w:rsidP="006D50C2">
          <w:pPr>
            <w:spacing w:after="0" w:line="240" w:lineRule="auto"/>
            <w:jc w:val="center"/>
            <w:rPr>
              <w:rFonts w:cstheme="minorHAnsi"/>
              <w:b/>
              <w:bCs/>
              <w:sz w:val="24"/>
              <w:szCs w:val="24"/>
            </w:rPr>
          </w:pPr>
          <w:bookmarkStart w:id="0" w:name="_Hlk182985465"/>
          <w:r w:rsidRPr="00D90D73">
            <w:rPr>
              <w:rFonts w:cstheme="minorHAnsi"/>
              <w:b/>
              <w:bCs/>
              <w:sz w:val="24"/>
              <w:szCs w:val="24"/>
            </w:rPr>
            <w:t>VALSTYBĖS SIENOS APSAUGOS TARNYBA</w:t>
          </w:r>
        </w:p>
        <w:p w14:paraId="27CE62E2" w14:textId="77777777" w:rsidR="006D50C2" w:rsidRPr="00D90D73" w:rsidRDefault="006D50C2" w:rsidP="006D50C2">
          <w:pPr>
            <w:pStyle w:val="Betarp"/>
            <w:jc w:val="center"/>
            <w:rPr>
              <w:rFonts w:cstheme="minorHAnsi"/>
              <w:b/>
              <w:bCs/>
              <w:sz w:val="24"/>
              <w:szCs w:val="24"/>
            </w:rPr>
          </w:pPr>
          <w:r w:rsidRPr="00D90D73">
            <w:rPr>
              <w:rFonts w:cstheme="minorHAnsi"/>
              <w:b/>
              <w:bCs/>
              <w:sz w:val="24"/>
              <w:szCs w:val="24"/>
            </w:rPr>
            <w:t>PRIE LIETUVOS RESPUBLIKOS VIDAUS REIKALŲ MINISTERIJOS</w:t>
          </w:r>
        </w:p>
        <w:p w14:paraId="5C394EBE" w14:textId="77777777" w:rsidR="00262A1D" w:rsidRPr="00D90D73" w:rsidRDefault="00262A1D" w:rsidP="006D50C2">
          <w:pPr>
            <w:pStyle w:val="Betarp"/>
            <w:jc w:val="center"/>
            <w:rPr>
              <w:rFonts w:cstheme="minorHAnsi"/>
              <w:b/>
              <w:bCs/>
              <w:sz w:val="16"/>
              <w:szCs w:val="16"/>
            </w:rPr>
          </w:pPr>
        </w:p>
        <w:tbl>
          <w:tblPr>
            <w:tblW w:w="0" w:type="auto"/>
            <w:tblLayout w:type="fixed"/>
            <w:tblLook w:val="0000" w:firstRow="0" w:lastRow="0" w:firstColumn="0" w:lastColumn="0" w:noHBand="0" w:noVBand="0"/>
          </w:tblPr>
          <w:tblGrid>
            <w:gridCol w:w="9854"/>
          </w:tblGrid>
          <w:tr w:rsidR="00262A1D" w:rsidRPr="00D90D73" w14:paraId="3095CC73" w14:textId="77777777" w:rsidTr="007161B6">
            <w:trPr>
              <w:trHeight w:val="591"/>
            </w:trPr>
            <w:tc>
              <w:tcPr>
                <w:tcW w:w="9854" w:type="dxa"/>
                <w:tcBorders>
                  <w:bottom w:val="single" w:sz="4" w:space="0" w:color="auto"/>
                </w:tcBorders>
                <w:vAlign w:val="center"/>
              </w:tcPr>
              <w:bookmarkEnd w:id="0"/>
              <w:p w14:paraId="3C32E92B" w14:textId="77777777" w:rsidR="00262A1D" w:rsidRPr="00D90D73" w:rsidRDefault="00262A1D" w:rsidP="00262A1D">
                <w:pPr>
                  <w:spacing w:after="0" w:line="240" w:lineRule="auto"/>
                  <w:ind w:right="-143" w:hanging="142"/>
                  <w:jc w:val="center"/>
                  <w:rPr>
                    <w:rFonts w:ascii="Times New Roman" w:eastAsia="Times New Roman" w:hAnsi="Times New Roman" w:cs="Times New Roman"/>
                    <w:sz w:val="18"/>
                    <w:szCs w:val="18"/>
                  </w:rPr>
                </w:pPr>
                <w:r w:rsidRPr="00D90D73">
                  <w:rPr>
                    <w:rFonts w:ascii="Times New Roman" w:eastAsia="Times New Roman" w:hAnsi="Times New Roman" w:cs="Times New Roman"/>
                    <w:sz w:val="18"/>
                    <w:szCs w:val="18"/>
                  </w:rPr>
                  <w:t xml:space="preserve">Biudžetinė įstaiga, Savanorių pr. 2, LT-03116 Vilnius, tel.: (0) 707 59305 / 5 233 1352, </w:t>
                </w:r>
              </w:p>
              <w:p w14:paraId="0827F6AF" w14:textId="77777777" w:rsidR="00262A1D" w:rsidRPr="00D90D73" w:rsidRDefault="00262A1D" w:rsidP="00262A1D">
                <w:pPr>
                  <w:spacing w:after="0" w:line="240" w:lineRule="auto"/>
                  <w:ind w:right="-143" w:hanging="142"/>
                  <w:jc w:val="center"/>
                  <w:rPr>
                    <w:rFonts w:ascii="Times New Roman" w:eastAsia="Times New Roman" w:hAnsi="Times New Roman" w:cs="Times New Roman"/>
                    <w:sz w:val="18"/>
                    <w:szCs w:val="18"/>
                  </w:rPr>
                </w:pPr>
                <w:r w:rsidRPr="00D90D73">
                  <w:rPr>
                    <w:rFonts w:ascii="Times New Roman" w:eastAsia="Times New Roman" w:hAnsi="Times New Roman" w:cs="Times New Roman"/>
                    <w:sz w:val="18"/>
                    <w:szCs w:val="18"/>
                  </w:rPr>
                  <w:t xml:space="preserve">el. p. </w:t>
                </w:r>
                <w:proofErr w:type="spellStart"/>
                <w:r w:rsidRPr="00D90D73">
                  <w:rPr>
                    <w:rFonts w:ascii="Times New Roman" w:eastAsia="Times New Roman" w:hAnsi="Times New Roman" w:cs="Times New Roman"/>
                    <w:sz w:val="18"/>
                    <w:szCs w:val="18"/>
                  </w:rPr>
                  <w:t>dvks@vsat.vrm.lt</w:t>
                </w:r>
                <w:proofErr w:type="spellEnd"/>
                <w:r w:rsidRPr="00D90D73">
                  <w:rPr>
                    <w:rFonts w:ascii="Times New Roman" w:eastAsia="Times New Roman" w:hAnsi="Times New Roman" w:cs="Times New Roman"/>
                    <w:sz w:val="18"/>
                    <w:szCs w:val="18"/>
                  </w:rPr>
                  <w:t>, el. pristatymo dėžutės adresas 188608252.</w:t>
                </w:r>
              </w:p>
              <w:p w14:paraId="002F45CF" w14:textId="77777777" w:rsidR="00262A1D" w:rsidRPr="00D90D73" w:rsidRDefault="00262A1D" w:rsidP="00262A1D">
                <w:pPr>
                  <w:spacing w:after="0" w:line="240" w:lineRule="auto"/>
                  <w:ind w:right="-143" w:hanging="142"/>
                  <w:jc w:val="center"/>
                  <w:rPr>
                    <w:rFonts w:ascii="Times New Roman" w:eastAsia="Times New Roman" w:hAnsi="Times New Roman" w:cs="Times New Roman"/>
                    <w:sz w:val="18"/>
                    <w:szCs w:val="18"/>
                  </w:rPr>
                </w:pPr>
                <w:r w:rsidRPr="00D90D73">
                  <w:rPr>
                    <w:rFonts w:ascii="Times New Roman" w:eastAsia="Times New Roman" w:hAnsi="Times New Roman" w:cs="Times New Roman"/>
                    <w:sz w:val="18"/>
                    <w:szCs w:val="18"/>
                  </w:rPr>
                  <w:t>Duomenys kaupiami ir saugomi Juridinių asmenų registre, kodas 188608252</w:t>
                </w:r>
              </w:p>
            </w:tc>
          </w:tr>
          <w:tr w:rsidR="00262A1D" w:rsidRPr="00D90D73" w14:paraId="5A94FB0C" w14:textId="77777777" w:rsidTr="007161B6">
            <w:trPr>
              <w:trHeight w:val="323"/>
            </w:trPr>
            <w:tc>
              <w:tcPr>
                <w:tcW w:w="9854" w:type="dxa"/>
              </w:tcPr>
              <w:p w14:paraId="7DD11EBC" w14:textId="77777777" w:rsidR="00262A1D" w:rsidRPr="00D90D73" w:rsidRDefault="00262A1D" w:rsidP="00262A1D">
                <w:pPr>
                  <w:spacing w:after="0" w:line="240" w:lineRule="auto"/>
                  <w:rPr>
                    <w:rFonts w:ascii="Times New Roman" w:eastAsia="Times New Roman" w:hAnsi="Times New Roman" w:cs="Times New Roman"/>
                    <w:sz w:val="26"/>
                    <w:szCs w:val="26"/>
                  </w:rPr>
                </w:pPr>
              </w:p>
            </w:tc>
          </w:tr>
        </w:tbl>
        <w:p w14:paraId="2D9D2889" w14:textId="77777777" w:rsidR="006D50C2" w:rsidRPr="00D90D73" w:rsidRDefault="006D50C2" w:rsidP="006D50C2">
          <w:pPr>
            <w:spacing w:after="0" w:line="240" w:lineRule="auto"/>
            <w:ind w:left="5245"/>
            <w:contextualSpacing/>
            <w:rPr>
              <w:rFonts w:cstheme="minorHAnsi"/>
              <w:sz w:val="24"/>
              <w:szCs w:val="24"/>
            </w:rPr>
          </w:pPr>
          <w:r w:rsidRPr="00D90D73">
            <w:rPr>
              <w:rFonts w:cstheme="minorHAnsi"/>
              <w:sz w:val="24"/>
              <w:szCs w:val="24"/>
            </w:rPr>
            <w:t xml:space="preserve">PATVIRTINTA </w:t>
          </w:r>
        </w:p>
        <w:p w14:paraId="2AF169CF" w14:textId="5C1B272C" w:rsidR="00D4299A" w:rsidRPr="00D90D73" w:rsidRDefault="006D50C2" w:rsidP="006D50C2">
          <w:pPr>
            <w:spacing w:after="0" w:line="240" w:lineRule="auto"/>
            <w:ind w:left="5245"/>
            <w:contextualSpacing/>
            <w:rPr>
              <w:rFonts w:cstheme="minorHAnsi"/>
              <w:sz w:val="24"/>
              <w:szCs w:val="24"/>
            </w:rPr>
          </w:pPr>
          <w:r w:rsidRPr="00D90D73">
            <w:rPr>
              <w:rFonts w:cstheme="minorHAnsi"/>
              <w:sz w:val="24"/>
              <w:szCs w:val="24"/>
            </w:rPr>
            <w:t>Vieš</w:t>
          </w:r>
          <w:r w:rsidR="00262A1D" w:rsidRPr="00D90D73">
            <w:rPr>
              <w:rFonts w:cstheme="minorHAnsi"/>
              <w:sz w:val="24"/>
              <w:szCs w:val="24"/>
            </w:rPr>
            <w:t>ųjų</w:t>
          </w:r>
          <w:r w:rsidRPr="00D90D73">
            <w:rPr>
              <w:rFonts w:cstheme="minorHAnsi"/>
              <w:sz w:val="24"/>
              <w:szCs w:val="24"/>
            </w:rPr>
            <w:t xml:space="preserve"> pirkim</w:t>
          </w:r>
          <w:r w:rsidR="00262A1D" w:rsidRPr="00D90D73">
            <w:rPr>
              <w:rFonts w:cstheme="minorHAnsi"/>
              <w:sz w:val="24"/>
              <w:szCs w:val="24"/>
            </w:rPr>
            <w:t>ų</w:t>
          </w:r>
          <w:r w:rsidRPr="00D90D73">
            <w:rPr>
              <w:rFonts w:cstheme="minorHAnsi"/>
              <w:sz w:val="24"/>
              <w:szCs w:val="24"/>
            </w:rPr>
            <w:t xml:space="preserve"> komisijos </w:t>
          </w:r>
          <w:r w:rsidR="00D4299A" w:rsidRPr="00D90D73">
            <w:rPr>
              <w:rFonts w:cstheme="minorHAnsi"/>
              <w:sz w:val="24"/>
              <w:szCs w:val="24"/>
            </w:rPr>
            <w:t>2025-04-</w:t>
          </w:r>
        </w:p>
        <w:p w14:paraId="179FCDFB" w14:textId="0A74FA4D" w:rsidR="006D50C2" w:rsidRPr="00D90D73" w:rsidRDefault="006D50C2" w:rsidP="006D50C2">
          <w:pPr>
            <w:spacing w:after="0" w:line="240" w:lineRule="auto"/>
            <w:ind w:left="5245"/>
            <w:contextualSpacing/>
            <w:rPr>
              <w:rFonts w:cstheme="minorHAnsi"/>
              <w:sz w:val="24"/>
              <w:szCs w:val="24"/>
            </w:rPr>
          </w:pPr>
          <w:r w:rsidRPr="00D90D73">
            <w:rPr>
              <w:rFonts w:cstheme="minorHAnsi"/>
              <w:sz w:val="24"/>
              <w:szCs w:val="24"/>
            </w:rPr>
            <w:t>protokolu Nr. PRO-</w:t>
          </w:r>
        </w:p>
        <w:p w14:paraId="68ADC17E" w14:textId="77777777" w:rsidR="006D50C2" w:rsidRPr="00D90D73" w:rsidRDefault="006D50C2" w:rsidP="006D50C2">
          <w:pPr>
            <w:spacing w:after="0" w:line="240" w:lineRule="auto"/>
            <w:contextualSpacing/>
            <w:jc w:val="center"/>
            <w:rPr>
              <w:rFonts w:cstheme="minorHAnsi"/>
              <w:sz w:val="24"/>
              <w:szCs w:val="24"/>
            </w:rPr>
          </w:pPr>
        </w:p>
        <w:p w14:paraId="6CE4E3A9" w14:textId="77777777" w:rsidR="006D50C2" w:rsidRPr="00D90D73" w:rsidRDefault="006D50C2" w:rsidP="006D50C2">
          <w:pPr>
            <w:spacing w:after="0" w:line="240" w:lineRule="auto"/>
            <w:contextualSpacing/>
            <w:jc w:val="center"/>
            <w:rPr>
              <w:rFonts w:cstheme="minorHAnsi"/>
              <w:sz w:val="24"/>
              <w:szCs w:val="24"/>
            </w:rPr>
          </w:pPr>
        </w:p>
        <w:p w14:paraId="2D37ECE1" w14:textId="54359462" w:rsidR="00D4299A" w:rsidRPr="00D90D73" w:rsidRDefault="00D4299A" w:rsidP="00262A1D">
          <w:pPr>
            <w:spacing w:after="0" w:line="240" w:lineRule="auto"/>
            <w:contextualSpacing/>
            <w:jc w:val="center"/>
            <w:rPr>
              <w:rFonts w:cstheme="minorHAnsi"/>
              <w:b/>
              <w:bCs/>
              <w:sz w:val="24"/>
              <w:szCs w:val="24"/>
            </w:rPr>
          </w:pPr>
          <w:r w:rsidRPr="00D90D73">
            <w:rPr>
              <w:rFonts w:cstheme="minorHAnsi"/>
              <w:b/>
              <w:bCs/>
              <w:sz w:val="24"/>
              <w:szCs w:val="24"/>
            </w:rPr>
            <w:t>SUPAPRASTINTO VIEŠOJO PIRKIMO</w:t>
          </w:r>
        </w:p>
        <w:p w14:paraId="23FECDAC" w14:textId="46EA8C97" w:rsidR="006D50C2" w:rsidRPr="00D90D73" w:rsidRDefault="00D4299A" w:rsidP="009D230F">
          <w:pPr>
            <w:spacing w:after="0" w:line="240" w:lineRule="auto"/>
            <w:contextualSpacing/>
            <w:jc w:val="center"/>
            <w:rPr>
              <w:rFonts w:cstheme="minorHAnsi"/>
              <w:b/>
              <w:bCs/>
              <w:sz w:val="24"/>
              <w:szCs w:val="24"/>
            </w:rPr>
          </w:pPr>
          <w:r w:rsidRPr="00D90D73">
            <w:rPr>
              <w:rFonts w:cstheme="minorHAnsi"/>
              <w:b/>
              <w:bCs/>
              <w:sz w:val="24"/>
              <w:szCs w:val="24"/>
            </w:rPr>
            <w:t xml:space="preserve"> „</w:t>
          </w:r>
          <w:r w:rsidR="009D230F" w:rsidRPr="00D90D73">
            <w:rPr>
              <w:rFonts w:cstheme="minorHAnsi"/>
              <w:b/>
              <w:bCs/>
              <w:sz w:val="24"/>
              <w:szCs w:val="24"/>
            </w:rPr>
            <w:t xml:space="preserve">TARNYBINIŲ LAIVŲ NAVIGACINĖS IR RADIONAVIGACINĖS ĮRANGOS TIKRINIMO, TECHNINĖS PRIEŽIŪROS, REMONTO IR ATNAUJINIMO PASLAUGŲ BEI PREKIŲ </w:t>
          </w:r>
          <w:r w:rsidRPr="00D90D73">
            <w:rPr>
              <w:rFonts w:cstheme="minorHAnsi"/>
              <w:b/>
              <w:bCs/>
              <w:sz w:val="24"/>
              <w:szCs w:val="24"/>
            </w:rPr>
            <w:t>PIRKIMAS“ ATVIRO KONKURSO SPECIALIOSIOS SĄLYGOS</w:t>
          </w:r>
        </w:p>
        <w:p w14:paraId="0124FBF5" w14:textId="71642BCE" w:rsidR="006D50C2" w:rsidRPr="00D90D73" w:rsidRDefault="00D4299A" w:rsidP="00262A1D">
          <w:pPr>
            <w:spacing w:after="0" w:line="240" w:lineRule="auto"/>
            <w:contextualSpacing/>
            <w:jc w:val="center"/>
            <w:rPr>
              <w:rFonts w:cstheme="minorHAnsi"/>
              <w:b/>
              <w:bCs/>
              <w:sz w:val="24"/>
              <w:szCs w:val="24"/>
            </w:rPr>
          </w:pPr>
          <w:r w:rsidRPr="00D90D73">
            <w:rPr>
              <w:rFonts w:cstheme="minorHAnsi"/>
              <w:b/>
              <w:bCs/>
              <w:sz w:val="24"/>
              <w:szCs w:val="24"/>
            </w:rPr>
            <w:t xml:space="preserve">VERSIJA NR. </w:t>
          </w:r>
          <w:r w:rsidRPr="00D90D73">
            <w:rPr>
              <w:rFonts w:cstheme="minorHAnsi"/>
              <w:b/>
              <w:sz w:val="24"/>
              <w:szCs w:val="24"/>
            </w:rPr>
            <w:t>1</w:t>
          </w:r>
        </w:p>
        <w:p w14:paraId="0FC90D8B" w14:textId="02E28986" w:rsidR="00D526C8" w:rsidRPr="00D90D73" w:rsidRDefault="00D526C8" w:rsidP="006D50C2">
          <w:pPr>
            <w:spacing w:after="120" w:line="20" w:lineRule="atLeast"/>
            <w:contextualSpacing/>
            <w:jc w:val="center"/>
            <w:rPr>
              <w:rFonts w:cstheme="minorHAnsi"/>
              <w:sz w:val="28"/>
              <w:szCs w:val="28"/>
            </w:rPr>
          </w:pPr>
        </w:p>
        <w:p w14:paraId="18B0B7B6" w14:textId="024E4C0D" w:rsidR="00177463" w:rsidRPr="00D90D73" w:rsidRDefault="00177463" w:rsidP="0022287F">
          <w:pPr>
            <w:autoSpaceDE w:val="0"/>
            <w:autoSpaceDN w:val="0"/>
            <w:adjustRightInd w:val="0"/>
            <w:spacing w:after="0" w:line="240" w:lineRule="auto"/>
            <w:jc w:val="center"/>
            <w:rPr>
              <w:rFonts w:cstheme="minorHAnsi"/>
              <w:sz w:val="24"/>
              <w:szCs w:val="24"/>
            </w:rPr>
          </w:pPr>
          <w:r w:rsidRPr="00D90D73">
            <w:rPr>
              <w:rFonts w:cstheme="minorHAnsi"/>
              <w:sz w:val="24"/>
              <w:szCs w:val="24"/>
            </w:rPr>
            <w:t xml:space="preserve">BVPŽ kodas – </w:t>
          </w:r>
          <w:r w:rsidR="0022287F" w:rsidRPr="00D90D73">
            <w:rPr>
              <w:rFonts w:cstheme="minorHAnsi"/>
              <w:sz w:val="24"/>
              <w:szCs w:val="24"/>
            </w:rPr>
            <w:t xml:space="preserve">50333100-9 </w:t>
          </w:r>
          <w:r w:rsidRPr="00D90D73">
            <w:rPr>
              <w:rFonts w:cstheme="minorHAnsi"/>
              <w:sz w:val="24"/>
              <w:szCs w:val="24"/>
            </w:rPr>
            <w:t>(</w:t>
          </w:r>
          <w:r w:rsidR="0022287F" w:rsidRPr="00D90D73">
            <w:rPr>
              <w:rFonts w:cstheme="minorHAnsi"/>
              <w:sz w:val="24"/>
              <w:szCs w:val="24"/>
            </w:rPr>
            <w:t>Radijo siųstuvų remonto ir priežiūros paslaugos</w:t>
          </w:r>
          <w:r w:rsidRPr="00D90D73">
            <w:rPr>
              <w:rFonts w:cstheme="minorHAnsi"/>
              <w:sz w:val="24"/>
              <w:szCs w:val="24"/>
            </w:rPr>
            <w:t>)</w:t>
          </w:r>
        </w:p>
        <w:p w14:paraId="42A00E67" w14:textId="77777777" w:rsidR="003C2EF9" w:rsidRPr="00D90D73" w:rsidRDefault="003C2EF9" w:rsidP="00177463">
          <w:pPr>
            <w:autoSpaceDE w:val="0"/>
            <w:autoSpaceDN w:val="0"/>
            <w:adjustRightInd w:val="0"/>
            <w:spacing w:after="0" w:line="240" w:lineRule="auto"/>
            <w:jc w:val="center"/>
            <w:rPr>
              <w:rFonts w:cstheme="minorHAnsi"/>
              <w:sz w:val="24"/>
              <w:szCs w:val="24"/>
            </w:rPr>
          </w:pPr>
        </w:p>
        <w:p w14:paraId="4A82BE58" w14:textId="77777777" w:rsidR="00177463" w:rsidRPr="00D90D73" w:rsidRDefault="00177463" w:rsidP="006D50C2">
          <w:pPr>
            <w:spacing w:after="120" w:line="20" w:lineRule="atLeast"/>
            <w:contextualSpacing/>
            <w:jc w:val="center"/>
            <w:rPr>
              <w:rFonts w:cstheme="minorHAnsi"/>
              <w:sz w:val="28"/>
              <w:szCs w:val="28"/>
            </w:rPr>
          </w:pPr>
        </w:p>
        <w:p w14:paraId="14CD07CB" w14:textId="77777777" w:rsidR="00177463" w:rsidRPr="00D90D73" w:rsidRDefault="00177463" w:rsidP="006D50C2">
          <w:pPr>
            <w:spacing w:after="120" w:line="20" w:lineRule="atLeast"/>
            <w:contextualSpacing/>
            <w:jc w:val="center"/>
            <w:rPr>
              <w:rFonts w:cstheme="minorHAnsi"/>
              <w:sz w:val="28"/>
              <w:szCs w:val="28"/>
            </w:rPr>
          </w:pPr>
        </w:p>
        <w:p w14:paraId="517C01D9" w14:textId="77777777" w:rsidR="001C24BC" w:rsidRPr="00D90D73" w:rsidRDefault="005F13F0" w:rsidP="004E4612">
          <w:pPr>
            <w:spacing w:after="120" w:line="20" w:lineRule="atLeast"/>
            <w:contextualSpacing/>
            <w:rPr>
              <w:rFonts w:cstheme="minorHAnsi"/>
            </w:rPr>
          </w:pPr>
          <w:r w:rsidRPr="00D90D73">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90D73" w:rsidRDefault="001C24BC" w:rsidP="004E4612">
              <w:pPr>
                <w:pStyle w:val="Turinioantrat"/>
                <w:spacing w:before="0" w:line="20" w:lineRule="atLeast"/>
                <w:ind w:left="432" w:hanging="432"/>
                <w:contextualSpacing/>
                <w:rPr>
                  <w:rFonts w:asciiTheme="minorHAnsi" w:hAnsiTheme="minorHAnsi" w:cstheme="minorHAnsi"/>
                </w:rPr>
              </w:pPr>
              <w:r w:rsidRPr="00D90D73">
                <w:rPr>
                  <w:rFonts w:asciiTheme="minorHAnsi" w:hAnsiTheme="minorHAnsi" w:cstheme="minorHAnsi"/>
                </w:rPr>
                <w:t>TURINYS</w:t>
              </w:r>
            </w:p>
            <w:p w14:paraId="1AD69534" w14:textId="1F6741E0" w:rsidR="004D3D8F" w:rsidRPr="00D90D73" w:rsidRDefault="001C24BC">
              <w:pPr>
                <w:pStyle w:val="Turinys1"/>
                <w:tabs>
                  <w:tab w:val="left" w:pos="660"/>
                </w:tabs>
                <w:rPr>
                  <w:noProof/>
                  <w:kern w:val="2"/>
                  <w:sz w:val="22"/>
                  <w:szCs w:val="22"/>
                  <w14:ligatures w14:val="standardContextual"/>
                </w:rPr>
              </w:pPr>
              <w:r w:rsidRPr="00D90D73">
                <w:rPr>
                  <w:rFonts w:cstheme="minorHAnsi"/>
                  <w:color w:val="2B579A"/>
                  <w:shd w:val="clear" w:color="auto" w:fill="E6E6E6"/>
                </w:rPr>
                <w:fldChar w:fldCharType="begin"/>
              </w:r>
              <w:r w:rsidRPr="00D90D73">
                <w:rPr>
                  <w:rFonts w:cstheme="minorHAnsi"/>
                </w:rPr>
                <w:instrText xml:space="preserve"> TOC \o "1-3" \h \z \u </w:instrText>
              </w:r>
              <w:r w:rsidRPr="00D90D73">
                <w:rPr>
                  <w:rFonts w:cstheme="minorHAnsi"/>
                  <w:color w:val="2B579A"/>
                  <w:shd w:val="clear" w:color="auto" w:fill="E6E6E6"/>
                </w:rPr>
                <w:fldChar w:fldCharType="separate"/>
              </w:r>
              <w:hyperlink w:anchor="_Toc184631421" w:history="1">
                <w:r w:rsidR="004D3D8F" w:rsidRPr="00D90D73">
                  <w:rPr>
                    <w:rStyle w:val="Hipersaitas"/>
                    <w:rFonts w:cstheme="minorHAnsi"/>
                    <w:noProof/>
                  </w:rPr>
                  <w:t>1.</w:t>
                </w:r>
                <w:r w:rsidR="004D3D8F" w:rsidRPr="00D90D73">
                  <w:rPr>
                    <w:noProof/>
                    <w:kern w:val="2"/>
                    <w:sz w:val="22"/>
                    <w:szCs w:val="22"/>
                    <w14:ligatures w14:val="standardContextual"/>
                  </w:rPr>
                  <w:tab/>
                </w:r>
                <w:r w:rsidR="004D3D8F" w:rsidRPr="00D90D73">
                  <w:rPr>
                    <w:rStyle w:val="Hipersaitas"/>
                    <w:rFonts w:cstheme="minorHAnsi"/>
                    <w:noProof/>
                  </w:rPr>
                  <w:t>Bendra informacija</w:t>
                </w:r>
                <w:r w:rsidR="004D3D8F" w:rsidRPr="00D90D73">
                  <w:rPr>
                    <w:noProof/>
                    <w:webHidden/>
                  </w:rPr>
                  <w:tab/>
                </w:r>
                <w:r w:rsidR="004D3D8F" w:rsidRPr="00D90D73">
                  <w:rPr>
                    <w:noProof/>
                    <w:webHidden/>
                  </w:rPr>
                  <w:fldChar w:fldCharType="begin"/>
                </w:r>
                <w:r w:rsidR="004D3D8F" w:rsidRPr="00D90D73">
                  <w:rPr>
                    <w:noProof/>
                    <w:webHidden/>
                  </w:rPr>
                  <w:instrText xml:space="preserve"> PAGEREF _Toc184631421 \h </w:instrText>
                </w:r>
                <w:r w:rsidR="004D3D8F" w:rsidRPr="00D90D73">
                  <w:rPr>
                    <w:noProof/>
                    <w:webHidden/>
                  </w:rPr>
                </w:r>
                <w:r w:rsidR="004D3D8F" w:rsidRPr="00D90D73">
                  <w:rPr>
                    <w:noProof/>
                    <w:webHidden/>
                  </w:rPr>
                  <w:fldChar w:fldCharType="separate"/>
                </w:r>
                <w:r w:rsidR="004B7058" w:rsidRPr="00D90D73">
                  <w:rPr>
                    <w:noProof/>
                    <w:webHidden/>
                  </w:rPr>
                  <w:t>2</w:t>
                </w:r>
                <w:r w:rsidR="004D3D8F" w:rsidRPr="00D90D73">
                  <w:rPr>
                    <w:noProof/>
                    <w:webHidden/>
                  </w:rPr>
                  <w:fldChar w:fldCharType="end"/>
                </w:r>
              </w:hyperlink>
            </w:p>
            <w:p w14:paraId="3526BC84" w14:textId="5BF9FD83" w:rsidR="004D3D8F" w:rsidRPr="00D90D73" w:rsidRDefault="00AB27F1">
              <w:pPr>
                <w:pStyle w:val="Turinys1"/>
                <w:rPr>
                  <w:noProof/>
                  <w:kern w:val="2"/>
                  <w:sz w:val="22"/>
                  <w:szCs w:val="22"/>
                  <w14:ligatures w14:val="standardContextual"/>
                </w:rPr>
              </w:pPr>
              <w:hyperlink w:anchor="_Toc184631422" w:history="1">
                <w:r w:rsidR="004D3D8F" w:rsidRPr="00D90D73">
                  <w:rPr>
                    <w:rStyle w:val="Hipersaitas"/>
                    <w:rFonts w:ascii="Calibri" w:hAnsi="Calibri" w:cs="Calibri"/>
                    <w:noProof/>
                  </w:rPr>
                  <w:t>2</w:t>
                </w:r>
                <w:r w:rsidR="004D3D8F" w:rsidRPr="00D90D73">
                  <w:rPr>
                    <w:rStyle w:val="Hipersaitas"/>
                    <w:noProof/>
                  </w:rPr>
                  <w:t xml:space="preserve">. </w:t>
                </w:r>
                <w:r w:rsidR="004D3D8F" w:rsidRPr="00D90D73">
                  <w:rPr>
                    <w:rStyle w:val="Hipersaitas"/>
                    <w:rFonts w:cstheme="minorHAnsi"/>
                    <w:noProof/>
                  </w:rPr>
                  <w:t>Pirkimo objektas</w:t>
                </w:r>
                <w:r w:rsidR="004D3D8F" w:rsidRPr="00D90D73">
                  <w:rPr>
                    <w:noProof/>
                    <w:webHidden/>
                  </w:rPr>
                  <w:tab/>
                </w:r>
                <w:r w:rsidR="004D3D8F" w:rsidRPr="00D90D73">
                  <w:rPr>
                    <w:noProof/>
                    <w:webHidden/>
                  </w:rPr>
                  <w:fldChar w:fldCharType="begin"/>
                </w:r>
                <w:r w:rsidR="004D3D8F" w:rsidRPr="00D90D73">
                  <w:rPr>
                    <w:noProof/>
                    <w:webHidden/>
                  </w:rPr>
                  <w:instrText xml:space="preserve"> PAGEREF _Toc184631422 \h </w:instrText>
                </w:r>
                <w:r w:rsidR="004D3D8F" w:rsidRPr="00D90D73">
                  <w:rPr>
                    <w:noProof/>
                    <w:webHidden/>
                  </w:rPr>
                </w:r>
                <w:r w:rsidR="004D3D8F" w:rsidRPr="00D90D73">
                  <w:rPr>
                    <w:noProof/>
                    <w:webHidden/>
                  </w:rPr>
                  <w:fldChar w:fldCharType="separate"/>
                </w:r>
                <w:r w:rsidR="004B7058" w:rsidRPr="00D90D73">
                  <w:rPr>
                    <w:noProof/>
                    <w:webHidden/>
                  </w:rPr>
                  <w:t>2</w:t>
                </w:r>
                <w:r w:rsidR="004D3D8F" w:rsidRPr="00D90D73">
                  <w:rPr>
                    <w:noProof/>
                    <w:webHidden/>
                  </w:rPr>
                  <w:fldChar w:fldCharType="end"/>
                </w:r>
              </w:hyperlink>
            </w:p>
            <w:p w14:paraId="2A1AD884" w14:textId="59D507DE" w:rsidR="004D3D8F" w:rsidRPr="00D90D73" w:rsidRDefault="00AB27F1">
              <w:pPr>
                <w:pStyle w:val="Turinys1"/>
                <w:rPr>
                  <w:noProof/>
                  <w:kern w:val="2"/>
                  <w:sz w:val="22"/>
                  <w:szCs w:val="22"/>
                  <w14:ligatures w14:val="standardContextual"/>
                </w:rPr>
              </w:pPr>
              <w:hyperlink w:anchor="_Toc184631423" w:history="1">
                <w:r w:rsidR="004D3D8F" w:rsidRPr="00D90D73">
                  <w:rPr>
                    <w:rStyle w:val="Hipersaitas"/>
                    <w:rFonts w:cstheme="minorHAnsi"/>
                    <w:noProof/>
                  </w:rPr>
                  <w:t>3. Susitikimai su tiekėjais ir objekto apžiūra</w:t>
                </w:r>
                <w:r w:rsidR="004D3D8F" w:rsidRPr="00D90D73">
                  <w:rPr>
                    <w:noProof/>
                    <w:webHidden/>
                  </w:rPr>
                  <w:tab/>
                </w:r>
                <w:r w:rsidR="004D3D8F" w:rsidRPr="00D90D73">
                  <w:rPr>
                    <w:noProof/>
                    <w:webHidden/>
                  </w:rPr>
                  <w:fldChar w:fldCharType="begin"/>
                </w:r>
                <w:r w:rsidR="004D3D8F" w:rsidRPr="00D90D73">
                  <w:rPr>
                    <w:noProof/>
                    <w:webHidden/>
                  </w:rPr>
                  <w:instrText xml:space="preserve"> PAGEREF _Toc184631423 \h </w:instrText>
                </w:r>
                <w:r w:rsidR="004D3D8F" w:rsidRPr="00D90D73">
                  <w:rPr>
                    <w:noProof/>
                    <w:webHidden/>
                  </w:rPr>
                </w:r>
                <w:r w:rsidR="004D3D8F" w:rsidRPr="00D90D73">
                  <w:rPr>
                    <w:noProof/>
                    <w:webHidden/>
                  </w:rPr>
                  <w:fldChar w:fldCharType="separate"/>
                </w:r>
                <w:r w:rsidR="004B7058" w:rsidRPr="00D90D73">
                  <w:rPr>
                    <w:noProof/>
                    <w:webHidden/>
                  </w:rPr>
                  <w:t>3</w:t>
                </w:r>
                <w:r w:rsidR="004D3D8F" w:rsidRPr="00D90D73">
                  <w:rPr>
                    <w:noProof/>
                    <w:webHidden/>
                  </w:rPr>
                  <w:fldChar w:fldCharType="end"/>
                </w:r>
              </w:hyperlink>
            </w:p>
            <w:p w14:paraId="62F0FB25" w14:textId="48E459F9" w:rsidR="004D3D8F" w:rsidRPr="00D90D73" w:rsidRDefault="00AB27F1">
              <w:pPr>
                <w:pStyle w:val="Turinys1"/>
                <w:rPr>
                  <w:noProof/>
                  <w:kern w:val="2"/>
                  <w:sz w:val="22"/>
                  <w:szCs w:val="22"/>
                  <w14:ligatures w14:val="standardContextual"/>
                </w:rPr>
              </w:pPr>
              <w:hyperlink w:anchor="_Toc184631424" w:history="1">
                <w:r w:rsidR="004D3D8F" w:rsidRPr="00D90D73">
                  <w:rPr>
                    <w:rStyle w:val="Hipersaitas"/>
                    <w:rFonts w:cstheme="majorHAnsi"/>
                    <w:noProof/>
                  </w:rPr>
                  <w:t xml:space="preserve">4. </w:t>
                </w:r>
                <w:r w:rsidR="004D3D8F" w:rsidRPr="00D90D73">
                  <w:rPr>
                    <w:rStyle w:val="Hipersaitas"/>
                    <w:rFonts w:cstheme="minorHAnsi"/>
                    <w:noProof/>
                  </w:rPr>
                  <w:t>Tiekėjų pašalinimo pagrindai ir kvalifikacijos reikalavimai</w:t>
                </w:r>
                <w:r w:rsidR="004D3D8F" w:rsidRPr="00D90D73">
                  <w:rPr>
                    <w:noProof/>
                    <w:webHidden/>
                  </w:rPr>
                  <w:tab/>
                </w:r>
                <w:r w:rsidR="004D3D8F" w:rsidRPr="00D90D73">
                  <w:rPr>
                    <w:noProof/>
                    <w:webHidden/>
                  </w:rPr>
                  <w:fldChar w:fldCharType="begin"/>
                </w:r>
                <w:r w:rsidR="004D3D8F" w:rsidRPr="00D90D73">
                  <w:rPr>
                    <w:noProof/>
                    <w:webHidden/>
                  </w:rPr>
                  <w:instrText xml:space="preserve"> PAGEREF _Toc184631424 \h </w:instrText>
                </w:r>
                <w:r w:rsidR="004D3D8F" w:rsidRPr="00D90D73">
                  <w:rPr>
                    <w:noProof/>
                    <w:webHidden/>
                  </w:rPr>
                </w:r>
                <w:r w:rsidR="004D3D8F" w:rsidRPr="00D90D73">
                  <w:rPr>
                    <w:noProof/>
                    <w:webHidden/>
                  </w:rPr>
                  <w:fldChar w:fldCharType="separate"/>
                </w:r>
                <w:r w:rsidR="004B7058" w:rsidRPr="00D90D73">
                  <w:rPr>
                    <w:noProof/>
                    <w:webHidden/>
                  </w:rPr>
                  <w:t>3</w:t>
                </w:r>
                <w:r w:rsidR="004D3D8F" w:rsidRPr="00D90D73">
                  <w:rPr>
                    <w:noProof/>
                    <w:webHidden/>
                  </w:rPr>
                  <w:fldChar w:fldCharType="end"/>
                </w:r>
              </w:hyperlink>
            </w:p>
            <w:p w14:paraId="51DFA750" w14:textId="0B4A18A4" w:rsidR="004D3D8F" w:rsidRPr="00D90D73" w:rsidRDefault="00AB27F1">
              <w:pPr>
                <w:pStyle w:val="Turinys1"/>
                <w:rPr>
                  <w:noProof/>
                  <w:kern w:val="2"/>
                  <w:sz w:val="22"/>
                  <w:szCs w:val="22"/>
                  <w14:ligatures w14:val="standardContextual"/>
                </w:rPr>
              </w:pPr>
              <w:hyperlink w:anchor="_Toc184631425" w:history="1">
                <w:r w:rsidR="004D3D8F" w:rsidRPr="00D90D73">
                  <w:rPr>
                    <w:rStyle w:val="Hipersaitas"/>
                    <w:rFonts w:cstheme="minorHAnsi"/>
                    <w:noProof/>
                  </w:rPr>
                  <w:t>5.</w:t>
                </w:r>
                <w:r w:rsidR="004D3D8F" w:rsidRPr="00D90D73">
                  <w:rPr>
                    <w:rStyle w:val="Hipersaitas"/>
                    <w:rFonts w:ascii="Calibri" w:hAnsi="Calibri" w:cs="Calibri"/>
                    <w:noProof/>
                  </w:rPr>
                  <w:t>Reikalavimai, susiję su nacionaliniu saugumu</w:t>
                </w:r>
                <w:r w:rsidR="004D3D8F" w:rsidRPr="00D90D73">
                  <w:rPr>
                    <w:noProof/>
                    <w:webHidden/>
                  </w:rPr>
                  <w:tab/>
                </w:r>
                <w:r w:rsidR="004D3D8F" w:rsidRPr="00D90D73">
                  <w:rPr>
                    <w:noProof/>
                    <w:webHidden/>
                  </w:rPr>
                  <w:fldChar w:fldCharType="begin"/>
                </w:r>
                <w:r w:rsidR="004D3D8F" w:rsidRPr="00D90D73">
                  <w:rPr>
                    <w:noProof/>
                    <w:webHidden/>
                  </w:rPr>
                  <w:instrText xml:space="preserve"> PAGEREF _Toc184631425 \h </w:instrText>
                </w:r>
                <w:r w:rsidR="004D3D8F" w:rsidRPr="00D90D73">
                  <w:rPr>
                    <w:noProof/>
                    <w:webHidden/>
                  </w:rPr>
                </w:r>
                <w:r w:rsidR="004D3D8F" w:rsidRPr="00D90D73">
                  <w:rPr>
                    <w:noProof/>
                    <w:webHidden/>
                  </w:rPr>
                  <w:fldChar w:fldCharType="separate"/>
                </w:r>
                <w:r w:rsidR="004B7058" w:rsidRPr="00D90D73">
                  <w:rPr>
                    <w:noProof/>
                    <w:webHidden/>
                  </w:rPr>
                  <w:t>3</w:t>
                </w:r>
                <w:r w:rsidR="004D3D8F" w:rsidRPr="00D90D73">
                  <w:rPr>
                    <w:noProof/>
                    <w:webHidden/>
                  </w:rPr>
                  <w:fldChar w:fldCharType="end"/>
                </w:r>
              </w:hyperlink>
            </w:p>
            <w:p w14:paraId="0C227EFC" w14:textId="12DA4C39" w:rsidR="004D3D8F" w:rsidRPr="00D90D73" w:rsidRDefault="00AB27F1">
              <w:pPr>
                <w:pStyle w:val="Turinys1"/>
                <w:rPr>
                  <w:noProof/>
                  <w:kern w:val="2"/>
                  <w:sz w:val="22"/>
                  <w:szCs w:val="22"/>
                  <w14:ligatures w14:val="standardContextual"/>
                </w:rPr>
              </w:pPr>
              <w:hyperlink w:anchor="_Toc184631426" w:history="1">
                <w:r w:rsidR="004D3D8F" w:rsidRPr="00D90D73">
                  <w:rPr>
                    <w:rStyle w:val="Hipersaitas"/>
                    <w:noProof/>
                  </w:rPr>
                  <w:t>6. Specialieji reikalavimai pasiūlymų rengimui ir pateikimui</w:t>
                </w:r>
                <w:r w:rsidR="004D3D8F" w:rsidRPr="00D90D73">
                  <w:rPr>
                    <w:noProof/>
                    <w:webHidden/>
                  </w:rPr>
                  <w:tab/>
                </w:r>
                <w:r w:rsidR="004D3D8F" w:rsidRPr="00D90D73">
                  <w:rPr>
                    <w:noProof/>
                    <w:webHidden/>
                  </w:rPr>
                  <w:fldChar w:fldCharType="begin"/>
                </w:r>
                <w:r w:rsidR="004D3D8F" w:rsidRPr="00D90D73">
                  <w:rPr>
                    <w:noProof/>
                    <w:webHidden/>
                  </w:rPr>
                  <w:instrText xml:space="preserve"> PAGEREF _Toc184631426 \h </w:instrText>
                </w:r>
                <w:r w:rsidR="004D3D8F" w:rsidRPr="00D90D73">
                  <w:rPr>
                    <w:noProof/>
                    <w:webHidden/>
                  </w:rPr>
                </w:r>
                <w:r w:rsidR="004D3D8F" w:rsidRPr="00D90D73">
                  <w:rPr>
                    <w:noProof/>
                    <w:webHidden/>
                  </w:rPr>
                  <w:fldChar w:fldCharType="separate"/>
                </w:r>
                <w:r w:rsidR="004B7058" w:rsidRPr="00D90D73">
                  <w:rPr>
                    <w:noProof/>
                    <w:webHidden/>
                  </w:rPr>
                  <w:t>4</w:t>
                </w:r>
                <w:r w:rsidR="004D3D8F" w:rsidRPr="00D90D73">
                  <w:rPr>
                    <w:noProof/>
                    <w:webHidden/>
                  </w:rPr>
                  <w:fldChar w:fldCharType="end"/>
                </w:r>
              </w:hyperlink>
            </w:p>
            <w:p w14:paraId="226E31A3" w14:textId="75FDD2EC" w:rsidR="004D3D8F" w:rsidRPr="00D90D73" w:rsidRDefault="00AB27F1">
              <w:pPr>
                <w:pStyle w:val="Turinys1"/>
                <w:tabs>
                  <w:tab w:val="left" w:pos="660"/>
                </w:tabs>
                <w:rPr>
                  <w:noProof/>
                  <w:kern w:val="2"/>
                  <w:sz w:val="22"/>
                  <w:szCs w:val="22"/>
                  <w14:ligatures w14:val="standardContextual"/>
                </w:rPr>
              </w:pPr>
              <w:hyperlink w:anchor="_Toc184631427" w:history="1">
                <w:r w:rsidR="004D3D8F" w:rsidRPr="00D90D73">
                  <w:rPr>
                    <w:rStyle w:val="Hipersaitas"/>
                    <w:rFonts w:eastAsia="Calibri" w:cstheme="minorHAnsi"/>
                    <w:noProof/>
                  </w:rPr>
                  <w:t>7.</w:t>
                </w:r>
                <w:r w:rsidR="004D3D8F" w:rsidRPr="00D90D73">
                  <w:rPr>
                    <w:noProof/>
                    <w:kern w:val="2"/>
                    <w:sz w:val="22"/>
                    <w:szCs w:val="22"/>
                    <w14:ligatures w14:val="standardContextual"/>
                  </w:rPr>
                  <w:tab/>
                </w:r>
                <w:r w:rsidR="004D3D8F" w:rsidRPr="00D90D73">
                  <w:rPr>
                    <w:rStyle w:val="Hipersaitas"/>
                    <w:rFonts w:cstheme="minorHAnsi"/>
                    <w:noProof/>
                  </w:rPr>
                  <w:t>Pasiūlymo galiojimo užtikrinimas</w:t>
                </w:r>
                <w:r w:rsidR="004D3D8F" w:rsidRPr="00D90D73">
                  <w:rPr>
                    <w:noProof/>
                    <w:webHidden/>
                  </w:rPr>
                  <w:tab/>
                </w:r>
                <w:r w:rsidR="004D3D8F" w:rsidRPr="00D90D73">
                  <w:rPr>
                    <w:noProof/>
                    <w:webHidden/>
                  </w:rPr>
                  <w:fldChar w:fldCharType="begin"/>
                </w:r>
                <w:r w:rsidR="004D3D8F" w:rsidRPr="00D90D73">
                  <w:rPr>
                    <w:noProof/>
                    <w:webHidden/>
                  </w:rPr>
                  <w:instrText xml:space="preserve"> PAGEREF _Toc184631427 \h </w:instrText>
                </w:r>
                <w:r w:rsidR="004D3D8F" w:rsidRPr="00D90D73">
                  <w:rPr>
                    <w:noProof/>
                    <w:webHidden/>
                  </w:rPr>
                </w:r>
                <w:r w:rsidR="004D3D8F" w:rsidRPr="00D90D73">
                  <w:rPr>
                    <w:noProof/>
                    <w:webHidden/>
                  </w:rPr>
                  <w:fldChar w:fldCharType="separate"/>
                </w:r>
                <w:r w:rsidR="004B7058" w:rsidRPr="00D90D73">
                  <w:rPr>
                    <w:noProof/>
                    <w:webHidden/>
                  </w:rPr>
                  <w:t>5</w:t>
                </w:r>
                <w:r w:rsidR="004D3D8F" w:rsidRPr="00D90D73">
                  <w:rPr>
                    <w:noProof/>
                    <w:webHidden/>
                  </w:rPr>
                  <w:fldChar w:fldCharType="end"/>
                </w:r>
              </w:hyperlink>
            </w:p>
            <w:p w14:paraId="7872F482" w14:textId="5EC43C83" w:rsidR="004D3D8F" w:rsidRPr="00D90D73" w:rsidRDefault="00AB27F1">
              <w:pPr>
                <w:pStyle w:val="Turinys1"/>
                <w:tabs>
                  <w:tab w:val="left" w:pos="660"/>
                </w:tabs>
                <w:rPr>
                  <w:noProof/>
                  <w:kern w:val="2"/>
                  <w:sz w:val="22"/>
                  <w:szCs w:val="22"/>
                  <w14:ligatures w14:val="standardContextual"/>
                </w:rPr>
              </w:pPr>
              <w:hyperlink w:anchor="_Toc184631428" w:history="1">
                <w:r w:rsidR="004D3D8F" w:rsidRPr="00D90D73">
                  <w:rPr>
                    <w:rStyle w:val="Hipersaitas"/>
                    <w:rFonts w:eastAsia="Calibri" w:cstheme="minorHAnsi"/>
                    <w:noProof/>
                  </w:rPr>
                  <w:t>8.</w:t>
                </w:r>
                <w:r w:rsidR="004D3D8F" w:rsidRPr="00D90D73">
                  <w:rPr>
                    <w:noProof/>
                    <w:kern w:val="2"/>
                    <w:sz w:val="22"/>
                    <w:szCs w:val="22"/>
                    <w14:ligatures w14:val="standardContextual"/>
                  </w:rPr>
                  <w:tab/>
                </w:r>
                <w:r w:rsidR="004D3D8F" w:rsidRPr="00D90D73">
                  <w:rPr>
                    <w:rStyle w:val="Hipersaitas"/>
                    <w:rFonts w:cstheme="minorHAnsi"/>
                    <w:noProof/>
                  </w:rPr>
                  <w:t>Elektroninis aukcionas</w:t>
                </w:r>
                <w:r w:rsidR="004D3D8F" w:rsidRPr="00D90D73">
                  <w:rPr>
                    <w:noProof/>
                    <w:webHidden/>
                  </w:rPr>
                  <w:tab/>
                </w:r>
                <w:r w:rsidR="004D3D8F" w:rsidRPr="00D90D73">
                  <w:rPr>
                    <w:noProof/>
                    <w:webHidden/>
                  </w:rPr>
                  <w:fldChar w:fldCharType="begin"/>
                </w:r>
                <w:r w:rsidR="004D3D8F" w:rsidRPr="00D90D73">
                  <w:rPr>
                    <w:noProof/>
                    <w:webHidden/>
                  </w:rPr>
                  <w:instrText xml:space="preserve"> PAGEREF _Toc184631428 \h </w:instrText>
                </w:r>
                <w:r w:rsidR="004D3D8F" w:rsidRPr="00D90D73">
                  <w:rPr>
                    <w:noProof/>
                    <w:webHidden/>
                  </w:rPr>
                </w:r>
                <w:r w:rsidR="004D3D8F" w:rsidRPr="00D90D73">
                  <w:rPr>
                    <w:noProof/>
                    <w:webHidden/>
                  </w:rPr>
                  <w:fldChar w:fldCharType="separate"/>
                </w:r>
                <w:r w:rsidR="004B7058" w:rsidRPr="00D90D73">
                  <w:rPr>
                    <w:noProof/>
                    <w:webHidden/>
                  </w:rPr>
                  <w:t>5</w:t>
                </w:r>
                <w:r w:rsidR="004D3D8F" w:rsidRPr="00D90D73">
                  <w:rPr>
                    <w:noProof/>
                    <w:webHidden/>
                  </w:rPr>
                  <w:fldChar w:fldCharType="end"/>
                </w:r>
              </w:hyperlink>
            </w:p>
            <w:p w14:paraId="6D1B0534" w14:textId="6964F6E7" w:rsidR="004D3D8F" w:rsidRPr="00D90D73" w:rsidRDefault="00AB27F1">
              <w:pPr>
                <w:pStyle w:val="Turinys1"/>
                <w:tabs>
                  <w:tab w:val="left" w:pos="660"/>
                </w:tabs>
                <w:rPr>
                  <w:noProof/>
                  <w:kern w:val="2"/>
                  <w:sz w:val="22"/>
                  <w:szCs w:val="22"/>
                  <w14:ligatures w14:val="standardContextual"/>
                </w:rPr>
              </w:pPr>
              <w:hyperlink w:anchor="_Toc184631429" w:history="1">
                <w:r w:rsidR="004D3D8F" w:rsidRPr="00D90D73">
                  <w:rPr>
                    <w:rStyle w:val="Hipersaitas"/>
                    <w:rFonts w:eastAsia="Calibri" w:cstheme="minorHAnsi"/>
                    <w:noProof/>
                  </w:rPr>
                  <w:t>9.</w:t>
                </w:r>
                <w:r w:rsidR="004D3D8F" w:rsidRPr="00D90D73">
                  <w:rPr>
                    <w:noProof/>
                    <w:kern w:val="2"/>
                    <w:sz w:val="22"/>
                    <w:szCs w:val="22"/>
                    <w14:ligatures w14:val="standardContextual"/>
                  </w:rPr>
                  <w:tab/>
                </w:r>
                <w:r w:rsidR="004D3D8F" w:rsidRPr="00D90D73">
                  <w:rPr>
                    <w:rStyle w:val="Hipersaitas"/>
                    <w:rFonts w:cstheme="minorHAnsi"/>
                    <w:noProof/>
                  </w:rPr>
                  <w:t>Pasiūlymų vertinimas</w:t>
                </w:r>
                <w:r w:rsidR="004D3D8F" w:rsidRPr="00D90D73">
                  <w:rPr>
                    <w:noProof/>
                    <w:webHidden/>
                  </w:rPr>
                  <w:tab/>
                </w:r>
                <w:r w:rsidR="004D3D8F" w:rsidRPr="00D90D73">
                  <w:rPr>
                    <w:noProof/>
                    <w:webHidden/>
                  </w:rPr>
                  <w:fldChar w:fldCharType="begin"/>
                </w:r>
                <w:r w:rsidR="004D3D8F" w:rsidRPr="00D90D73">
                  <w:rPr>
                    <w:noProof/>
                    <w:webHidden/>
                  </w:rPr>
                  <w:instrText xml:space="preserve"> PAGEREF _Toc184631429 \h </w:instrText>
                </w:r>
                <w:r w:rsidR="004D3D8F" w:rsidRPr="00D90D73">
                  <w:rPr>
                    <w:noProof/>
                    <w:webHidden/>
                  </w:rPr>
                </w:r>
                <w:r w:rsidR="004D3D8F" w:rsidRPr="00D90D73">
                  <w:rPr>
                    <w:noProof/>
                    <w:webHidden/>
                  </w:rPr>
                  <w:fldChar w:fldCharType="separate"/>
                </w:r>
                <w:r w:rsidR="004B7058" w:rsidRPr="00D90D73">
                  <w:rPr>
                    <w:noProof/>
                    <w:webHidden/>
                  </w:rPr>
                  <w:t>6</w:t>
                </w:r>
                <w:r w:rsidR="004D3D8F" w:rsidRPr="00D90D73">
                  <w:rPr>
                    <w:noProof/>
                    <w:webHidden/>
                  </w:rPr>
                  <w:fldChar w:fldCharType="end"/>
                </w:r>
              </w:hyperlink>
            </w:p>
            <w:p w14:paraId="40A37DF9" w14:textId="285BAF42" w:rsidR="004D3D8F" w:rsidRPr="00D90D73" w:rsidRDefault="00AB27F1">
              <w:pPr>
                <w:pStyle w:val="Turinys1"/>
                <w:tabs>
                  <w:tab w:val="left" w:pos="660"/>
                </w:tabs>
                <w:rPr>
                  <w:noProof/>
                  <w:kern w:val="2"/>
                  <w:sz w:val="22"/>
                  <w:szCs w:val="22"/>
                  <w14:ligatures w14:val="standardContextual"/>
                </w:rPr>
              </w:pPr>
              <w:hyperlink w:anchor="_Toc184631430" w:history="1">
                <w:r w:rsidR="004D3D8F" w:rsidRPr="00D90D73">
                  <w:rPr>
                    <w:rStyle w:val="Hipersaitas"/>
                    <w:rFonts w:eastAsia="Calibri" w:cstheme="minorHAnsi"/>
                    <w:noProof/>
                  </w:rPr>
                  <w:t>10.</w:t>
                </w:r>
                <w:r w:rsidR="004D3D8F" w:rsidRPr="00D90D73">
                  <w:rPr>
                    <w:noProof/>
                    <w:kern w:val="2"/>
                    <w:sz w:val="22"/>
                    <w:szCs w:val="22"/>
                    <w14:ligatures w14:val="standardContextual"/>
                  </w:rPr>
                  <w:tab/>
                </w:r>
                <w:r w:rsidR="004D3D8F" w:rsidRPr="00D90D73">
                  <w:rPr>
                    <w:rStyle w:val="Hipersaitas"/>
                    <w:rFonts w:cstheme="minorHAnsi"/>
                    <w:noProof/>
                  </w:rPr>
                  <w:t>Sutarties sudarymas</w:t>
                </w:r>
                <w:r w:rsidR="004D3D8F" w:rsidRPr="00D90D73">
                  <w:rPr>
                    <w:noProof/>
                    <w:webHidden/>
                  </w:rPr>
                  <w:tab/>
                </w:r>
                <w:r w:rsidR="004D3D8F" w:rsidRPr="00D90D73">
                  <w:rPr>
                    <w:noProof/>
                    <w:webHidden/>
                  </w:rPr>
                  <w:fldChar w:fldCharType="begin"/>
                </w:r>
                <w:r w:rsidR="004D3D8F" w:rsidRPr="00D90D73">
                  <w:rPr>
                    <w:noProof/>
                    <w:webHidden/>
                  </w:rPr>
                  <w:instrText xml:space="preserve"> PAGEREF _Toc184631430 \h </w:instrText>
                </w:r>
                <w:r w:rsidR="004D3D8F" w:rsidRPr="00D90D73">
                  <w:rPr>
                    <w:noProof/>
                    <w:webHidden/>
                  </w:rPr>
                </w:r>
                <w:r w:rsidR="004D3D8F" w:rsidRPr="00D90D73">
                  <w:rPr>
                    <w:noProof/>
                    <w:webHidden/>
                  </w:rPr>
                  <w:fldChar w:fldCharType="separate"/>
                </w:r>
                <w:r w:rsidR="004B7058" w:rsidRPr="00D90D73">
                  <w:rPr>
                    <w:noProof/>
                    <w:webHidden/>
                  </w:rPr>
                  <w:t>6</w:t>
                </w:r>
                <w:r w:rsidR="004D3D8F" w:rsidRPr="00D90D73">
                  <w:rPr>
                    <w:noProof/>
                    <w:webHidden/>
                  </w:rPr>
                  <w:fldChar w:fldCharType="end"/>
                </w:r>
              </w:hyperlink>
            </w:p>
            <w:p w14:paraId="5B248A74" w14:textId="0B0A4772" w:rsidR="004D3D8F" w:rsidRPr="00D90D73" w:rsidRDefault="00AB27F1">
              <w:pPr>
                <w:pStyle w:val="Turinys1"/>
                <w:tabs>
                  <w:tab w:val="left" w:pos="660"/>
                </w:tabs>
                <w:rPr>
                  <w:noProof/>
                  <w:kern w:val="2"/>
                  <w:sz w:val="22"/>
                  <w:szCs w:val="22"/>
                  <w14:ligatures w14:val="standardContextual"/>
                </w:rPr>
              </w:pPr>
              <w:hyperlink w:anchor="_Toc184631431" w:history="1">
                <w:r w:rsidR="004D3D8F" w:rsidRPr="00D90D73">
                  <w:rPr>
                    <w:rStyle w:val="Hipersaitas"/>
                    <w:rFonts w:cstheme="minorHAnsi"/>
                    <w:noProof/>
                  </w:rPr>
                  <w:t>11.</w:t>
                </w:r>
                <w:r w:rsidR="004D3D8F" w:rsidRPr="00D90D73">
                  <w:rPr>
                    <w:noProof/>
                    <w:kern w:val="2"/>
                    <w:sz w:val="22"/>
                    <w:szCs w:val="22"/>
                    <w14:ligatures w14:val="standardContextual"/>
                  </w:rPr>
                  <w:tab/>
                </w:r>
                <w:r w:rsidR="004D3D8F" w:rsidRPr="00D90D73">
                  <w:rPr>
                    <w:rStyle w:val="Hipersaitas"/>
                    <w:rFonts w:cstheme="minorHAnsi"/>
                    <w:noProof/>
                  </w:rPr>
                  <w:t>Kitos sąlygos</w:t>
                </w:r>
                <w:r w:rsidR="004D3D8F" w:rsidRPr="00D90D73">
                  <w:rPr>
                    <w:noProof/>
                    <w:webHidden/>
                  </w:rPr>
                  <w:tab/>
                </w:r>
                <w:r w:rsidR="004D3D8F" w:rsidRPr="00D90D73">
                  <w:rPr>
                    <w:noProof/>
                    <w:webHidden/>
                  </w:rPr>
                  <w:fldChar w:fldCharType="begin"/>
                </w:r>
                <w:r w:rsidR="004D3D8F" w:rsidRPr="00D90D73">
                  <w:rPr>
                    <w:noProof/>
                    <w:webHidden/>
                  </w:rPr>
                  <w:instrText xml:space="preserve"> PAGEREF _Toc184631431 \h </w:instrText>
                </w:r>
                <w:r w:rsidR="004D3D8F" w:rsidRPr="00D90D73">
                  <w:rPr>
                    <w:noProof/>
                    <w:webHidden/>
                  </w:rPr>
                </w:r>
                <w:r w:rsidR="004D3D8F" w:rsidRPr="00D90D73">
                  <w:rPr>
                    <w:noProof/>
                    <w:webHidden/>
                  </w:rPr>
                  <w:fldChar w:fldCharType="separate"/>
                </w:r>
                <w:r w:rsidR="004B7058" w:rsidRPr="00D90D73">
                  <w:rPr>
                    <w:noProof/>
                    <w:webHidden/>
                  </w:rPr>
                  <w:t>6</w:t>
                </w:r>
                <w:r w:rsidR="004D3D8F" w:rsidRPr="00D90D73">
                  <w:rPr>
                    <w:noProof/>
                    <w:webHidden/>
                  </w:rPr>
                  <w:fldChar w:fldCharType="end"/>
                </w:r>
              </w:hyperlink>
            </w:p>
            <w:p w14:paraId="23E06B8B" w14:textId="6E75E6C6" w:rsidR="004D3D8F" w:rsidRPr="00D90D73" w:rsidRDefault="00AB27F1">
              <w:pPr>
                <w:pStyle w:val="Turinys1"/>
                <w:rPr>
                  <w:noProof/>
                  <w:kern w:val="2"/>
                  <w:sz w:val="22"/>
                  <w:szCs w:val="22"/>
                  <w14:ligatures w14:val="standardContextual"/>
                </w:rPr>
              </w:pPr>
              <w:hyperlink w:anchor="_Toc184631432" w:history="1">
                <w:r w:rsidR="004D3D8F" w:rsidRPr="00D90D73">
                  <w:rPr>
                    <w:rStyle w:val="Hipersaitas"/>
                    <w:rFonts w:cstheme="minorHAnsi"/>
                    <w:noProof/>
                  </w:rPr>
                  <w:t>Pirkimo sąlygų 1 priedas „Terminai“</w:t>
                </w:r>
                <w:r w:rsidR="004D3D8F" w:rsidRPr="00D90D73">
                  <w:rPr>
                    <w:noProof/>
                    <w:webHidden/>
                  </w:rPr>
                  <w:tab/>
                </w:r>
                <w:r w:rsidR="004D3D8F" w:rsidRPr="00D90D73">
                  <w:rPr>
                    <w:noProof/>
                    <w:webHidden/>
                  </w:rPr>
                  <w:fldChar w:fldCharType="begin"/>
                </w:r>
                <w:r w:rsidR="004D3D8F" w:rsidRPr="00D90D73">
                  <w:rPr>
                    <w:noProof/>
                    <w:webHidden/>
                  </w:rPr>
                  <w:instrText xml:space="preserve"> PAGEREF _Toc184631432 \h </w:instrText>
                </w:r>
                <w:r w:rsidR="004D3D8F" w:rsidRPr="00D90D73">
                  <w:rPr>
                    <w:noProof/>
                    <w:webHidden/>
                  </w:rPr>
                </w:r>
                <w:r w:rsidR="004D3D8F" w:rsidRPr="00D90D73">
                  <w:rPr>
                    <w:noProof/>
                    <w:webHidden/>
                  </w:rPr>
                  <w:fldChar w:fldCharType="separate"/>
                </w:r>
                <w:r w:rsidR="004B7058" w:rsidRPr="00D90D73">
                  <w:rPr>
                    <w:noProof/>
                    <w:webHidden/>
                  </w:rPr>
                  <w:t>9</w:t>
                </w:r>
                <w:r w:rsidR="004D3D8F" w:rsidRPr="00D90D73">
                  <w:rPr>
                    <w:noProof/>
                    <w:webHidden/>
                  </w:rPr>
                  <w:fldChar w:fldCharType="end"/>
                </w:r>
              </w:hyperlink>
            </w:p>
            <w:p w14:paraId="738A8072" w14:textId="39CA530F" w:rsidR="004D3D8F" w:rsidRPr="00D90D73" w:rsidRDefault="00AB27F1" w:rsidP="006D76EC">
              <w:pPr>
                <w:pStyle w:val="Turinys2"/>
                <w:rPr>
                  <w:strike w:val="0"/>
                  <w:kern w:val="2"/>
                  <w:sz w:val="22"/>
                  <w:szCs w:val="22"/>
                  <w14:ligatures w14:val="standardContextual"/>
                </w:rPr>
              </w:pPr>
              <w:hyperlink w:anchor="_Toc184631433" w:history="1">
                <w:r w:rsidR="004D3D8F" w:rsidRPr="00D90D73">
                  <w:rPr>
                    <w:rStyle w:val="Hipersaitas"/>
                    <w:strike w:val="0"/>
                  </w:rPr>
                  <w:t xml:space="preserve">Pirkimo sąlygų 2 priedas „Techninė </w:t>
                </w:r>
                <w:r w:rsidR="006D76EC" w:rsidRPr="00D90D73">
                  <w:rPr>
                    <w:rStyle w:val="Hipersaitas"/>
                    <w:strike w:val="0"/>
                  </w:rPr>
                  <w:t>specifikacija</w:t>
                </w:r>
                <w:r w:rsidR="004D3D8F" w:rsidRPr="00D90D73">
                  <w:rPr>
                    <w:rStyle w:val="Hipersaitas"/>
                    <w:strike w:val="0"/>
                  </w:rPr>
                  <w:t>“</w:t>
                </w:r>
                <w:r w:rsidR="004D3D8F" w:rsidRPr="00D90D73">
                  <w:rPr>
                    <w:strike w:val="0"/>
                    <w:webHidden/>
                  </w:rPr>
                  <w:tab/>
                </w:r>
              </w:hyperlink>
            </w:p>
            <w:p w14:paraId="236E8429" w14:textId="21E13008" w:rsidR="004D3D8F" w:rsidRPr="00D90D73" w:rsidRDefault="00AB27F1" w:rsidP="006D76EC">
              <w:pPr>
                <w:pStyle w:val="Turinys2"/>
                <w:rPr>
                  <w:kern w:val="2"/>
                  <w:sz w:val="22"/>
                  <w:szCs w:val="22"/>
                  <w14:ligatures w14:val="standardContextual"/>
                </w:rPr>
              </w:pPr>
              <w:hyperlink w:anchor="_Toc184631434" w:history="1">
                <w:r w:rsidR="004D3D8F" w:rsidRPr="00D90D73">
                  <w:rPr>
                    <w:rStyle w:val="Hipersaitas"/>
                    <w:strike w:val="0"/>
                  </w:rPr>
                  <w:t>Pirkimo sąlygų 3 priedas „Tiekėjų pašalinimo pagrindai“</w:t>
                </w:r>
                <w:r w:rsidR="004D3D8F" w:rsidRPr="00D90D73">
                  <w:rPr>
                    <w:strike w:val="0"/>
                    <w:webHidden/>
                  </w:rPr>
                  <w:tab/>
                </w:r>
              </w:hyperlink>
            </w:p>
            <w:p w14:paraId="5A348D3B" w14:textId="2D1AE674" w:rsidR="00F3614F" w:rsidRPr="00D90D73" w:rsidRDefault="00F3614F" w:rsidP="006D76EC">
              <w:pPr>
                <w:pStyle w:val="Turinys2"/>
                <w:rPr>
                  <w:strike w:val="0"/>
                </w:rPr>
              </w:pPr>
              <w:r w:rsidRPr="00D90D73">
                <w:rPr>
                  <w:strike w:val="0"/>
                </w:rPr>
                <w:t xml:space="preserve">Pirkimo sąlygų 4 priedas „Tiekėjų kvalifikacijos reikalavimai“ ir reikalaujami kokybės </w:t>
              </w:r>
              <w:bookmarkStart w:id="1" w:name="_GoBack"/>
              <w:r w:rsidRPr="00D90D73">
                <w:rPr>
                  <w:strike w:val="0"/>
                </w:rPr>
                <w:t>vadybos</w:t>
              </w:r>
              <w:bookmarkEnd w:id="1"/>
              <w:r w:rsidRPr="00D90D73">
                <w:rPr>
                  <w:strike w:val="0"/>
                </w:rPr>
                <w:t xml:space="preserve"> bei aplinkos apsaugos vadybos sistemų standartai“</w:t>
              </w:r>
            </w:p>
            <w:p w14:paraId="61D0DE5A" w14:textId="6CD1CB99" w:rsidR="004D3D8F" w:rsidRPr="00D90D73" w:rsidRDefault="004C05F4" w:rsidP="006D76EC">
              <w:pPr>
                <w:pStyle w:val="Turinys2"/>
                <w:rPr>
                  <w:kern w:val="2"/>
                  <w:sz w:val="22"/>
                  <w:szCs w:val="22"/>
                  <w14:ligatures w14:val="standardContextual"/>
                </w:rPr>
              </w:pPr>
              <w:r w:rsidRPr="00D90D73">
                <w:rPr>
                  <w:strike w:val="0"/>
                </w:rPr>
                <w:t xml:space="preserve">Pirkimo sąlygų </w:t>
              </w:r>
              <w:r w:rsidR="00F3614F" w:rsidRPr="00D90D73">
                <w:rPr>
                  <w:strike w:val="0"/>
                </w:rPr>
                <w:t>5</w:t>
              </w:r>
              <w:r w:rsidRPr="00D90D73">
                <w:rPr>
                  <w:strike w:val="0"/>
                </w:rPr>
                <w:t xml:space="preserve"> priedas „EBVPD“ (PDF ir XML formatais)“</w:t>
              </w:r>
              <w:hyperlink w:anchor="_Toc184631435" w:history="1">
                <w:r w:rsidR="004D3D8F" w:rsidRPr="00D90D73">
                  <w:rPr>
                    <w:strike w:val="0"/>
                    <w:webHidden/>
                  </w:rPr>
                  <w:tab/>
                </w:r>
              </w:hyperlink>
            </w:p>
            <w:p w14:paraId="24EF0B26" w14:textId="477CA30B" w:rsidR="004D3D8F" w:rsidRPr="00D90D73" w:rsidRDefault="00AB27F1" w:rsidP="006D76EC">
              <w:pPr>
                <w:pStyle w:val="Turinys2"/>
                <w:rPr>
                  <w:kern w:val="2"/>
                  <w:sz w:val="22"/>
                  <w:szCs w:val="22"/>
                  <w14:ligatures w14:val="standardContextual"/>
                </w:rPr>
              </w:pPr>
              <w:hyperlink w:anchor="_Toc184631436" w:history="1">
                <w:r w:rsidR="004D3D8F" w:rsidRPr="00D90D73">
                  <w:rPr>
                    <w:rStyle w:val="Hipersaitas"/>
                    <w:strike w:val="0"/>
                  </w:rPr>
                  <w:t xml:space="preserve">Pirkimo sąlygų </w:t>
                </w:r>
                <w:r w:rsidR="00F3614F" w:rsidRPr="00D90D73">
                  <w:rPr>
                    <w:rStyle w:val="Hipersaitas"/>
                    <w:strike w:val="0"/>
                  </w:rPr>
                  <w:t>6</w:t>
                </w:r>
                <w:r w:rsidR="004D3D8F" w:rsidRPr="00D90D73">
                  <w:rPr>
                    <w:rStyle w:val="Hipersaitas"/>
                    <w:strike w:val="0"/>
                  </w:rPr>
                  <w:t xml:space="preserve"> priedas </w:t>
                </w:r>
                <w:r w:rsidR="004C05F4" w:rsidRPr="00D90D73">
                  <w:rPr>
                    <w:rStyle w:val="Hipersaitas"/>
                    <w:strike w:val="0"/>
                  </w:rPr>
                  <w:t>„Pasiūlymo forma“</w:t>
                </w:r>
                <w:r w:rsidR="004D3D8F" w:rsidRPr="00D90D73">
                  <w:rPr>
                    <w:strike w:val="0"/>
                    <w:webHidden/>
                  </w:rPr>
                  <w:tab/>
                </w:r>
              </w:hyperlink>
            </w:p>
            <w:p w14:paraId="018B6C3A" w14:textId="1387BD95" w:rsidR="004D3D8F" w:rsidRPr="00D90D73" w:rsidRDefault="00AB27F1" w:rsidP="006D76EC">
              <w:pPr>
                <w:pStyle w:val="Turinys2"/>
                <w:rPr>
                  <w:kern w:val="2"/>
                  <w:sz w:val="22"/>
                  <w:szCs w:val="22"/>
                  <w14:ligatures w14:val="standardContextual"/>
                </w:rPr>
              </w:pPr>
              <w:hyperlink w:anchor="_Toc184631437" w:history="1">
                <w:r w:rsidR="004D3D8F" w:rsidRPr="00D90D73">
                  <w:rPr>
                    <w:rStyle w:val="Hipersaitas"/>
                    <w:strike w:val="0"/>
                  </w:rPr>
                  <w:t xml:space="preserve">Pirkimo sąlygų </w:t>
                </w:r>
                <w:r w:rsidR="00F3614F" w:rsidRPr="00D90D73">
                  <w:rPr>
                    <w:rStyle w:val="Hipersaitas"/>
                    <w:strike w:val="0"/>
                  </w:rPr>
                  <w:t>7</w:t>
                </w:r>
                <w:r w:rsidR="004D3D8F" w:rsidRPr="00D90D73">
                  <w:rPr>
                    <w:rStyle w:val="Hipersaitas"/>
                    <w:strike w:val="0"/>
                  </w:rPr>
                  <w:t xml:space="preserve"> priedas </w:t>
                </w:r>
                <w:r w:rsidR="004C05F4" w:rsidRPr="00D90D73">
                  <w:rPr>
                    <w:rStyle w:val="Hipersaitas"/>
                    <w:strike w:val="0"/>
                  </w:rPr>
                  <w:t>„Pasiūlymų vertinimo kriterijai ir sąlygos“</w:t>
                </w:r>
                <w:r w:rsidR="004D3D8F" w:rsidRPr="00D90D73">
                  <w:rPr>
                    <w:strike w:val="0"/>
                    <w:webHidden/>
                  </w:rPr>
                  <w:tab/>
                </w:r>
              </w:hyperlink>
            </w:p>
            <w:p w14:paraId="5CC3A21E" w14:textId="5980B5C6" w:rsidR="004D3D8F" w:rsidRPr="00D90D73" w:rsidRDefault="00AB27F1" w:rsidP="006D76EC">
              <w:pPr>
                <w:pStyle w:val="Turinys2"/>
                <w:rPr>
                  <w:strike w:val="0"/>
                </w:rPr>
              </w:pPr>
              <w:hyperlink w:anchor="_Toc184631438" w:history="1">
                <w:r w:rsidR="004D3D8F" w:rsidRPr="00D90D73">
                  <w:rPr>
                    <w:rStyle w:val="Hipersaitas"/>
                    <w:strike w:val="0"/>
                  </w:rPr>
                  <w:t xml:space="preserve">Pirkimo sąlygų </w:t>
                </w:r>
                <w:r w:rsidR="00F3614F" w:rsidRPr="00D90D73">
                  <w:rPr>
                    <w:rStyle w:val="Hipersaitas"/>
                    <w:strike w:val="0"/>
                  </w:rPr>
                  <w:t>8</w:t>
                </w:r>
                <w:r w:rsidR="004D3D8F" w:rsidRPr="00D90D73">
                  <w:rPr>
                    <w:rStyle w:val="Hipersaitas"/>
                    <w:strike w:val="0"/>
                  </w:rPr>
                  <w:t xml:space="preserve"> priedas </w:t>
                </w:r>
                <w:r w:rsidR="004C05F4" w:rsidRPr="00D90D73">
                  <w:rPr>
                    <w:rStyle w:val="Hipersaitas"/>
                    <w:strike w:val="0"/>
                  </w:rPr>
                  <w:t>„Sutarties projektas“</w:t>
                </w:r>
                <w:r w:rsidR="004D3D8F" w:rsidRPr="00D90D73">
                  <w:rPr>
                    <w:strike w:val="0"/>
                    <w:webHidden/>
                  </w:rPr>
                  <w:tab/>
                </w:r>
              </w:hyperlink>
            </w:p>
            <w:p w14:paraId="3B78FAD0" w14:textId="0D5DCBFF" w:rsidR="00F00FEA" w:rsidRPr="00D90D73" w:rsidRDefault="00F00FEA" w:rsidP="00F00FEA">
              <w:pPr>
                <w:ind w:firstLine="142"/>
              </w:pPr>
              <w:r w:rsidRPr="00D90D73">
                <w:t xml:space="preserve">  Pirkimo sąlygų 9 priedas „Nacionalinio saugumo reikalavimų atitikties deklaracija“...................................................</w:t>
              </w:r>
            </w:p>
            <w:p w14:paraId="0DDC40AE" w14:textId="283D6DBB" w:rsidR="001C24BC" w:rsidRPr="00D90D73" w:rsidRDefault="001C24BC" w:rsidP="004E4612">
              <w:pPr>
                <w:spacing w:after="120" w:line="20" w:lineRule="atLeast"/>
                <w:contextualSpacing/>
                <w:rPr>
                  <w:rFonts w:cstheme="minorHAnsi"/>
                </w:rPr>
              </w:pPr>
              <w:r w:rsidRPr="00D90D73">
                <w:rPr>
                  <w:rFonts w:cstheme="minorHAnsi"/>
                  <w:b/>
                  <w:bCs/>
                  <w:color w:val="2B579A"/>
                  <w:shd w:val="clear" w:color="auto" w:fill="E6E6E6"/>
                </w:rPr>
                <w:fldChar w:fldCharType="end"/>
              </w:r>
            </w:p>
          </w:sdtContent>
        </w:sdt>
        <w:p w14:paraId="73CCB438" w14:textId="0E813B55" w:rsidR="005F13F0" w:rsidRPr="00D90D73" w:rsidRDefault="001C24BC" w:rsidP="004E4612">
          <w:pPr>
            <w:spacing w:after="120" w:line="20" w:lineRule="atLeast"/>
            <w:contextualSpacing/>
            <w:rPr>
              <w:rFonts w:cstheme="minorHAnsi"/>
            </w:rPr>
          </w:pPr>
          <w:r w:rsidRPr="00D90D73">
            <w:rPr>
              <w:rFonts w:cstheme="minorHAnsi"/>
            </w:rPr>
            <w:br w:type="page"/>
          </w:r>
        </w:p>
      </w:sdtContent>
    </w:sdt>
    <w:p w14:paraId="7DBFF88B" w14:textId="0FE73970" w:rsidR="002415C7" w:rsidRPr="00D90D73"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184631421"/>
      <w:bookmarkStart w:id="3" w:name="_Toc335201954"/>
      <w:bookmarkStart w:id="4" w:name="_Toc147739116"/>
      <w:r w:rsidRPr="00D90D73">
        <w:rPr>
          <w:rFonts w:asciiTheme="minorHAnsi" w:hAnsiTheme="minorHAnsi" w:cstheme="minorHAnsi"/>
        </w:rPr>
        <w:lastRenderedPageBreak/>
        <w:t>Bendra informacija</w:t>
      </w:r>
      <w:bookmarkEnd w:id="2"/>
    </w:p>
    <w:p w14:paraId="6A1D8105" w14:textId="77777777" w:rsidR="00982915" w:rsidRPr="00D90D73" w:rsidRDefault="008272CE" w:rsidP="00982915">
      <w:pPr>
        <w:pStyle w:val="Sraopastraipa"/>
        <w:numPr>
          <w:ilvl w:val="1"/>
          <w:numId w:val="1"/>
        </w:numPr>
        <w:spacing w:after="0" w:line="20" w:lineRule="atLeast"/>
        <w:ind w:left="0" w:firstLine="567"/>
        <w:jc w:val="both"/>
        <w:rPr>
          <w:rFonts w:cstheme="minorHAnsi"/>
        </w:rPr>
      </w:pPr>
      <w:r w:rsidRPr="00D90D73">
        <w:rPr>
          <w:rFonts w:cstheme="minorHAnsi"/>
        </w:rPr>
        <w:t>Perkančioji organizacija –</w:t>
      </w:r>
      <w:r w:rsidR="000372F4" w:rsidRPr="00D90D73">
        <w:rPr>
          <w:rFonts w:cstheme="minorHAnsi"/>
        </w:rPr>
        <w:t xml:space="preserve"> </w:t>
      </w:r>
      <w:r w:rsidR="00C8064C" w:rsidRPr="00D90D73">
        <w:rPr>
          <w:rFonts w:eastAsia="Calibri" w:cstheme="minorHAnsi"/>
        </w:rPr>
        <w:t>Valstybės sienos apsaugos tarnyba prie Lietuvos Respublikos vidaus reikalų ministerijos</w:t>
      </w:r>
      <w:r w:rsidR="00E56BA8" w:rsidRPr="00D90D73">
        <w:rPr>
          <w:rFonts w:eastAsia="Calibri" w:cstheme="minorHAnsi"/>
        </w:rPr>
        <w:t>,</w:t>
      </w:r>
      <w:r w:rsidR="00E56BA8" w:rsidRPr="00D90D73">
        <w:rPr>
          <w:rFonts w:eastAsia="Calibri" w:cstheme="minorHAnsi"/>
          <w:color w:val="00B050"/>
        </w:rPr>
        <w:t xml:space="preserve"> </w:t>
      </w:r>
      <w:r w:rsidR="00E56BA8" w:rsidRPr="00D90D73">
        <w:rPr>
          <w:rFonts w:eastAsia="Calibri" w:cstheme="minorHAnsi"/>
        </w:rPr>
        <w:t>juridinio asmens kodas</w:t>
      </w:r>
      <w:r w:rsidR="0083762D" w:rsidRPr="00D90D73">
        <w:rPr>
          <w:rFonts w:eastAsia="Calibri" w:cstheme="minorHAnsi"/>
        </w:rPr>
        <w:t xml:space="preserve"> </w:t>
      </w:r>
      <w:r w:rsidR="00E401BA" w:rsidRPr="00D90D73">
        <w:rPr>
          <w:rFonts w:ascii="Calibri" w:eastAsia="Times New Roman" w:hAnsi="Calibri" w:cs="Calibri"/>
          <w:snapToGrid w:val="0"/>
        </w:rPr>
        <w:t>188608252</w:t>
      </w:r>
      <w:r w:rsidR="00E56BA8" w:rsidRPr="00D90D73">
        <w:rPr>
          <w:rFonts w:eastAsia="Calibri" w:cstheme="minorHAnsi"/>
        </w:rPr>
        <w:t>, adresas</w:t>
      </w:r>
      <w:r w:rsidR="00E401BA" w:rsidRPr="00D90D73">
        <w:rPr>
          <w:rFonts w:eastAsia="Calibri" w:cstheme="minorHAnsi"/>
        </w:rPr>
        <w:t xml:space="preserve"> Savanorių pr. 2</w:t>
      </w:r>
      <w:r w:rsidR="00E56BA8" w:rsidRPr="00D90D73">
        <w:rPr>
          <w:rFonts w:eastAsia="Calibri" w:cstheme="minorHAnsi"/>
        </w:rPr>
        <w:t>,</w:t>
      </w:r>
      <w:r w:rsidR="00E401BA" w:rsidRPr="00D90D73">
        <w:rPr>
          <w:rFonts w:eastAsia="Calibri" w:cstheme="minorHAnsi"/>
        </w:rPr>
        <w:t xml:space="preserve"> </w:t>
      </w:r>
      <w:r w:rsidR="00E401BA" w:rsidRPr="00D90D73">
        <w:rPr>
          <w:rFonts w:ascii="Calibri" w:eastAsia="Times New Roman" w:hAnsi="Calibri" w:cs="Calibri"/>
          <w:snapToGrid w:val="0"/>
        </w:rPr>
        <w:t>LT-03116 Vilnius</w:t>
      </w:r>
      <w:r w:rsidR="00362719" w:rsidRPr="00D90D73">
        <w:rPr>
          <w:rFonts w:eastAsia="Calibri" w:cstheme="minorHAnsi"/>
        </w:rPr>
        <w:t>.</w:t>
      </w:r>
      <w:r w:rsidR="008C5433" w:rsidRPr="00D90D73">
        <w:rPr>
          <w:rFonts w:eastAsia="Calibri" w:cstheme="minorHAnsi"/>
        </w:rPr>
        <w:t xml:space="preserve"> </w:t>
      </w:r>
      <w:r w:rsidR="00E05E2D" w:rsidRPr="00D90D73">
        <w:rPr>
          <w:rFonts w:eastAsia="Calibri" w:cstheme="minorHAnsi"/>
        </w:rPr>
        <w:t>P</w:t>
      </w:r>
      <w:r w:rsidR="00D94650" w:rsidRPr="00D90D73">
        <w:rPr>
          <w:rFonts w:eastAsia="Calibri" w:cstheme="minorHAnsi"/>
        </w:rPr>
        <w:t>erkančioji organizacija yra PVM mokėtoja</w:t>
      </w:r>
      <w:r w:rsidR="009C69A4" w:rsidRPr="00D90D73">
        <w:rPr>
          <w:rFonts w:eastAsia="Calibri" w:cstheme="minorHAnsi"/>
        </w:rPr>
        <w:t>.</w:t>
      </w:r>
    </w:p>
    <w:p w14:paraId="25FE33F9" w14:textId="2D7DDCE2" w:rsidR="00867954" w:rsidRPr="00D90D73" w:rsidRDefault="007D6857" w:rsidP="00AA3062">
      <w:pPr>
        <w:pStyle w:val="Sraopastraipa"/>
        <w:numPr>
          <w:ilvl w:val="1"/>
          <w:numId w:val="1"/>
        </w:numPr>
        <w:spacing w:after="0" w:line="20" w:lineRule="atLeast"/>
        <w:ind w:left="0" w:firstLine="567"/>
        <w:jc w:val="both"/>
        <w:rPr>
          <w:rFonts w:cstheme="minorHAnsi"/>
          <w:color w:val="000000" w:themeColor="text1"/>
        </w:rPr>
      </w:pPr>
      <w:r w:rsidRPr="00D90D73">
        <w:rPr>
          <w:rFonts w:cstheme="minorHAnsi"/>
          <w:color w:val="000000" w:themeColor="text1"/>
        </w:rPr>
        <w:t>Pirkimas</w:t>
      </w:r>
      <w:r w:rsidR="00B37854" w:rsidRPr="00D90D73">
        <w:rPr>
          <w:rFonts w:cstheme="minorHAnsi"/>
          <w:color w:val="000000" w:themeColor="text1"/>
        </w:rPr>
        <w:t xml:space="preserve"> neatlieka</w:t>
      </w:r>
      <w:r w:rsidRPr="00D90D73">
        <w:rPr>
          <w:rFonts w:cstheme="minorHAnsi"/>
          <w:color w:val="000000" w:themeColor="text1"/>
        </w:rPr>
        <w:t>mas</w:t>
      </w:r>
      <w:r w:rsidR="00B37854" w:rsidRPr="00D90D73">
        <w:rPr>
          <w:rFonts w:cstheme="minorHAnsi"/>
          <w:color w:val="000000" w:themeColor="text1"/>
        </w:rPr>
        <w:t xml:space="preserve"> </w:t>
      </w:r>
      <w:r w:rsidR="002F5F8E" w:rsidRPr="00D90D73">
        <w:rPr>
          <w:rFonts w:cstheme="minorHAnsi"/>
          <w:color w:val="000000" w:themeColor="text1"/>
        </w:rPr>
        <w:t xml:space="preserve">naudojantis </w:t>
      </w:r>
      <w:bookmarkStart w:id="5" w:name="_Hlk182988162"/>
      <w:r w:rsidR="002F5F8E" w:rsidRPr="00D90D73">
        <w:rPr>
          <w:rFonts w:cstheme="minorHAnsi"/>
          <w:color w:val="000000" w:themeColor="text1"/>
        </w:rPr>
        <w:t>centralizuotų pirkimų katalogu</w:t>
      </w:r>
      <w:bookmarkEnd w:id="5"/>
      <w:r w:rsidRPr="00D90D73">
        <w:rPr>
          <w:rFonts w:cstheme="minorHAnsi"/>
          <w:color w:val="000000" w:themeColor="text1"/>
        </w:rPr>
        <w:t>, nes</w:t>
      </w:r>
      <w:r w:rsidR="00AA3062" w:rsidRPr="00D90D73">
        <w:rPr>
          <w:rFonts w:cstheme="minorHAnsi"/>
          <w:color w:val="000000" w:themeColor="text1"/>
        </w:rPr>
        <w:t xml:space="preserve"> </w:t>
      </w:r>
      <w:r w:rsidR="007161B6" w:rsidRPr="00D90D73">
        <w:rPr>
          <w:rFonts w:cstheme="minorHAnsi"/>
          <w:bCs/>
        </w:rPr>
        <w:t>Pirkimo objektas nėra įtrauktas į CPO.LT ar VRS CPO katalogus</w:t>
      </w:r>
      <w:r w:rsidR="00AA3062" w:rsidRPr="00D90D73">
        <w:rPr>
          <w:rFonts w:cstheme="minorHAnsi"/>
          <w:color w:val="000000" w:themeColor="text1"/>
        </w:rPr>
        <w:t>.</w:t>
      </w:r>
    </w:p>
    <w:p w14:paraId="23909846" w14:textId="77777777" w:rsidR="008D7A1E" w:rsidRPr="00D90D73" w:rsidRDefault="00AA23FB" w:rsidP="008D7A1E">
      <w:pPr>
        <w:pStyle w:val="Sraopastraipa"/>
        <w:numPr>
          <w:ilvl w:val="1"/>
          <w:numId w:val="1"/>
        </w:numPr>
        <w:spacing w:after="0" w:line="20" w:lineRule="atLeast"/>
        <w:ind w:left="0" w:firstLine="567"/>
        <w:jc w:val="both"/>
        <w:rPr>
          <w:rFonts w:cstheme="minorHAnsi"/>
        </w:rPr>
      </w:pPr>
      <w:r w:rsidRPr="00D90D73">
        <w:rPr>
          <w:rFonts w:eastAsia="Times New Roman" w:cstheme="minorHAnsi"/>
        </w:rPr>
        <w:t>Perkančioji organizacija nerezervuoja teisės dalyvauti pirkime.</w:t>
      </w:r>
    </w:p>
    <w:p w14:paraId="4764862F" w14:textId="77777777" w:rsidR="00AA0D6B" w:rsidRPr="00D90D73" w:rsidRDefault="00E32C8E" w:rsidP="00AA0D6B">
      <w:pPr>
        <w:pStyle w:val="Sraopastraipa"/>
        <w:numPr>
          <w:ilvl w:val="1"/>
          <w:numId w:val="1"/>
        </w:numPr>
        <w:spacing w:after="0" w:line="20" w:lineRule="atLeast"/>
        <w:ind w:left="0" w:firstLine="567"/>
        <w:jc w:val="both"/>
        <w:rPr>
          <w:rFonts w:cstheme="minorHAnsi"/>
        </w:rPr>
      </w:pPr>
      <w:r w:rsidRPr="00D90D73">
        <w:rPr>
          <w:rFonts w:cstheme="minorHAnsi"/>
        </w:rPr>
        <w:t xml:space="preserve">Stebėtojai dalyvauti </w:t>
      </w:r>
      <w:r w:rsidR="008A3C98" w:rsidRPr="00D90D73">
        <w:rPr>
          <w:rFonts w:cstheme="minorHAnsi"/>
        </w:rPr>
        <w:t>K</w:t>
      </w:r>
      <w:r w:rsidRPr="00D90D73">
        <w:rPr>
          <w:rFonts w:cstheme="minorHAnsi"/>
        </w:rPr>
        <w:t>omisijos posėdžiuose nėra kviečiami.</w:t>
      </w:r>
    </w:p>
    <w:p w14:paraId="71B94EA6" w14:textId="356DF44E" w:rsidR="008A781E" w:rsidRPr="00D32F83" w:rsidRDefault="00A847CE" w:rsidP="00A847CE">
      <w:pPr>
        <w:pStyle w:val="Betarp"/>
        <w:ind w:firstLine="567"/>
        <w:jc w:val="both"/>
        <w:rPr>
          <w:rFonts w:cstheme="minorHAnsi"/>
          <w:color w:val="000000"/>
        </w:rPr>
      </w:pPr>
      <w:r w:rsidRPr="00022247">
        <w:rPr>
          <w:rFonts w:cstheme="minorHAnsi"/>
        </w:rPr>
        <w:t xml:space="preserve">1.5. </w:t>
      </w:r>
      <w:r w:rsidRPr="00022247">
        <w:rPr>
          <w:rFonts w:cstheme="minorHAnsi"/>
          <w:b/>
        </w:rPr>
        <w:t>Atliekamas žaliasis pirkimas</w:t>
      </w:r>
      <w:r w:rsidRPr="00022247">
        <w:rPr>
          <w:rFonts w:cstheme="minorHAnsi"/>
        </w:rPr>
        <w:t xml:space="preserve">. Pirkimas vykdomas vadovaujantis </w:t>
      </w:r>
      <w:hyperlink r:id="rId12" w:history="1">
        <w:r w:rsidRPr="00022247">
          <w:rPr>
            <w:rStyle w:val="Hipersaitas"/>
            <w:rFonts w:cstheme="minorHAnsi"/>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22247">
        <w:rPr>
          <w:rFonts w:cstheme="minorHAnsi"/>
        </w:rPr>
        <w:t xml:space="preserve">“ </w:t>
      </w:r>
      <w:r w:rsidR="009624B3" w:rsidRPr="00022247">
        <w:rPr>
          <w:rFonts w:cstheme="minorHAnsi"/>
        </w:rPr>
        <w:t xml:space="preserve">patvirtinto Aplinkos apsaugos kriterijų taikymo, vykdant žaliuosius pirkimus, aprašo </w:t>
      </w:r>
      <w:r w:rsidR="00D32F83" w:rsidRPr="00022247">
        <w:rPr>
          <w:rFonts w:cstheme="minorHAnsi"/>
        </w:rPr>
        <w:t>4.4.4.1 papunkčiu (prekei pagaminti ir (ar) tiekti, paslaugai teikti ar darbams atlikti sunaudojama mažiau gamtos išteklių ir (ar) sudėtyje yra pakartotinai panaudotų ir (ar) perdirbtų medžiagų).</w:t>
      </w:r>
      <w:r w:rsidR="00D32F83" w:rsidRPr="00022247">
        <w:rPr>
          <w:rFonts w:cstheme="minorHAnsi"/>
        </w:rPr>
        <w:t xml:space="preserve"> </w:t>
      </w:r>
      <w:r w:rsidR="00D32F83" w:rsidRPr="00022247">
        <w:rPr>
          <w:rFonts w:cstheme="minorHAnsi"/>
          <w:b/>
          <w:i/>
          <w:color w:val="000000"/>
        </w:rPr>
        <w:t>Tiekėjas</w:t>
      </w:r>
      <w:r w:rsidR="00D32F83" w:rsidRPr="00D32F83">
        <w:rPr>
          <w:rFonts w:cstheme="minorHAnsi"/>
          <w:b/>
          <w:i/>
          <w:color w:val="000000"/>
        </w:rPr>
        <w:t xml:space="preserve"> turi pateikti laisvos formos deklaraciją; atitikties įrodymo bus prašoma iš galimo laimėtojo</w:t>
      </w:r>
      <w:r w:rsidR="00D32F83" w:rsidRPr="00D32F83">
        <w:rPr>
          <w:rFonts w:cstheme="minorHAnsi"/>
        </w:rPr>
        <w:t>.</w:t>
      </w:r>
    </w:p>
    <w:p w14:paraId="2413C02D" w14:textId="6AFF71BF" w:rsidR="00E32C8E" w:rsidRPr="00D90D73" w:rsidRDefault="00E32C8E" w:rsidP="0097765E">
      <w:pPr>
        <w:pStyle w:val="Sraopastraipa"/>
        <w:numPr>
          <w:ilvl w:val="1"/>
          <w:numId w:val="7"/>
        </w:numPr>
        <w:tabs>
          <w:tab w:val="left" w:pos="993"/>
        </w:tabs>
        <w:spacing w:after="0" w:line="240" w:lineRule="auto"/>
        <w:ind w:left="0" w:firstLine="567"/>
        <w:jc w:val="both"/>
        <w:rPr>
          <w:rFonts w:eastAsia="Arial"/>
        </w:rPr>
      </w:pPr>
      <w:r w:rsidRPr="00D90D73">
        <w:rPr>
          <w:rFonts w:eastAsia="Arial"/>
        </w:rPr>
        <w:t xml:space="preserve">Išankstinis skelbimas apie </w:t>
      </w:r>
      <w:r w:rsidR="007A68AD" w:rsidRPr="00D90D73">
        <w:rPr>
          <w:rFonts w:eastAsia="Arial"/>
        </w:rPr>
        <w:t>p</w:t>
      </w:r>
      <w:r w:rsidRPr="00D90D73">
        <w:rPr>
          <w:rFonts w:eastAsia="Arial"/>
        </w:rPr>
        <w:t>irkimą nebuvo paskelbtas</w:t>
      </w:r>
      <w:r w:rsidR="001B67ED" w:rsidRPr="00D90D73">
        <w:rPr>
          <w:rFonts w:eastAsia="Arial"/>
        </w:rPr>
        <w:t>.</w:t>
      </w:r>
    </w:p>
    <w:p w14:paraId="72EF28E7" w14:textId="61993630" w:rsidR="00AF1430" w:rsidRPr="00D90D73"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D90D73">
        <w:rPr>
          <w:rFonts w:cstheme="minorHAnsi"/>
          <w:lang w:eastAsia="en-US"/>
        </w:rPr>
        <w:t>P</w:t>
      </w:r>
      <w:r w:rsidR="00E32C8E" w:rsidRPr="00D90D73">
        <w:rPr>
          <w:rFonts w:cstheme="minorHAnsi"/>
          <w:lang w:eastAsia="en-US"/>
        </w:rPr>
        <w:t xml:space="preserve">irkime </w:t>
      </w:r>
      <w:r w:rsidR="00E32C8E" w:rsidRPr="00D90D73">
        <w:rPr>
          <w:rFonts w:cstheme="minorHAnsi"/>
        </w:rPr>
        <w:t xml:space="preserve"> </w:t>
      </w:r>
      <w:r w:rsidR="007A68AD" w:rsidRPr="00D90D73">
        <w:rPr>
          <w:rFonts w:cstheme="minorHAnsi"/>
        </w:rPr>
        <w:t>perkančioji organizacija</w:t>
      </w:r>
      <w:r w:rsidR="00E32C8E" w:rsidRPr="00D90D73">
        <w:rPr>
          <w:rFonts w:cstheme="minorHAnsi"/>
          <w:lang w:eastAsia="en-US"/>
        </w:rPr>
        <w:t xml:space="preserve"> nenumato skelbti pranešimo dėl savanoriško </w:t>
      </w:r>
      <w:proofErr w:type="spellStart"/>
      <w:r w:rsidR="00E32C8E" w:rsidRPr="00D90D73">
        <w:rPr>
          <w:rFonts w:cstheme="minorHAnsi"/>
          <w:i/>
          <w:iCs/>
          <w:lang w:eastAsia="en-US"/>
        </w:rPr>
        <w:t>ex</w:t>
      </w:r>
      <w:proofErr w:type="spellEnd"/>
      <w:r w:rsidR="00E32C8E" w:rsidRPr="00D90D73">
        <w:rPr>
          <w:rFonts w:cstheme="minorHAnsi"/>
          <w:i/>
          <w:iCs/>
          <w:lang w:eastAsia="en-US"/>
        </w:rPr>
        <w:t xml:space="preserve"> </w:t>
      </w:r>
      <w:proofErr w:type="spellStart"/>
      <w:r w:rsidR="00E32C8E" w:rsidRPr="00D90D73">
        <w:rPr>
          <w:rFonts w:cstheme="minorHAnsi"/>
          <w:i/>
          <w:iCs/>
          <w:lang w:eastAsia="en-US"/>
        </w:rPr>
        <w:t>ante</w:t>
      </w:r>
      <w:proofErr w:type="spellEnd"/>
      <w:r w:rsidR="00E32C8E" w:rsidRPr="00D90D73">
        <w:rPr>
          <w:rFonts w:cstheme="minorHAnsi"/>
          <w:lang w:eastAsia="en-US"/>
        </w:rPr>
        <w:t xml:space="preserve"> skaidrumo.</w:t>
      </w:r>
    </w:p>
    <w:p w14:paraId="5D0EA3C4" w14:textId="34DAD323" w:rsidR="004D070C" w:rsidRPr="00D90D73" w:rsidRDefault="007466F8" w:rsidP="00440D00">
      <w:pPr>
        <w:pStyle w:val="Sraopastraipa"/>
        <w:numPr>
          <w:ilvl w:val="1"/>
          <w:numId w:val="7"/>
        </w:numPr>
        <w:tabs>
          <w:tab w:val="left" w:pos="851"/>
          <w:tab w:val="left" w:pos="993"/>
        </w:tabs>
        <w:spacing w:after="0" w:line="240" w:lineRule="auto"/>
        <w:ind w:left="0" w:firstLine="567"/>
        <w:jc w:val="both"/>
        <w:rPr>
          <w:rFonts w:cstheme="minorHAnsi"/>
          <w:color w:val="7030A0"/>
        </w:rPr>
      </w:pPr>
      <w:r w:rsidRPr="00D90D73">
        <w:rPr>
          <w:rFonts w:cstheme="minorHAnsi"/>
        </w:rPr>
        <w:t>Pirkime neleidžia</w:t>
      </w:r>
      <w:r w:rsidR="00216820" w:rsidRPr="00D90D73">
        <w:rPr>
          <w:rFonts w:cstheme="minorHAnsi"/>
        </w:rPr>
        <w:t>ma</w:t>
      </w:r>
      <w:r w:rsidRPr="00D90D73">
        <w:rPr>
          <w:rFonts w:cstheme="minorHAnsi"/>
        </w:rPr>
        <w:t xml:space="preserve"> pateikti alternatyvių </w:t>
      </w:r>
      <w:r w:rsidR="00D27E76" w:rsidRPr="00D90D73">
        <w:rPr>
          <w:rFonts w:cstheme="minorHAnsi"/>
        </w:rPr>
        <w:t>p</w:t>
      </w:r>
      <w:r w:rsidRPr="00D90D73">
        <w:rPr>
          <w:rFonts w:cstheme="minorHAnsi"/>
        </w:rPr>
        <w:t xml:space="preserve">asiūlymų. </w:t>
      </w:r>
      <w:r w:rsidR="004D070C" w:rsidRPr="00D90D73">
        <w:rPr>
          <w:rFonts w:cstheme="minorHAnsi"/>
          <w:sz w:val="22"/>
          <w:szCs w:val="22"/>
        </w:rPr>
        <w:t xml:space="preserve"> </w:t>
      </w:r>
    </w:p>
    <w:p w14:paraId="0C002F05" w14:textId="72C02A6B" w:rsidR="00E32C8E" w:rsidRPr="00D90D73" w:rsidRDefault="00EE0FC0" w:rsidP="0097765E">
      <w:pPr>
        <w:pStyle w:val="Sraopastraipa"/>
        <w:numPr>
          <w:ilvl w:val="1"/>
          <w:numId w:val="7"/>
        </w:numPr>
        <w:tabs>
          <w:tab w:val="left" w:pos="993"/>
        </w:tabs>
        <w:spacing w:after="0" w:line="240" w:lineRule="auto"/>
        <w:ind w:firstLine="207"/>
        <w:jc w:val="both"/>
        <w:rPr>
          <w:rFonts w:cstheme="minorHAnsi"/>
        </w:rPr>
      </w:pPr>
      <w:r w:rsidRPr="00D90D73">
        <w:rPr>
          <w:rFonts w:eastAsia="Arial" w:cstheme="minorHAnsi"/>
          <w:color w:val="333333"/>
        </w:rPr>
        <w:t xml:space="preserve"> </w:t>
      </w:r>
      <w:r w:rsidR="00E32C8E" w:rsidRPr="00D90D73">
        <w:rPr>
          <w:rFonts w:eastAsia="Arial" w:cstheme="minorHAnsi"/>
          <w:color w:val="333333"/>
        </w:rPr>
        <w:t xml:space="preserve">Bendrosios </w:t>
      </w:r>
      <w:r w:rsidR="007E5F55" w:rsidRPr="00D90D73">
        <w:rPr>
          <w:rFonts w:eastAsia="Arial" w:cstheme="minorHAnsi"/>
          <w:color w:val="333333"/>
        </w:rPr>
        <w:t xml:space="preserve">pirkimo </w:t>
      </w:r>
      <w:r w:rsidR="00E32C8E" w:rsidRPr="00D90D73">
        <w:rPr>
          <w:rFonts w:eastAsia="Arial" w:cstheme="minorHAnsi"/>
          <w:color w:val="333333"/>
        </w:rPr>
        <w:t>sąlygos yra neatskiriama ši</w:t>
      </w:r>
      <w:r w:rsidR="00C07F25" w:rsidRPr="00D90D73">
        <w:rPr>
          <w:rFonts w:eastAsia="Arial" w:cstheme="minorHAnsi"/>
          <w:color w:val="333333"/>
        </w:rPr>
        <w:t>ų</w:t>
      </w:r>
      <w:r w:rsidR="00E32C8E" w:rsidRPr="00D90D73">
        <w:rPr>
          <w:rFonts w:eastAsia="Arial" w:cstheme="minorHAnsi"/>
          <w:color w:val="333333"/>
        </w:rPr>
        <w:t xml:space="preserve"> </w:t>
      </w:r>
      <w:r w:rsidR="00F4541C" w:rsidRPr="00D90D73">
        <w:rPr>
          <w:rFonts w:eastAsia="Arial" w:cstheme="minorHAnsi"/>
          <w:color w:val="333333"/>
        </w:rPr>
        <w:t>p</w:t>
      </w:r>
      <w:r w:rsidR="00E32C8E" w:rsidRPr="00D90D73">
        <w:rPr>
          <w:rFonts w:eastAsia="Arial" w:cstheme="minorHAnsi"/>
          <w:color w:val="333333"/>
        </w:rPr>
        <w:t>irkimo sąlygų dalis.</w:t>
      </w:r>
    </w:p>
    <w:p w14:paraId="5DEDEBC7" w14:textId="1ED44FB6" w:rsidR="00B41C66" w:rsidRPr="00D90D73" w:rsidRDefault="00507DC9" w:rsidP="00717DCC">
      <w:pPr>
        <w:pStyle w:val="Antrat1"/>
        <w:spacing w:line="20" w:lineRule="atLeast"/>
        <w:contextualSpacing/>
      </w:pPr>
      <w:bookmarkStart w:id="6" w:name="_Ref39426332"/>
      <w:bookmarkStart w:id="7" w:name="_Ref39426338"/>
      <w:bookmarkStart w:id="8" w:name="_Toc184631422"/>
      <w:bookmarkEnd w:id="3"/>
      <w:r w:rsidRPr="00D90D73">
        <w:rPr>
          <w:rFonts w:ascii="Calibri" w:hAnsi="Calibri" w:cs="Calibri"/>
        </w:rPr>
        <w:t>2</w:t>
      </w:r>
      <w:r w:rsidRPr="00D90D73">
        <w:t xml:space="preserve">. </w:t>
      </w:r>
      <w:r w:rsidR="00B41C66" w:rsidRPr="00D90D73">
        <w:rPr>
          <w:rFonts w:asciiTheme="minorHAnsi" w:hAnsiTheme="minorHAnsi" w:cstheme="minorHAnsi"/>
        </w:rPr>
        <w:t>Pirkimo objektas</w:t>
      </w:r>
      <w:bookmarkEnd w:id="6"/>
      <w:bookmarkEnd w:id="7"/>
      <w:bookmarkEnd w:id="8"/>
    </w:p>
    <w:p w14:paraId="086CA62C" w14:textId="0991875E" w:rsidR="00CF63B8" w:rsidRPr="00D90D73" w:rsidRDefault="00B41C66" w:rsidP="00602DD8">
      <w:pPr>
        <w:pStyle w:val="Betarp"/>
        <w:numPr>
          <w:ilvl w:val="1"/>
          <w:numId w:val="5"/>
        </w:numPr>
        <w:spacing w:after="120"/>
        <w:ind w:left="0" w:firstLine="709"/>
        <w:contextualSpacing/>
        <w:jc w:val="both"/>
        <w:rPr>
          <w:rFonts w:cstheme="minorHAnsi"/>
          <w:color w:val="FF0000"/>
        </w:rPr>
      </w:pPr>
      <w:r w:rsidRPr="00D90D73">
        <w:rPr>
          <w:rFonts w:eastAsia="Calibri"/>
          <w:color w:val="000000" w:themeColor="text1"/>
        </w:rPr>
        <w:t>Perkančioji organizacija numato įsigyti</w:t>
      </w:r>
      <w:r w:rsidR="00114DB2" w:rsidRPr="00D90D73">
        <w:rPr>
          <w:rFonts w:eastAsia="Calibri"/>
          <w:color w:val="00B050"/>
        </w:rPr>
        <w:t xml:space="preserve"> </w:t>
      </w:r>
      <w:r w:rsidR="00602DD8" w:rsidRPr="00D90D73">
        <w:rPr>
          <w:rFonts w:eastAsia="Calibri"/>
          <w:bCs/>
        </w:rPr>
        <w:t xml:space="preserve">tarnybinių laivų navigacinės ir </w:t>
      </w:r>
      <w:proofErr w:type="spellStart"/>
      <w:r w:rsidR="00602DD8" w:rsidRPr="00D90D73">
        <w:rPr>
          <w:rFonts w:eastAsia="Calibri"/>
          <w:bCs/>
        </w:rPr>
        <w:t>radionavigacinės</w:t>
      </w:r>
      <w:proofErr w:type="spellEnd"/>
      <w:r w:rsidR="00602DD8" w:rsidRPr="00D90D73">
        <w:rPr>
          <w:rFonts w:eastAsia="Calibri"/>
          <w:bCs/>
        </w:rPr>
        <w:t xml:space="preserve"> įrangos tikrinimo, techninės priežiūros, remonto ir atnaujinimo paslaugas bei prekes</w:t>
      </w:r>
      <w:r w:rsidR="00B327DE" w:rsidRPr="00D90D73">
        <w:rPr>
          <w:rFonts w:eastAsia="Calibri"/>
          <w:bCs/>
        </w:rPr>
        <w:t xml:space="preserve"> (toliau – </w:t>
      </w:r>
      <w:r w:rsidR="00602DD8" w:rsidRPr="00D90D73">
        <w:rPr>
          <w:rFonts w:eastAsia="Calibri"/>
          <w:bCs/>
        </w:rPr>
        <w:t>paslaugos</w:t>
      </w:r>
      <w:r w:rsidR="00B327DE" w:rsidRPr="00D90D73">
        <w:rPr>
          <w:rFonts w:eastAsia="Calibri"/>
          <w:bCs/>
        </w:rPr>
        <w:t>)</w:t>
      </w:r>
      <w:r w:rsidR="008E24FF" w:rsidRPr="00D90D73">
        <w:rPr>
          <w:rFonts w:eastAsia="Calibri"/>
          <w:bCs/>
        </w:rPr>
        <w:t>.</w:t>
      </w:r>
      <w:r w:rsidRPr="00D90D73">
        <w:rPr>
          <w:rFonts w:cstheme="minorHAnsi"/>
        </w:rPr>
        <w:t xml:space="preserve"> </w:t>
      </w:r>
      <w:r w:rsidR="00602DD8" w:rsidRPr="00D90D73">
        <w:rPr>
          <w:rFonts w:cstheme="minorHAnsi"/>
        </w:rPr>
        <w:t>Reikalavimai pirkimo objektui nustatyti specialiųjų pirkimo sąlygų 2 priede</w:t>
      </w:r>
      <w:r w:rsidR="00331D73" w:rsidRPr="00D90D73">
        <w:rPr>
          <w:rFonts w:cstheme="minorHAnsi"/>
        </w:rPr>
        <w:t>.</w:t>
      </w:r>
    </w:p>
    <w:p w14:paraId="47CCFA13" w14:textId="0133D5CD" w:rsidR="002A573B" w:rsidRPr="00D90D73" w:rsidRDefault="00B41C66" w:rsidP="00331D73">
      <w:pPr>
        <w:pStyle w:val="Betarp"/>
        <w:numPr>
          <w:ilvl w:val="1"/>
          <w:numId w:val="5"/>
        </w:numPr>
        <w:spacing w:after="120"/>
        <w:ind w:left="0" w:firstLine="709"/>
        <w:contextualSpacing/>
        <w:jc w:val="both"/>
        <w:rPr>
          <w:rFonts w:cstheme="minorHAnsi"/>
          <w:color w:val="FF0000"/>
        </w:rPr>
      </w:pPr>
      <w:r w:rsidRPr="00D90D73">
        <w:rPr>
          <w:rFonts w:cstheme="minorHAnsi"/>
        </w:rPr>
        <w:t>Pirkimo objektas</w:t>
      </w:r>
      <w:r w:rsidR="00F7050B" w:rsidRPr="00D90D73">
        <w:rPr>
          <w:rFonts w:cstheme="minorHAnsi"/>
        </w:rPr>
        <w:t xml:space="preserve"> </w:t>
      </w:r>
      <w:r w:rsidR="00602DD8" w:rsidRPr="00D90D73">
        <w:rPr>
          <w:rFonts w:cstheme="minorHAnsi"/>
        </w:rPr>
        <w:t>į dalis neskaidomas, kadangi pirkimo sutarties vykdymas sudėtingas techniniu požiūriu.</w:t>
      </w:r>
      <w:r w:rsidR="00331D73" w:rsidRPr="00D90D73">
        <w:rPr>
          <w:rFonts w:cstheme="minorHAnsi"/>
        </w:rPr>
        <w:t xml:space="preserve"> Pirkimo apimtys, reikalavimai ir techninė specifikacija apibrėžti specialiųjų pirkimo sąlygų 2 priede</w:t>
      </w:r>
      <w:r w:rsidR="002F3B0D" w:rsidRPr="00D90D73">
        <w:rPr>
          <w:rFonts w:cstheme="minorHAnsi"/>
        </w:rPr>
        <w:t>.</w:t>
      </w:r>
    </w:p>
    <w:p w14:paraId="6A6BA292" w14:textId="499B051F" w:rsidR="00CE271E" w:rsidRPr="00D90D73" w:rsidRDefault="00CE271E" w:rsidP="00331D73">
      <w:pPr>
        <w:pStyle w:val="Betarp"/>
        <w:numPr>
          <w:ilvl w:val="1"/>
          <w:numId w:val="5"/>
        </w:numPr>
        <w:spacing w:after="120"/>
        <w:ind w:left="0" w:firstLine="709"/>
        <w:contextualSpacing/>
        <w:jc w:val="both"/>
        <w:rPr>
          <w:rFonts w:cstheme="minorHAnsi"/>
        </w:rPr>
      </w:pPr>
      <w:r w:rsidRPr="00D90D73">
        <w:rPr>
          <w:rFonts w:cstheme="minorHAnsi"/>
          <w:b/>
        </w:rPr>
        <w:t>Skiriama lėšų suma – 84 000,00 Eur su PVM.</w:t>
      </w:r>
    </w:p>
    <w:p w14:paraId="0C22C3BF" w14:textId="7CE8A1BB" w:rsidR="00CE271E" w:rsidRPr="00BC2B57" w:rsidRDefault="00CE271E" w:rsidP="00331D73">
      <w:pPr>
        <w:pStyle w:val="Betarp"/>
        <w:numPr>
          <w:ilvl w:val="1"/>
          <w:numId w:val="5"/>
        </w:numPr>
        <w:spacing w:after="120"/>
        <w:ind w:left="0" w:firstLine="709"/>
        <w:contextualSpacing/>
        <w:jc w:val="both"/>
        <w:rPr>
          <w:rFonts w:cstheme="minorHAnsi"/>
        </w:rPr>
      </w:pPr>
      <w:r w:rsidRPr="00BC2B57">
        <w:rPr>
          <w:rFonts w:cstheme="minorHAnsi"/>
        </w:rPr>
        <w:t>Paslaugos ir prekės laivams, kurie yra skirti paieškos ir gelbėjimo darbams jūroje vykdyti, vadovaujantis 2006 m. lapkričio 28 d. Europos Sąjungos TARYBOS DIREKTYVOS 2006/112/EB 148 str. ir Lietuvos Respublikos pridėtinės vertės mokesčio įstatymo 43 str. 1 d. 3) p., 3 d. ir 4 d. 1 p.) nuostatomis bus perkamos taikant 0 proc. PVM tarifą.</w:t>
      </w:r>
    </w:p>
    <w:p w14:paraId="59163300" w14:textId="781DC884" w:rsidR="00895F18" w:rsidRPr="00BC2B57" w:rsidRDefault="00895F18" w:rsidP="00331D73">
      <w:pPr>
        <w:pStyle w:val="Betarp"/>
        <w:numPr>
          <w:ilvl w:val="1"/>
          <w:numId w:val="5"/>
        </w:numPr>
        <w:spacing w:after="120"/>
        <w:ind w:left="0" w:firstLine="709"/>
        <w:contextualSpacing/>
        <w:jc w:val="both"/>
        <w:rPr>
          <w:rFonts w:cstheme="minorHAnsi"/>
        </w:rPr>
      </w:pPr>
      <w:r w:rsidRPr="00BC2B57">
        <w:rPr>
          <w:rFonts w:cstheme="minorHAnsi"/>
        </w:rPr>
        <w:t>Paslaugos pagal sutartį turės būti teikiamos Lietuvos Respublikoje ir laivo dalyvavimo FRONTEX operacijos ES valstybėje. Perkamos pagal sutartį paslaugos turės būti suteiktos per perkančiosios organiz</w:t>
      </w:r>
      <w:r w:rsidR="00051868" w:rsidRPr="00BC2B57">
        <w:rPr>
          <w:rFonts w:cstheme="minorHAnsi"/>
        </w:rPr>
        <w:t>a</w:t>
      </w:r>
      <w:r w:rsidRPr="00BC2B57">
        <w:rPr>
          <w:rFonts w:cstheme="minorHAnsi"/>
        </w:rPr>
        <w:t>cijos ir tiekėjo sutartą galimai trumpiausią terminą nuo paslaugų pirkimo užsakymo gavimo dienos, įvertinus kelionės į paslaugų teikimo vietą trukmę, paslaugoms atlikti reikalingų atsarginių dalių ir kitų prekių įsigijimo galimybes bei kitas svarbias terminui nustatyti aplinkybes</w:t>
      </w:r>
    </w:p>
    <w:p w14:paraId="6398767C" w14:textId="2613E51A" w:rsidR="00CE271E" w:rsidRPr="00BC2B57" w:rsidRDefault="00CE271E" w:rsidP="00331D73">
      <w:pPr>
        <w:pStyle w:val="Betarp"/>
        <w:numPr>
          <w:ilvl w:val="1"/>
          <w:numId w:val="5"/>
        </w:numPr>
        <w:spacing w:after="120"/>
        <w:ind w:left="0" w:firstLine="709"/>
        <w:contextualSpacing/>
        <w:jc w:val="both"/>
        <w:rPr>
          <w:rFonts w:cstheme="minorHAnsi"/>
        </w:rPr>
      </w:pPr>
      <w:r w:rsidRPr="00BC2B57">
        <w:rPr>
          <w:rFonts w:cstheme="minorHAnsi"/>
        </w:rPr>
        <w:t>Planuojama pagal sutartį pirkti paslaugų ir prekių apimtis, nurodyta paslaugų pirkimo techninėje specifikacijoje, yra preliminari ir gali keistis priklausomai nuo faktinių poreikių bei paslaugų pirkėjo finansinių galimybių, tačiau bendra nupirktų paslaugų ir prekių kaina, kartu su sutarties vykdymo išlaidų atlyginimo kaina, negali viršyti sutarties vertės</w:t>
      </w:r>
      <w:r w:rsidR="00895F18" w:rsidRPr="00BC2B57">
        <w:rPr>
          <w:rFonts w:cstheme="minorHAnsi"/>
        </w:rPr>
        <w:t>.</w:t>
      </w:r>
    </w:p>
    <w:p w14:paraId="53A406F6" w14:textId="062BC489" w:rsidR="00450528" w:rsidRPr="00BC2B57" w:rsidRDefault="00450528" w:rsidP="00331D73">
      <w:pPr>
        <w:pStyle w:val="Betarp"/>
        <w:numPr>
          <w:ilvl w:val="1"/>
          <w:numId w:val="5"/>
        </w:numPr>
        <w:spacing w:after="120"/>
        <w:ind w:left="0" w:firstLine="709"/>
        <w:contextualSpacing/>
        <w:jc w:val="both"/>
        <w:rPr>
          <w:rFonts w:cstheme="minorHAnsi"/>
        </w:rPr>
      </w:pPr>
      <w:r w:rsidRPr="00BC2B57">
        <w:rPr>
          <w:rFonts w:cstheme="minorHAnsi"/>
        </w:rPr>
        <w:t>Sutarties vykdymo metu priimami tiekėjo sprendimai, susiję su faktinėmis išlaidomis, su pirkėju turi būti derinami iš anksto. Tiekėjas visas išlaidas, priskirtinas sutarties vykdymo išlaidų atlyginimui, pirkėjui pareikalavus turės pagrįsti pateikdamas šias išlaidas patvirtinančius apskaitos dokumentus. Už techninėje specifikacijoje nenurodytas, tačiau Tiekėjo suteiktas papildomas paslaugas, paslaugoms pagal sutartį atlikti įsigytas prekes, priskirtinas sutarties vykdymo išlaidų atlyginimui, bus apmokėta ne didesnėmis nei Tiekėjo pasiūlytomis, tačiau konkurencingomis ir rinką  atitinkančiomis kainomis.</w:t>
      </w:r>
    </w:p>
    <w:p w14:paraId="7466F77A" w14:textId="77777777" w:rsidR="00773A93" w:rsidRPr="00D90D73" w:rsidRDefault="00E53E12" w:rsidP="00773A93">
      <w:pPr>
        <w:pStyle w:val="Betarp"/>
        <w:numPr>
          <w:ilvl w:val="1"/>
          <w:numId w:val="5"/>
        </w:numPr>
        <w:spacing w:after="120"/>
        <w:ind w:left="0" w:firstLine="709"/>
        <w:contextualSpacing/>
        <w:jc w:val="both"/>
        <w:rPr>
          <w:rFonts w:cstheme="minorHAnsi"/>
          <w:color w:val="FF0000"/>
        </w:rPr>
      </w:pPr>
      <w:r w:rsidRPr="00D90D73">
        <w:rPr>
          <w:rFonts w:cstheme="minorHAnsi"/>
        </w:rPr>
        <w:t xml:space="preserve">Jeigu apibūdinant pirkimo objektą techninėje specifikacijoje nurodytas konkretus modelis ar tiekimo šaltinis, konkretus procesas, būdingas konkretaus tiekėjo tiekiamoms prekėms ar teikiamoms paslaugoms, ar prekių </w:t>
      </w:r>
      <w:r w:rsidRPr="00D90D73">
        <w:rPr>
          <w:rFonts w:cstheme="minorHAnsi"/>
        </w:rPr>
        <w:lastRenderedPageBreak/>
        <w:t xml:space="preserve">ženklas, patentas, tipai, konkreti kilmė ar gamyba, </w:t>
      </w:r>
      <w:r w:rsidR="00245655" w:rsidRPr="00D90D73">
        <w:rPr>
          <w:rFonts w:cstheme="minorHAnsi"/>
        </w:rPr>
        <w:t xml:space="preserve">turi būti </w:t>
      </w:r>
      <w:r w:rsidR="00AE7624" w:rsidRPr="00D90D73">
        <w:rPr>
          <w:rFonts w:cstheme="minorHAnsi"/>
        </w:rPr>
        <w:t xml:space="preserve">laikoma, kad kiekviena tokia nuoroda yra pateikta su žodžiais „arba lygiavertis“. </w:t>
      </w:r>
    </w:p>
    <w:p w14:paraId="5734BACD" w14:textId="60E4D8EB" w:rsidR="0083071D" w:rsidRPr="00D90D73" w:rsidRDefault="00004521" w:rsidP="00A21F40">
      <w:pPr>
        <w:pStyle w:val="Betarp"/>
        <w:numPr>
          <w:ilvl w:val="1"/>
          <w:numId w:val="5"/>
        </w:numPr>
        <w:spacing w:after="120"/>
        <w:ind w:left="0" w:firstLine="709"/>
        <w:contextualSpacing/>
        <w:jc w:val="both"/>
        <w:rPr>
          <w:rFonts w:cstheme="minorHAnsi"/>
          <w:color w:val="FF0000"/>
        </w:rPr>
      </w:pPr>
      <w:r w:rsidRPr="00D90D73">
        <w:rPr>
          <w:rFonts w:cstheme="minorHAnsi"/>
        </w:rPr>
        <w:t>Jeigu apibūdinant pirkimo objektą techninėje specifikacijoje nurodytas standartas</w:t>
      </w:r>
      <w:r w:rsidR="00245655" w:rsidRPr="00D90D73">
        <w:rPr>
          <w:rFonts w:cstheme="minorHAnsi"/>
        </w:rPr>
        <w:t xml:space="preserve">, </w:t>
      </w:r>
      <w:r w:rsidR="00245655" w:rsidRPr="00D90D73">
        <w:rPr>
          <w:color w:val="000000"/>
        </w:rPr>
        <w:t>techninis liudijimas ar bendrosios techninės specifikacijos</w:t>
      </w:r>
      <w:r w:rsidR="00046522" w:rsidRPr="00D90D73">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90D73">
        <w:rPr>
          <w:color w:val="000000"/>
        </w:rPr>
        <w:t xml:space="preserve">, </w:t>
      </w:r>
      <w:r w:rsidR="00245655" w:rsidRPr="00D90D73">
        <w:rPr>
          <w:rFonts w:cstheme="minorHAnsi"/>
        </w:rPr>
        <w:t xml:space="preserve">turi būti laikoma, kad kiekviena tokia nuoroda yra pateikta su žodžiais „arba lygiavertis“. </w:t>
      </w:r>
    </w:p>
    <w:p w14:paraId="7B478B03" w14:textId="61CA0F5A" w:rsidR="00D22226" w:rsidRPr="00D90D73" w:rsidRDefault="00202323" w:rsidP="00202323">
      <w:pPr>
        <w:pStyle w:val="Antrat1"/>
        <w:spacing w:line="20" w:lineRule="atLeast"/>
        <w:contextualSpacing/>
        <w:rPr>
          <w:rFonts w:asciiTheme="minorHAnsi" w:hAnsiTheme="minorHAnsi" w:cstheme="minorHAnsi"/>
        </w:rPr>
      </w:pPr>
      <w:bookmarkStart w:id="9" w:name="_Toc184631423"/>
      <w:r w:rsidRPr="00D90D73">
        <w:rPr>
          <w:rFonts w:asciiTheme="minorHAnsi" w:hAnsiTheme="minorHAnsi" w:cstheme="minorHAnsi"/>
        </w:rPr>
        <w:t>3.</w:t>
      </w:r>
      <w:r w:rsidR="00D24970" w:rsidRPr="00D90D73">
        <w:rPr>
          <w:rFonts w:asciiTheme="minorHAnsi" w:hAnsiTheme="minorHAnsi" w:cstheme="minorHAnsi"/>
        </w:rPr>
        <w:t xml:space="preserve"> </w:t>
      </w:r>
      <w:bookmarkStart w:id="10" w:name="_Ref39427921"/>
      <w:bookmarkStart w:id="11" w:name="_Ref39427927"/>
      <w:bookmarkStart w:id="12" w:name="_Ref39740354"/>
      <w:r w:rsidR="00D22226" w:rsidRPr="00D90D73">
        <w:rPr>
          <w:rFonts w:asciiTheme="minorHAnsi" w:hAnsiTheme="minorHAnsi" w:cstheme="minorHAnsi"/>
        </w:rPr>
        <w:t>Susitikimai su tiekėjais</w:t>
      </w:r>
      <w:bookmarkEnd w:id="10"/>
      <w:bookmarkEnd w:id="11"/>
      <w:r w:rsidR="003B6924" w:rsidRPr="00D90D73">
        <w:rPr>
          <w:rFonts w:asciiTheme="minorHAnsi" w:hAnsiTheme="minorHAnsi" w:cstheme="minorHAnsi"/>
        </w:rPr>
        <w:t xml:space="preserve"> ir objekto apžiūra</w:t>
      </w:r>
      <w:bookmarkEnd w:id="9"/>
      <w:bookmarkEnd w:id="12"/>
    </w:p>
    <w:p w14:paraId="3A422005" w14:textId="4BC59F00" w:rsidR="00B176FD" w:rsidRPr="00D90D73" w:rsidRDefault="00C455D5" w:rsidP="0066111C">
      <w:pPr>
        <w:pStyle w:val="Sraopastraipa"/>
        <w:spacing w:after="0"/>
        <w:ind w:left="0" w:firstLine="567"/>
        <w:jc w:val="both"/>
        <w:rPr>
          <w:rFonts w:cstheme="minorHAnsi"/>
          <w:i/>
          <w:color w:val="FF0000"/>
        </w:rPr>
      </w:pPr>
      <w:r w:rsidRPr="00D90D73">
        <w:rPr>
          <w:rFonts w:cstheme="minorHAnsi"/>
          <w:iCs/>
        </w:rPr>
        <w:t xml:space="preserve">   </w:t>
      </w:r>
      <w:r w:rsidR="00862DB8" w:rsidRPr="00D90D73">
        <w:rPr>
          <w:rFonts w:cstheme="minorHAnsi"/>
          <w:iCs/>
        </w:rPr>
        <w:t>3.1.</w:t>
      </w:r>
      <w:r w:rsidR="00862DB8" w:rsidRPr="00D90D73">
        <w:rPr>
          <w:rFonts w:cstheme="minorHAnsi"/>
          <w:i/>
          <w:color w:val="FF0000"/>
        </w:rPr>
        <w:t xml:space="preserve"> </w:t>
      </w:r>
      <w:r w:rsidRPr="00D90D73">
        <w:rPr>
          <w:rFonts w:cstheme="minorHAnsi"/>
          <w:i/>
          <w:color w:val="FF0000"/>
        </w:rPr>
        <w:t xml:space="preserve">    </w:t>
      </w:r>
      <w:r w:rsidR="00B176FD" w:rsidRPr="00D90D73">
        <w:rPr>
          <w:rFonts w:cstheme="minorHAnsi"/>
        </w:rPr>
        <w:t xml:space="preserve">Perkančioji organizacija nerengs susitikimo su tiekėjais dėl pirkimo </w:t>
      </w:r>
      <w:r w:rsidR="004257A5" w:rsidRPr="00D90D73">
        <w:rPr>
          <w:rFonts w:cstheme="minorHAnsi"/>
        </w:rPr>
        <w:t>sąlyg</w:t>
      </w:r>
      <w:r w:rsidR="00B176FD" w:rsidRPr="00D90D73">
        <w:rPr>
          <w:rFonts w:cstheme="minorHAnsi"/>
        </w:rPr>
        <w:t>ų</w:t>
      </w:r>
      <w:r w:rsidR="00946722" w:rsidRPr="00D90D73">
        <w:rPr>
          <w:rFonts w:cstheme="minorHAnsi"/>
        </w:rPr>
        <w:t xml:space="preserve"> paaiškinimo</w:t>
      </w:r>
      <w:r w:rsidR="00B176FD" w:rsidRPr="00D90D73">
        <w:rPr>
          <w:rFonts w:cstheme="minorHAnsi"/>
        </w:rPr>
        <w:t>.</w:t>
      </w:r>
    </w:p>
    <w:p w14:paraId="6389A82A" w14:textId="4E790E5A" w:rsidR="00A2793B" w:rsidRPr="00D90D73" w:rsidRDefault="00C455D5" w:rsidP="00A2793B">
      <w:pPr>
        <w:pStyle w:val="Body2"/>
        <w:numPr>
          <w:ilvl w:val="1"/>
          <w:numId w:val="11"/>
        </w:numPr>
        <w:tabs>
          <w:tab w:val="left" w:pos="993"/>
        </w:tabs>
        <w:spacing w:after="0"/>
        <w:ind w:left="0" w:firstLine="709"/>
        <w:rPr>
          <w:rFonts w:asciiTheme="minorHAnsi" w:eastAsiaTheme="minorEastAsia" w:hAnsiTheme="minorHAnsi" w:cstheme="minorBidi"/>
          <w:lang w:val="lt-LT" w:eastAsia="lt-LT"/>
        </w:rPr>
      </w:pPr>
      <w:bookmarkStart w:id="13" w:name="_Ref39473754"/>
      <w:bookmarkStart w:id="14" w:name="_Ref39473761"/>
      <w:bookmarkStart w:id="15" w:name="_Ref39474188"/>
      <w:r w:rsidRPr="00D90D73">
        <w:rPr>
          <w:rFonts w:asciiTheme="minorHAnsi" w:eastAsiaTheme="minorEastAsia" w:hAnsiTheme="minorHAnsi" w:cstheme="minorBidi"/>
          <w:lang w:val="lt-LT" w:eastAsia="lt-LT"/>
        </w:rPr>
        <w:t>Perkančioji organizacija nerengs objekto apžiūros.</w:t>
      </w:r>
      <w:r w:rsidR="00A2793B" w:rsidRPr="00D90D73">
        <w:rPr>
          <w:rFonts w:asciiTheme="minorHAnsi" w:eastAsiaTheme="minorEastAsia" w:hAnsiTheme="minorHAnsi" w:cstheme="minorBidi"/>
          <w:lang w:val="lt-LT" w:eastAsia="lt-LT"/>
        </w:rPr>
        <w:t xml:space="preserve"> </w:t>
      </w:r>
    </w:p>
    <w:p w14:paraId="6443D2FF" w14:textId="040A41C9" w:rsidR="00C94B9F" w:rsidRPr="00D90D73" w:rsidRDefault="00AD57B1" w:rsidP="00AD57B1">
      <w:pPr>
        <w:pStyle w:val="Antrat1"/>
        <w:spacing w:line="20" w:lineRule="atLeast"/>
        <w:contextualSpacing/>
        <w:rPr>
          <w:rFonts w:asciiTheme="minorHAnsi" w:hAnsiTheme="minorHAnsi" w:cstheme="minorHAnsi"/>
        </w:rPr>
      </w:pPr>
      <w:bookmarkStart w:id="16" w:name="_Toc184631424"/>
      <w:r w:rsidRPr="00D90D73">
        <w:rPr>
          <w:rFonts w:cstheme="majorHAnsi"/>
        </w:rPr>
        <w:t xml:space="preserve">4. </w:t>
      </w:r>
      <w:r w:rsidR="00173ACB" w:rsidRPr="00D90D73">
        <w:rPr>
          <w:rFonts w:asciiTheme="minorHAnsi" w:hAnsiTheme="minorHAnsi" w:cstheme="minorHAnsi"/>
        </w:rPr>
        <w:t>Tiekėjų pašalinimo pagrindai</w:t>
      </w:r>
      <w:bookmarkEnd w:id="13"/>
      <w:bookmarkEnd w:id="14"/>
      <w:bookmarkEnd w:id="15"/>
      <w:r w:rsidR="00975F1F" w:rsidRPr="00D90D73">
        <w:rPr>
          <w:rFonts w:asciiTheme="minorHAnsi" w:hAnsiTheme="minorHAnsi" w:cstheme="minorHAnsi"/>
        </w:rPr>
        <w:t xml:space="preserve"> ir kvalifikacijos reikalavimai</w:t>
      </w:r>
      <w:bookmarkEnd w:id="16"/>
    </w:p>
    <w:p w14:paraId="23B058CE" w14:textId="21D29C02" w:rsidR="002C5249" w:rsidRPr="00D90D73" w:rsidRDefault="009D2F13" w:rsidP="127DD6E8">
      <w:pPr>
        <w:pStyle w:val="Sraopastraipa"/>
        <w:spacing w:after="120" w:line="20" w:lineRule="atLeast"/>
        <w:ind w:left="0" w:firstLine="567"/>
        <w:jc w:val="both"/>
      </w:pPr>
      <w:r w:rsidRPr="00D90D73">
        <w:t xml:space="preserve">4.1. </w:t>
      </w:r>
      <w:r w:rsidR="002C5249" w:rsidRPr="00D90D73">
        <w:t>Reikalavimai dėl tiekėjo ir</w:t>
      </w:r>
      <w:bookmarkStart w:id="17" w:name="_Hlk41039660"/>
      <w:r w:rsidR="00942379" w:rsidRPr="00D90D73">
        <w:t xml:space="preserve"> </w:t>
      </w:r>
      <w:r w:rsidR="002C5249" w:rsidRPr="00D90D73">
        <w:t>subtiekėjų</w:t>
      </w:r>
      <w:r w:rsidR="00942379" w:rsidRPr="00D90D73">
        <w:t xml:space="preserve"> (jei taikoma)</w:t>
      </w:r>
      <w:r w:rsidR="00953F2B" w:rsidRPr="00D90D73">
        <w:t xml:space="preserve">, </w:t>
      </w:r>
      <w:r w:rsidR="007F34C7" w:rsidRPr="00D90D73">
        <w:t>ūkio subjektų, kurių pajėgumais tiekėjas remiasi,</w:t>
      </w:r>
      <w:r w:rsidR="002C5249" w:rsidRPr="00D90D73">
        <w:t xml:space="preserve"> </w:t>
      </w:r>
      <w:bookmarkEnd w:id="17"/>
      <w:r w:rsidR="002C5249" w:rsidRPr="00D90D73">
        <w:t xml:space="preserve">pašalinimo pagrindų nebuvimo bei jų nebuvimą patvirtinantys dokumentai nurodyti </w:t>
      </w:r>
      <w:bookmarkStart w:id="18" w:name="_Hlk182991070"/>
      <w:r w:rsidR="006A737F" w:rsidRPr="00D90D73">
        <w:t xml:space="preserve">specialiųjų </w:t>
      </w:r>
      <w:r w:rsidR="006A737F" w:rsidRPr="00D90D73">
        <w:rPr>
          <w:rFonts w:eastAsia="Calibri"/>
        </w:rPr>
        <w:t>p</w:t>
      </w:r>
      <w:r w:rsidR="00551FA7" w:rsidRPr="00D90D73">
        <w:rPr>
          <w:rFonts w:eastAsia="Calibri"/>
        </w:rPr>
        <w:t xml:space="preserve">irkimo </w:t>
      </w:r>
      <w:r w:rsidR="006773B6" w:rsidRPr="00D90D73">
        <w:rPr>
          <w:rFonts w:eastAsia="Calibri"/>
        </w:rPr>
        <w:t>sąlygų</w:t>
      </w:r>
      <w:r w:rsidR="00541EBA" w:rsidRPr="00D90D73">
        <w:rPr>
          <w:rFonts w:eastAsia="Calibri"/>
        </w:rPr>
        <w:t xml:space="preserve"> </w:t>
      </w:r>
      <w:r w:rsidR="00072B71" w:rsidRPr="00D90D73">
        <w:rPr>
          <w:rFonts w:eastAsia="Calibri"/>
        </w:rPr>
        <w:t>3</w:t>
      </w:r>
      <w:r w:rsidR="00541EBA" w:rsidRPr="00D90D73">
        <w:rPr>
          <w:rFonts w:eastAsia="Calibri"/>
        </w:rPr>
        <w:t xml:space="preserve"> </w:t>
      </w:r>
      <w:bookmarkEnd w:id="18"/>
      <w:r w:rsidR="006773B6" w:rsidRPr="00D90D73">
        <w:rPr>
          <w:rFonts w:eastAsia="Calibri"/>
        </w:rPr>
        <w:t>priede</w:t>
      </w:r>
      <w:r w:rsidR="002C5249" w:rsidRPr="00D90D73">
        <w:t xml:space="preserve">. </w:t>
      </w:r>
    </w:p>
    <w:p w14:paraId="34E32D48" w14:textId="09749ECD" w:rsidR="007B6F6D" w:rsidRPr="00D90D73" w:rsidRDefault="00970624" w:rsidP="00EF2764">
      <w:pPr>
        <w:pStyle w:val="Sraopastraipa"/>
        <w:tabs>
          <w:tab w:val="left" w:pos="851"/>
        </w:tabs>
        <w:spacing w:after="0" w:line="20" w:lineRule="atLeast"/>
        <w:ind w:left="0" w:firstLine="567"/>
        <w:jc w:val="both"/>
      </w:pPr>
      <w:r w:rsidRPr="00D90D73">
        <w:t>4.2.</w:t>
      </w:r>
      <w:r w:rsidR="00EF2764" w:rsidRPr="00D90D73">
        <w:rPr>
          <w:rFonts w:ascii="Times New Roman" w:hAnsi="Times New Roman" w:cs="Times New Roman"/>
        </w:rPr>
        <w:t xml:space="preserve"> </w:t>
      </w:r>
      <w:r w:rsidR="00BC3F2F" w:rsidRPr="00D90D73">
        <w:t xml:space="preserve">Tiekėjams nustatomi kvalifikacijos reikalavimai </w:t>
      </w:r>
      <w:r w:rsidR="00BA636F">
        <w:t>ir</w:t>
      </w:r>
      <w:r w:rsidR="00BC3F2F" w:rsidRPr="00D90D73">
        <w:t xml:space="preserve"> jų atitiktį patvirtinantys dokumentai nurodyti specialiųjų pirkimo sąlygų 4 priede</w:t>
      </w:r>
      <w:r w:rsidR="006A6BBA" w:rsidRPr="00D90D73">
        <w:t xml:space="preserve">. </w:t>
      </w:r>
    </w:p>
    <w:p w14:paraId="69D62E2B" w14:textId="7F94BB77" w:rsidR="00A000BE" w:rsidRPr="00D90D73" w:rsidRDefault="00D24970" w:rsidP="0037632B">
      <w:pPr>
        <w:pStyle w:val="Antrat1"/>
        <w:tabs>
          <w:tab w:val="left" w:pos="567"/>
        </w:tabs>
        <w:spacing w:after="0"/>
        <w:contextualSpacing/>
        <w:jc w:val="both"/>
        <w:rPr>
          <w:rFonts w:cstheme="minorBidi"/>
        </w:rPr>
      </w:pPr>
      <w:bookmarkStart w:id="19" w:name="_Toc184631425"/>
      <w:r w:rsidRPr="00D90D73">
        <w:rPr>
          <w:rFonts w:asciiTheme="minorHAnsi" w:hAnsiTheme="minorHAnsi" w:cstheme="minorHAnsi"/>
        </w:rPr>
        <w:t>5</w:t>
      </w:r>
      <w:r w:rsidR="001E3D5A" w:rsidRPr="00D90D73">
        <w:rPr>
          <w:rFonts w:asciiTheme="minorHAnsi" w:hAnsiTheme="minorHAnsi" w:cstheme="minorHAnsi"/>
        </w:rPr>
        <w:t>.</w:t>
      </w:r>
      <w:r w:rsidR="009743D3" w:rsidRPr="00D90D73">
        <w:rPr>
          <w:rFonts w:ascii="Calibri" w:hAnsi="Calibri" w:cs="Calibri"/>
        </w:rPr>
        <w:t>Reikalavimai, susiję su nacionaliniu saugumu</w:t>
      </w:r>
      <w:bookmarkEnd w:id="19"/>
      <w:r w:rsidR="009743D3" w:rsidRPr="00D90D73">
        <w:t xml:space="preserve"> </w:t>
      </w:r>
    </w:p>
    <w:p w14:paraId="0849E12D" w14:textId="3F92DAE7" w:rsidR="00445B54" w:rsidRPr="00D90D73" w:rsidRDefault="00D24970" w:rsidP="00445B54">
      <w:pPr>
        <w:spacing w:after="0" w:line="240" w:lineRule="auto"/>
        <w:ind w:firstLine="567"/>
        <w:jc w:val="both"/>
        <w:rPr>
          <w:rFonts w:cstheme="minorHAnsi"/>
          <w:color w:val="000000" w:themeColor="text1"/>
        </w:rPr>
      </w:pPr>
      <w:r w:rsidRPr="00D90D73">
        <w:rPr>
          <w:rFonts w:cstheme="minorHAnsi"/>
          <w:color w:val="000000" w:themeColor="text1"/>
        </w:rPr>
        <w:t>5</w:t>
      </w:r>
      <w:r w:rsidR="0037632B" w:rsidRPr="00D90D73">
        <w:rPr>
          <w:rFonts w:cstheme="minorHAnsi"/>
          <w:color w:val="000000" w:themeColor="text1"/>
        </w:rPr>
        <w:t xml:space="preserve">.1. </w:t>
      </w:r>
      <w:bookmarkStart w:id="20" w:name="_Hlk173487762"/>
      <w:r w:rsidR="00445B54" w:rsidRPr="00D90D73">
        <w:rPr>
          <w:rFonts w:cstheme="minorHAnsi"/>
          <w:color w:val="000000" w:themeColor="text1"/>
        </w:rPr>
        <w:t xml:space="preserve">Perkančioji organizacija laiko, kad </w:t>
      </w:r>
      <w:r w:rsidR="00445B54" w:rsidRPr="00D90D73">
        <w:rPr>
          <w:rFonts w:cstheme="minorHAnsi"/>
          <w:b/>
          <w:color w:val="000000" w:themeColor="text1"/>
        </w:rPr>
        <w:t>pirkimo objektas</w:t>
      </w:r>
      <w:r w:rsidR="00445B54" w:rsidRPr="00D90D73">
        <w:rPr>
          <w:rFonts w:cstheme="minorHAnsi"/>
          <w:color w:val="000000" w:themeColor="text1"/>
        </w:rPr>
        <w:t xml:space="preserve"> kelia grėsmę nacionaliniam saugumui, jei jis atitinka VPĮ </w:t>
      </w:r>
      <w:r w:rsidR="00445B54" w:rsidRPr="00D90D73">
        <w:rPr>
          <w:rFonts w:cstheme="minorHAnsi"/>
        </w:rPr>
        <w:t xml:space="preserve">37 straipsnio 9 dalies 1 ir 2 punkte </w:t>
      </w:r>
      <w:r w:rsidR="00445B54" w:rsidRPr="00D90D73">
        <w:rPr>
          <w:rFonts w:cstheme="minorHAnsi"/>
          <w:color w:val="000000" w:themeColor="text1"/>
        </w:rPr>
        <w:t xml:space="preserve">numatytas sąlygas. </w:t>
      </w:r>
      <w:bookmarkEnd w:id="20"/>
      <w:r w:rsidR="00445B54" w:rsidRPr="00D90D73">
        <w:rPr>
          <w:rFonts w:cstheme="minorHAnsi"/>
          <w:b/>
          <w:color w:val="000000" w:themeColor="text1"/>
        </w:rPr>
        <w:t>Tiekėjai kartu su pasiūlymu</w:t>
      </w:r>
      <w:r w:rsidR="00445B54" w:rsidRPr="00D90D73">
        <w:rPr>
          <w:rFonts w:cstheme="minorHAnsi"/>
          <w:color w:val="000000" w:themeColor="text1"/>
        </w:rPr>
        <w:t xml:space="preserve"> </w:t>
      </w:r>
      <w:r w:rsidR="00445B54" w:rsidRPr="00D90D73">
        <w:rPr>
          <w:rFonts w:cstheme="minorHAnsi"/>
          <w:b/>
          <w:color w:val="000000" w:themeColor="text1"/>
        </w:rPr>
        <w:t>turi pateikti</w:t>
      </w:r>
      <w:r w:rsidR="00445B54" w:rsidRPr="00D90D73">
        <w:rPr>
          <w:rFonts w:cstheme="minorHAnsi"/>
          <w:color w:val="000000" w:themeColor="text1"/>
        </w:rPr>
        <w:t xml:space="preserve"> Viešųjų pirkimų tarnybos nustatytos formos atitikties deklaraciją (specialiųjų pirkimo sąlygų </w:t>
      </w:r>
      <w:r w:rsidR="00F00FEA" w:rsidRPr="00D90D73">
        <w:rPr>
          <w:rFonts w:cstheme="minorHAnsi"/>
          <w:color w:val="000000" w:themeColor="text1"/>
        </w:rPr>
        <w:t>9</w:t>
      </w:r>
      <w:r w:rsidR="00445B54" w:rsidRPr="00D90D73">
        <w:rPr>
          <w:rFonts w:cstheme="minorHAnsi"/>
          <w:color w:val="000000" w:themeColor="text1"/>
        </w:rPr>
        <w:t xml:space="preserve">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p>
    <w:p w14:paraId="1550362B" w14:textId="77777777" w:rsidR="00445B54" w:rsidRPr="00D90D73" w:rsidRDefault="00445B54" w:rsidP="00445B54">
      <w:pPr>
        <w:spacing w:after="0" w:line="240" w:lineRule="auto"/>
        <w:ind w:firstLine="567"/>
        <w:jc w:val="both"/>
        <w:rPr>
          <w:rFonts w:cstheme="minorHAnsi"/>
          <w:i/>
          <w:iCs/>
          <w:color w:val="000000" w:themeColor="text1"/>
        </w:rPr>
      </w:pPr>
      <w:r w:rsidRPr="00D90D73">
        <w:rPr>
          <w:rFonts w:cstheme="minorHAnsi"/>
          <w:i/>
          <w:iCs/>
          <w:color w:val="000000" w:themeColor="text1"/>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13AD9A7" w14:textId="03066101" w:rsidR="00445B54" w:rsidRPr="00D90D73" w:rsidRDefault="00445B54" w:rsidP="00445B54">
      <w:pPr>
        <w:spacing w:after="0" w:line="240" w:lineRule="auto"/>
        <w:ind w:firstLine="567"/>
        <w:jc w:val="both"/>
        <w:rPr>
          <w:rFonts w:cstheme="minorHAnsi"/>
          <w:color w:val="000000" w:themeColor="text1"/>
        </w:rPr>
      </w:pPr>
      <w:r w:rsidRPr="00D90D73">
        <w:rPr>
          <w:rFonts w:cstheme="minorHAnsi"/>
          <w:iCs/>
          <w:color w:val="000000" w:themeColor="text1"/>
        </w:rPr>
        <w:t xml:space="preserve">5.2. </w:t>
      </w:r>
      <w:bookmarkStart w:id="21" w:name="_Hlk173487979"/>
      <w:r w:rsidRPr="00D90D73">
        <w:rPr>
          <w:rFonts w:cstheme="minorHAnsi"/>
          <w:color w:val="000000" w:themeColor="text1"/>
        </w:rPr>
        <w:t xml:space="preserve">Perkančioji organizacija laiko, kad </w:t>
      </w:r>
      <w:r w:rsidRPr="00D90D73">
        <w:rPr>
          <w:rFonts w:cstheme="minorHAnsi"/>
          <w:b/>
          <w:color w:val="000000" w:themeColor="text1"/>
        </w:rPr>
        <w:t>tiekėjas</w:t>
      </w:r>
      <w:r w:rsidRPr="00D90D73">
        <w:rPr>
          <w:rFonts w:cstheme="minorHAnsi"/>
          <w:color w:val="000000" w:themeColor="text1"/>
        </w:rPr>
        <w:t xml:space="preserve"> turi interesų, galinčių kelti grėsmę nacionaliniam saugumui, jei jis, jo subtiekėjas (-ai) ar ūkio subjektas (-ai), kurių pajėgumais remiamasi, kurie patys ar juos kontroliuojantys asmenys atitinka VPĮ </w:t>
      </w:r>
      <w:r w:rsidRPr="00D90D73">
        <w:rPr>
          <w:rFonts w:cstheme="minorHAnsi"/>
        </w:rPr>
        <w:t xml:space="preserve">47 straipsnio 9 dalyje nustatytas </w:t>
      </w:r>
      <w:r w:rsidRPr="00D90D73">
        <w:rPr>
          <w:rFonts w:cstheme="minorHAnsi"/>
          <w:color w:val="000000" w:themeColor="text1"/>
        </w:rPr>
        <w:t xml:space="preserve">sąlygas. </w:t>
      </w:r>
      <w:bookmarkEnd w:id="21"/>
      <w:r w:rsidRPr="00D90D73">
        <w:rPr>
          <w:rFonts w:cstheme="minorHAnsi"/>
          <w:b/>
          <w:color w:val="000000" w:themeColor="text1"/>
        </w:rPr>
        <w:t>Tiekėjai kartu su pasiūlymu</w:t>
      </w:r>
      <w:r w:rsidRPr="00D90D73">
        <w:rPr>
          <w:rFonts w:cstheme="minorHAnsi"/>
          <w:color w:val="000000" w:themeColor="text1"/>
        </w:rPr>
        <w:t xml:space="preserve"> </w:t>
      </w:r>
      <w:r w:rsidRPr="00D90D73">
        <w:rPr>
          <w:rFonts w:cstheme="minorHAnsi"/>
          <w:b/>
          <w:color w:val="000000" w:themeColor="text1"/>
        </w:rPr>
        <w:t>turi pateikti</w:t>
      </w:r>
      <w:r w:rsidRPr="00D90D73">
        <w:rPr>
          <w:rFonts w:cstheme="minorHAnsi"/>
          <w:color w:val="000000" w:themeColor="text1"/>
        </w:rPr>
        <w:t xml:space="preserve"> Viešųjų pirkimų tarnybos nustatytos formos atitikties deklaraciją (specialiųjų pirkimo sąlygų </w:t>
      </w:r>
      <w:r w:rsidR="00F00FEA" w:rsidRPr="00D90D73">
        <w:rPr>
          <w:rFonts w:cstheme="minorHAnsi"/>
          <w:color w:val="000000" w:themeColor="text1"/>
        </w:rPr>
        <w:t>9</w:t>
      </w:r>
      <w:r w:rsidRPr="00D90D73">
        <w:rPr>
          <w:rFonts w:cstheme="minorHAnsi"/>
          <w:color w:val="000000" w:themeColor="text1"/>
        </w:rPr>
        <w:t xml:space="preserve"> priedas). Perkančioji organizacija iš ekonomiškai naudingiausią pasiūlymą pateikusio tiekėjo reikalaus pateikti vieną (esant poreikiui – kelis) VPĮ </w:t>
      </w:r>
      <w:bookmarkStart w:id="22" w:name="_Hlk173488099"/>
      <w:r w:rsidRPr="00D90D73">
        <w:rPr>
          <w:rFonts w:cstheme="minorHAnsi"/>
          <w:color w:val="000000" w:themeColor="text1"/>
        </w:rPr>
        <w:t xml:space="preserve">51 straipsnio 12 dalyje </w:t>
      </w:r>
      <w:bookmarkEnd w:id="22"/>
      <w:r w:rsidRPr="00D90D73">
        <w:rPr>
          <w:rFonts w:cstheme="minorHAnsi"/>
          <w:color w:val="000000" w:themeColor="text1"/>
        </w:rPr>
        <w:t>numatytą dokumentą.</w:t>
      </w:r>
    </w:p>
    <w:p w14:paraId="2FC7443C" w14:textId="09BCA0D5" w:rsidR="00254364" w:rsidRPr="00D90D73" w:rsidRDefault="00445B54" w:rsidP="00445B54">
      <w:pPr>
        <w:spacing w:after="0" w:line="240" w:lineRule="auto"/>
        <w:ind w:firstLine="567"/>
        <w:jc w:val="both"/>
        <w:rPr>
          <w:rFonts w:cstheme="minorHAnsi"/>
        </w:rPr>
      </w:pPr>
      <w:r w:rsidRPr="00D90D73">
        <w:rPr>
          <w:rFonts w:cstheme="minorHAnsi"/>
          <w:i/>
          <w:iCs/>
          <w:color w:val="000000" w:themeColor="text1"/>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D90D73" w:rsidRDefault="00245E8F" w:rsidP="00142AB7">
      <w:pPr>
        <w:pStyle w:val="Antrat1"/>
        <w:spacing w:line="20" w:lineRule="atLeast"/>
        <w:contextualSpacing/>
        <w:rPr>
          <w:rFonts w:asciiTheme="minorHAnsi" w:hAnsiTheme="minorHAnsi" w:cstheme="minorBidi"/>
        </w:rPr>
      </w:pPr>
      <w:bookmarkStart w:id="23" w:name="_Ref39666794"/>
      <w:bookmarkStart w:id="24" w:name="_Ref39666796"/>
      <w:bookmarkStart w:id="25" w:name="_Toc184631426"/>
      <w:r w:rsidRPr="00D90D73">
        <w:rPr>
          <w:rFonts w:asciiTheme="minorHAnsi" w:hAnsiTheme="minorHAnsi" w:cstheme="minorBidi"/>
        </w:rPr>
        <w:t>6</w:t>
      </w:r>
      <w:r w:rsidR="0005396D" w:rsidRPr="00D90D73">
        <w:rPr>
          <w:rFonts w:asciiTheme="minorHAnsi" w:hAnsiTheme="minorHAnsi" w:cstheme="minorBidi"/>
        </w:rPr>
        <w:t xml:space="preserve">. </w:t>
      </w:r>
      <w:r w:rsidR="00220588" w:rsidRPr="00D90D73">
        <w:rPr>
          <w:rFonts w:asciiTheme="minorHAnsi" w:hAnsiTheme="minorHAnsi" w:cstheme="minorBidi"/>
        </w:rPr>
        <w:t>Specialieji r</w:t>
      </w:r>
      <w:r w:rsidR="00DF58E2" w:rsidRPr="00D90D73">
        <w:rPr>
          <w:rFonts w:asciiTheme="minorHAnsi" w:hAnsiTheme="minorHAnsi" w:cstheme="minorBidi"/>
        </w:rPr>
        <w:t>eikalavimai pasiūlymų rengimui ir pateikimui</w:t>
      </w:r>
      <w:bookmarkEnd w:id="23"/>
      <w:bookmarkEnd w:id="24"/>
      <w:bookmarkEnd w:id="25"/>
    </w:p>
    <w:p w14:paraId="3D47F821" w14:textId="2F93D89B" w:rsidR="00EF5623" w:rsidRPr="00D90D73" w:rsidRDefault="00192AF9" w:rsidP="00E101B8">
      <w:pPr>
        <w:spacing w:after="0" w:line="20" w:lineRule="atLeast"/>
        <w:ind w:firstLine="709"/>
        <w:jc w:val="both"/>
        <w:rPr>
          <w:rFonts w:ascii="Calibri" w:hAnsi="Calibri" w:cs="Calibri"/>
          <w:i/>
          <w:iCs/>
          <w:color w:val="7030A0"/>
        </w:rPr>
      </w:pPr>
      <w:r w:rsidRPr="00D90D73">
        <w:rPr>
          <w:rFonts w:ascii="Calibri" w:hAnsi="Calibri" w:cs="Calibri"/>
        </w:rPr>
        <w:t xml:space="preserve">6.1. </w:t>
      </w:r>
      <w:r w:rsidR="00EF5623" w:rsidRPr="00D90D73">
        <w:rPr>
          <w:rFonts w:ascii="Calibri" w:hAnsi="Calibri" w:cs="Calibri"/>
          <w:u w:val="single"/>
        </w:rPr>
        <w:t xml:space="preserve">Tiekėjo </w:t>
      </w:r>
      <w:r w:rsidR="0058726C" w:rsidRPr="00D90D73">
        <w:rPr>
          <w:rFonts w:ascii="Calibri" w:hAnsi="Calibri" w:cs="Calibri"/>
          <w:u w:val="single"/>
        </w:rPr>
        <w:t>p</w:t>
      </w:r>
      <w:r w:rsidR="00EF5623" w:rsidRPr="00D90D73">
        <w:rPr>
          <w:rFonts w:ascii="Calibri" w:hAnsi="Calibri" w:cs="Calibri"/>
          <w:u w:val="single"/>
        </w:rPr>
        <w:t>asiūlymą sudaro CVP IS pateikiamų ir žemiau nurodytų dokumentų visuma</w:t>
      </w:r>
      <w:r w:rsidR="00FD53CF" w:rsidRPr="00D90D73">
        <w:rPr>
          <w:rFonts w:ascii="Calibri" w:hAnsi="Calibri" w:cs="Calibri"/>
        </w:rPr>
        <w:t>:</w:t>
      </w:r>
    </w:p>
    <w:p w14:paraId="0B17BEF7" w14:textId="0D3FC1EF" w:rsidR="00FF12F1" w:rsidRPr="00D90D73" w:rsidRDefault="003F0DA7" w:rsidP="0097765E">
      <w:pPr>
        <w:pStyle w:val="Sraopastraipa"/>
        <w:numPr>
          <w:ilvl w:val="2"/>
          <w:numId w:val="8"/>
        </w:numPr>
        <w:spacing w:after="0" w:line="240" w:lineRule="auto"/>
        <w:ind w:left="0" w:firstLine="709"/>
        <w:jc w:val="both"/>
        <w:rPr>
          <w:rFonts w:cstheme="minorHAnsi"/>
          <w:u w:val="single"/>
        </w:rPr>
      </w:pPr>
      <w:r w:rsidRPr="00D90D73">
        <w:lastRenderedPageBreak/>
        <w:t xml:space="preserve">tiekėjo pasirašytas </w:t>
      </w:r>
      <w:r w:rsidR="005A195F" w:rsidRPr="00D90D73">
        <w:t>p</w:t>
      </w:r>
      <w:r w:rsidRPr="00D90D73">
        <w:t xml:space="preserve">asiūlymas, parengtas pagal </w:t>
      </w:r>
      <w:r w:rsidR="007C1C57" w:rsidRPr="00D90D73">
        <w:t>specialiųjų p</w:t>
      </w:r>
      <w:r w:rsidR="00551FA7" w:rsidRPr="00D90D73">
        <w:t xml:space="preserve">irkimo </w:t>
      </w:r>
      <w:r w:rsidR="00476F8C" w:rsidRPr="00D90D73">
        <w:t>sąlygų</w:t>
      </w:r>
      <w:r w:rsidR="00FA3CFF" w:rsidRPr="00D90D73">
        <w:t xml:space="preserve"> </w:t>
      </w:r>
      <w:r w:rsidR="0055511B" w:rsidRPr="00D90D73">
        <w:t>6</w:t>
      </w:r>
      <w:r w:rsidR="00F54864" w:rsidRPr="00D90D73">
        <w:t xml:space="preserve"> </w:t>
      </w:r>
      <w:r w:rsidR="00476F8C" w:rsidRPr="00D90D73">
        <w:t xml:space="preserve">priede </w:t>
      </w:r>
      <w:r w:rsidRPr="00D90D73">
        <w:t xml:space="preserve">pateiktą </w:t>
      </w:r>
      <w:r w:rsidR="00C35C26" w:rsidRPr="00D90D73">
        <w:t>p</w:t>
      </w:r>
      <w:r w:rsidRPr="00D90D73">
        <w:rPr>
          <w:rFonts w:cstheme="minorHAnsi"/>
        </w:rPr>
        <w:t>asiūlymo formą.</w:t>
      </w:r>
    </w:p>
    <w:p w14:paraId="3459FD0B" w14:textId="01947F1B" w:rsidR="009C1155" w:rsidRPr="00D90D73" w:rsidRDefault="009C1155" w:rsidP="0097765E">
      <w:pPr>
        <w:pStyle w:val="Sraopastraipa"/>
        <w:numPr>
          <w:ilvl w:val="2"/>
          <w:numId w:val="8"/>
        </w:numPr>
        <w:spacing w:after="0" w:line="240" w:lineRule="auto"/>
        <w:ind w:left="0" w:firstLine="709"/>
        <w:jc w:val="both"/>
        <w:rPr>
          <w:rFonts w:cstheme="minorHAnsi"/>
          <w:u w:val="single"/>
        </w:rPr>
      </w:pPr>
      <w:r w:rsidRPr="00D90D73">
        <w:rPr>
          <w:rFonts w:cstheme="minorHAnsi"/>
        </w:rPr>
        <w:t>užpildytas EBVPD (specialiųjų pirkimo sąlygų</w:t>
      </w:r>
      <w:r w:rsidR="00FA3CFF" w:rsidRPr="00D90D73">
        <w:rPr>
          <w:rFonts w:cstheme="minorHAnsi"/>
        </w:rPr>
        <w:t xml:space="preserve"> </w:t>
      </w:r>
      <w:r w:rsidR="0055511B" w:rsidRPr="00D90D73">
        <w:rPr>
          <w:rFonts w:cstheme="minorHAnsi"/>
        </w:rPr>
        <w:t>5</w:t>
      </w:r>
      <w:r w:rsidR="00FA3CFF" w:rsidRPr="00D90D73">
        <w:rPr>
          <w:rFonts w:cstheme="minorHAnsi"/>
        </w:rPr>
        <w:t xml:space="preserve"> </w:t>
      </w:r>
      <w:r w:rsidRPr="00D90D73">
        <w:rPr>
          <w:rFonts w:cstheme="minorHAnsi"/>
        </w:rPr>
        <w:t xml:space="preserve">priedas). Pasirašydamas </w:t>
      </w:r>
      <w:r w:rsidR="00C35C26" w:rsidRPr="00D90D73">
        <w:rPr>
          <w:rFonts w:cstheme="minorHAnsi"/>
        </w:rPr>
        <w:t>p</w:t>
      </w:r>
      <w:r w:rsidRPr="00D90D73">
        <w:rPr>
          <w:rFonts w:cstheme="minorHAnsi"/>
        </w:rPr>
        <w:t>asiūlymą, tiekėjas patvirtina ir EBVPD tikrumą;</w:t>
      </w:r>
    </w:p>
    <w:p w14:paraId="021CA68F" w14:textId="346D8E49" w:rsidR="007C1C57" w:rsidRPr="00D90D73" w:rsidRDefault="000C55D6" w:rsidP="0097765E">
      <w:pPr>
        <w:pStyle w:val="Sraopastraipa"/>
        <w:numPr>
          <w:ilvl w:val="2"/>
          <w:numId w:val="8"/>
        </w:numPr>
        <w:spacing w:after="0" w:line="240" w:lineRule="auto"/>
        <w:ind w:left="0" w:firstLine="709"/>
        <w:jc w:val="both"/>
        <w:rPr>
          <w:rFonts w:cstheme="minorHAnsi"/>
          <w:u w:val="single"/>
        </w:rPr>
      </w:pPr>
      <w:r w:rsidRPr="00D90D73">
        <w:rPr>
          <w:rFonts w:cstheme="minorHAnsi"/>
        </w:rPr>
        <w:t xml:space="preserve">jungtinės veiklos sutarties kopija (jeigu </w:t>
      </w:r>
      <w:r w:rsidR="00C35C26" w:rsidRPr="00D90D73">
        <w:rPr>
          <w:rFonts w:cstheme="minorHAnsi"/>
        </w:rPr>
        <w:t>p</w:t>
      </w:r>
      <w:r w:rsidRPr="00D90D73">
        <w:rPr>
          <w:rFonts w:cstheme="minorHAnsi"/>
        </w:rPr>
        <w:t>irkime dalyvauja ūkio subjektų grupė jungtinės veiklos sutarties pagrindu)</w:t>
      </w:r>
      <w:r w:rsidR="007C1C57" w:rsidRPr="00D90D73">
        <w:rPr>
          <w:rFonts w:cstheme="minorHAnsi"/>
        </w:rPr>
        <w:t>;</w:t>
      </w:r>
    </w:p>
    <w:p w14:paraId="0997451A" w14:textId="66245414" w:rsidR="006D0EC0" w:rsidRPr="00D90D73" w:rsidRDefault="006D0EC0" w:rsidP="00CB0721">
      <w:pPr>
        <w:pStyle w:val="Sraopastraipa"/>
        <w:numPr>
          <w:ilvl w:val="2"/>
          <w:numId w:val="8"/>
        </w:numPr>
        <w:spacing w:after="0" w:line="240" w:lineRule="auto"/>
        <w:ind w:left="0" w:firstLine="709"/>
        <w:jc w:val="both"/>
        <w:rPr>
          <w:rFonts w:cstheme="minorHAnsi"/>
          <w:u w:val="single"/>
        </w:rPr>
      </w:pPr>
      <w:r w:rsidRPr="00D90D73">
        <w:rPr>
          <w:rFonts w:cstheme="minorHAnsi"/>
        </w:rPr>
        <w:t xml:space="preserve">dokumentas, patvirtinantis, kad asmuo, kuris pasirašė </w:t>
      </w:r>
      <w:r w:rsidR="00212F68" w:rsidRPr="00D90D73">
        <w:rPr>
          <w:rFonts w:cstheme="minorHAnsi"/>
        </w:rPr>
        <w:t>p</w:t>
      </w:r>
      <w:r w:rsidRPr="00D90D73">
        <w:rPr>
          <w:rFonts w:cstheme="minorHAnsi"/>
        </w:rPr>
        <w:t>asiūlymą (jei jis ne tiekėjo vadovas), turėjo teisę jį pasirašyti;</w:t>
      </w:r>
    </w:p>
    <w:p w14:paraId="53A8B5A3" w14:textId="109B0BB3" w:rsidR="00450415" w:rsidRPr="00D90D73" w:rsidRDefault="00450415" w:rsidP="0097765E">
      <w:pPr>
        <w:pStyle w:val="Sraopastraipa"/>
        <w:numPr>
          <w:ilvl w:val="2"/>
          <w:numId w:val="8"/>
        </w:numPr>
        <w:spacing w:after="0" w:line="240" w:lineRule="auto"/>
        <w:ind w:left="0" w:firstLine="709"/>
        <w:jc w:val="both"/>
        <w:rPr>
          <w:rFonts w:cstheme="minorHAnsi"/>
          <w:u w:val="single"/>
        </w:rPr>
      </w:pPr>
      <w:r w:rsidRPr="00D90D73">
        <w:rPr>
          <w:rFonts w:cstheme="minorHAnsi"/>
        </w:rPr>
        <w:t>jei tiekėjas pasitelkia ūkio subjektus, kurių pajėgumais remiasi, – įrodymai, kad šie ištekliai bus prieinami per visą sutartinių įsipareigojimų vykdymo laikotarpį;</w:t>
      </w:r>
    </w:p>
    <w:p w14:paraId="01151051" w14:textId="7AC45AAC" w:rsidR="00EB10AD" w:rsidRPr="00D90D73" w:rsidRDefault="00450415" w:rsidP="00EB10AD">
      <w:pPr>
        <w:pStyle w:val="Sraopastraipa"/>
        <w:numPr>
          <w:ilvl w:val="2"/>
          <w:numId w:val="8"/>
        </w:numPr>
        <w:spacing w:after="0" w:line="240" w:lineRule="auto"/>
        <w:ind w:left="0" w:firstLine="709"/>
        <w:jc w:val="both"/>
        <w:rPr>
          <w:rFonts w:cstheme="minorHAnsi"/>
          <w:u w:val="single"/>
        </w:rPr>
      </w:pPr>
      <w:r w:rsidRPr="00D90D73">
        <w:rPr>
          <w:rFonts w:cstheme="minorHAnsi"/>
        </w:rPr>
        <w:t xml:space="preserve"> jei tiekėjas pasitelkia subtiekėjus, subtiekėjo deklaracija ar kitas dokumentas, patvirtinantis jo sutikimą būti subtiekėju </w:t>
      </w:r>
      <w:r w:rsidR="00212F68" w:rsidRPr="00D90D73">
        <w:rPr>
          <w:rFonts w:cstheme="minorHAnsi"/>
        </w:rPr>
        <w:t>p</w:t>
      </w:r>
      <w:r w:rsidRPr="00D90D73">
        <w:rPr>
          <w:rFonts w:cstheme="minorHAnsi"/>
        </w:rPr>
        <w:t>irkime;</w:t>
      </w:r>
    </w:p>
    <w:p w14:paraId="4ED00DCF" w14:textId="6AF95821" w:rsidR="002734DE" w:rsidRPr="00022247" w:rsidRDefault="002734DE" w:rsidP="00EB10AD">
      <w:pPr>
        <w:pStyle w:val="Sraopastraipa"/>
        <w:numPr>
          <w:ilvl w:val="2"/>
          <w:numId w:val="8"/>
        </w:numPr>
        <w:spacing w:after="0" w:line="240" w:lineRule="auto"/>
        <w:ind w:left="0" w:firstLine="709"/>
        <w:jc w:val="both"/>
        <w:rPr>
          <w:rFonts w:cstheme="minorHAnsi"/>
          <w:u w:val="single"/>
        </w:rPr>
      </w:pPr>
      <w:r w:rsidRPr="00022247">
        <w:rPr>
          <w:rFonts w:cstheme="minorHAnsi"/>
          <w:bCs/>
        </w:rPr>
        <w:t xml:space="preserve">dokumentai, patvirtinantys, kad tiekėjas laikosi </w:t>
      </w:r>
      <w:r w:rsidR="00022247" w:rsidRPr="00022247">
        <w:rPr>
          <w:rFonts w:cstheme="minorHAnsi"/>
          <w:bCs/>
        </w:rPr>
        <w:t>aplinkos apsaugos kriterijų reikalavimų</w:t>
      </w:r>
      <w:r w:rsidR="00022247">
        <w:rPr>
          <w:rFonts w:cstheme="minorHAnsi"/>
          <w:bCs/>
        </w:rPr>
        <w:t xml:space="preserve"> (</w:t>
      </w:r>
      <w:r w:rsidR="00022247" w:rsidRPr="00022247">
        <w:rPr>
          <w:rFonts w:cstheme="minorHAnsi"/>
          <w:bCs/>
          <w:i/>
        </w:rPr>
        <w:t>laisvos formos deklaracija</w:t>
      </w:r>
      <w:r w:rsidR="00022247">
        <w:rPr>
          <w:rFonts w:cstheme="minorHAnsi"/>
          <w:bCs/>
        </w:rPr>
        <w:t>)</w:t>
      </w:r>
      <w:r w:rsidR="003C0F15" w:rsidRPr="00022247">
        <w:rPr>
          <w:rFonts w:cstheme="minorHAnsi"/>
        </w:rPr>
        <w:t>;</w:t>
      </w:r>
    </w:p>
    <w:p w14:paraId="31CDBBCD" w14:textId="0D3E40CB" w:rsidR="003C0F15" w:rsidRPr="00D90D73" w:rsidRDefault="00092428" w:rsidP="00EB10AD">
      <w:pPr>
        <w:pStyle w:val="Sraopastraipa"/>
        <w:numPr>
          <w:ilvl w:val="2"/>
          <w:numId w:val="8"/>
        </w:numPr>
        <w:spacing w:after="0" w:line="240" w:lineRule="auto"/>
        <w:ind w:left="0" w:firstLine="709"/>
        <w:jc w:val="both"/>
        <w:rPr>
          <w:rFonts w:cstheme="minorHAnsi"/>
          <w:u w:val="single"/>
        </w:rPr>
      </w:pPr>
      <w:r w:rsidRPr="00D90D73">
        <w:rPr>
          <w:rFonts w:eastAsia="Times New Roman" w:cstheme="minorHAnsi"/>
          <w:bCs/>
          <w:lang w:eastAsia="en-US"/>
        </w:rPr>
        <w:t>Nacionalinio saugumo reikalavimų atitikties deklaracija (specialiųjų pirkimo sąlygų 9 priedas)</w:t>
      </w:r>
      <w:r w:rsidR="00CF19B6" w:rsidRPr="00D90D73">
        <w:rPr>
          <w:rFonts w:eastAsia="Times New Roman" w:cstheme="minorHAnsi"/>
          <w:lang w:eastAsia="en-US"/>
        </w:rPr>
        <w:t>;</w:t>
      </w:r>
    </w:p>
    <w:p w14:paraId="1C086B4F" w14:textId="53F5FCBB" w:rsidR="00CF19B6" w:rsidRPr="00D90D73" w:rsidRDefault="00092428" w:rsidP="00EB10AD">
      <w:pPr>
        <w:pStyle w:val="Sraopastraipa"/>
        <w:numPr>
          <w:ilvl w:val="2"/>
          <w:numId w:val="8"/>
        </w:numPr>
        <w:spacing w:after="0" w:line="240" w:lineRule="auto"/>
        <w:ind w:left="0" w:firstLine="709"/>
        <w:jc w:val="both"/>
        <w:rPr>
          <w:rFonts w:cstheme="minorHAnsi"/>
          <w:u w:val="single"/>
        </w:rPr>
      </w:pPr>
      <w:r w:rsidRPr="00D90D73">
        <w:rPr>
          <w:rFonts w:cstheme="minorHAnsi"/>
          <w:iCs/>
        </w:rPr>
        <w:t>dokumentai, patvirtinantys tiekėjo kvalifikacijos reikalavimus</w:t>
      </w:r>
      <w:r w:rsidR="00CF19B6" w:rsidRPr="00D90D73">
        <w:rPr>
          <w:rFonts w:cstheme="minorHAnsi"/>
        </w:rPr>
        <w:t>;</w:t>
      </w:r>
    </w:p>
    <w:p w14:paraId="0A5946D2" w14:textId="5C145417" w:rsidR="002734DE" w:rsidRPr="00D90D73" w:rsidRDefault="004933EE" w:rsidP="00EB10AD">
      <w:pPr>
        <w:pStyle w:val="Sraopastraipa"/>
        <w:numPr>
          <w:ilvl w:val="2"/>
          <w:numId w:val="8"/>
        </w:numPr>
        <w:spacing w:after="0" w:line="240" w:lineRule="auto"/>
        <w:ind w:left="0" w:firstLine="709"/>
        <w:jc w:val="both"/>
        <w:rPr>
          <w:rFonts w:cstheme="minorHAnsi"/>
          <w:u w:val="single"/>
        </w:rPr>
      </w:pPr>
      <w:r w:rsidRPr="00D90D73">
        <w:rPr>
          <w:rFonts w:ascii="Times New Roman" w:hAnsi="Times New Roman" w:cs="Times New Roman"/>
          <w:sz w:val="24"/>
          <w:szCs w:val="24"/>
        </w:rPr>
        <w:t xml:space="preserve"> </w:t>
      </w:r>
      <w:r w:rsidR="002734DE" w:rsidRPr="00D90D73">
        <w:rPr>
          <w:rFonts w:cstheme="minorHAnsi"/>
        </w:rPr>
        <w:t>kiti pirkimo dokumentuose ir/ar jų prieduose reikalaujami dokumentai</w:t>
      </w:r>
      <w:r w:rsidRPr="00D90D73">
        <w:rPr>
          <w:rFonts w:cstheme="minorHAnsi"/>
        </w:rPr>
        <w:t>.</w:t>
      </w:r>
    </w:p>
    <w:p w14:paraId="667C6EE8" w14:textId="72DEFF7B" w:rsidR="00AD3945" w:rsidRPr="00D90D73" w:rsidRDefault="00AD3945" w:rsidP="00AD3945">
      <w:pPr>
        <w:spacing w:after="0" w:line="240" w:lineRule="auto"/>
        <w:ind w:firstLine="709"/>
        <w:jc w:val="both"/>
        <w:rPr>
          <w:u w:val="single"/>
        </w:rPr>
      </w:pPr>
      <w:r w:rsidRPr="00D90D73">
        <w:rPr>
          <w:rFonts w:cstheme="minorHAnsi"/>
        </w:rPr>
        <w:t xml:space="preserve">6.2. </w:t>
      </w:r>
      <w:r w:rsidR="00A8408E" w:rsidRPr="00D90D73">
        <w:rPr>
          <w:rFonts w:cstheme="minorHAnsi"/>
        </w:rPr>
        <w:t>P</w:t>
      </w:r>
      <w:r w:rsidRPr="00D90D73">
        <w:rPr>
          <w:rFonts w:eastAsia="Calibri" w:cstheme="minorHAnsi"/>
        </w:rPr>
        <w:t>asiūlymas gali būti pasirašytas fiziniu parašu arba kvalifikuotu elektroniniu parašu. Jeigu tiekėjas dokumentus tvirtina naudodamas elektroninį,</w:t>
      </w:r>
      <w:r w:rsidRPr="00D90D73">
        <w:rPr>
          <w:rFonts w:eastAsia="Calibri"/>
        </w:rPr>
        <w:t xml:space="preserve"> o ne fizinį parašą, elektroninis parašas turi atitikti VPĮ 22 straipsnio 11 dalies 2 ir 3 punktuose nustatytus reikalavimus. </w:t>
      </w:r>
      <w:r w:rsidRPr="00D90D73">
        <w:t>Perkančiajai organizacijai kilus abejonių dėl dokumentų tikrumo, ji turi teisę reikalauti pateikti dokumentų originalus.</w:t>
      </w:r>
      <w:r w:rsidRPr="00D90D73">
        <w:rPr>
          <w:rFonts w:eastAsia="Calibri"/>
        </w:rPr>
        <w:t xml:space="preserve"> Gali būti:</w:t>
      </w:r>
    </w:p>
    <w:p w14:paraId="4EB797B7" w14:textId="77777777" w:rsidR="00AD3945" w:rsidRPr="00D90D73" w:rsidRDefault="00AD3945" w:rsidP="00AD3945">
      <w:pPr>
        <w:pStyle w:val="Sraopastraipa"/>
        <w:spacing w:after="0" w:line="240" w:lineRule="auto"/>
        <w:ind w:left="0" w:firstLine="709"/>
        <w:jc w:val="both"/>
        <w:rPr>
          <w:rFonts w:cstheme="minorHAnsi"/>
          <w:bCs/>
          <w:iCs/>
          <w:u w:val="single"/>
        </w:rPr>
      </w:pPr>
      <w:r w:rsidRPr="00D90D73">
        <w:rPr>
          <w:rFonts w:eastAsia="Calibri" w:cstheme="minorHAnsi"/>
          <w:bCs/>
          <w:iCs/>
        </w:rPr>
        <w:t>6.2.1 pateikiami kvalifikuotu elektroniniu parašu pasirašyti elektroninėmis priemonėmis suformuoti dokumentai;</w:t>
      </w:r>
    </w:p>
    <w:p w14:paraId="44C042A2" w14:textId="77777777" w:rsidR="00F32443" w:rsidRPr="00D90D73" w:rsidRDefault="00AD3945" w:rsidP="00F32443">
      <w:pPr>
        <w:pStyle w:val="Sraopastraipa"/>
        <w:numPr>
          <w:ilvl w:val="2"/>
          <w:numId w:val="13"/>
        </w:numPr>
        <w:tabs>
          <w:tab w:val="left" w:pos="1418"/>
        </w:tabs>
        <w:spacing w:after="0" w:line="240" w:lineRule="auto"/>
        <w:ind w:left="0" w:firstLine="709"/>
        <w:jc w:val="both"/>
        <w:rPr>
          <w:rFonts w:cstheme="minorHAnsi"/>
          <w:bCs/>
          <w:iCs/>
        </w:rPr>
      </w:pPr>
      <w:r w:rsidRPr="00D90D73">
        <w:rPr>
          <w:rFonts w:eastAsia="Calibri" w:cstheme="minorHAnsi"/>
          <w:bCs/>
          <w:iCs/>
        </w:rPr>
        <w:t>skaitmeninės dokumentų kopijos (</w:t>
      </w:r>
      <w:r w:rsidRPr="00D90D73">
        <w:rPr>
          <w:rFonts w:eastAsia="Calibri" w:cstheme="minorHAnsi"/>
          <w:iCs/>
        </w:rPr>
        <w:t>fiziniu parašu tvirtinami dokumentai turi būti pateikiami pasirašyti ir nuskenuoti)</w:t>
      </w:r>
      <w:r w:rsidRPr="00D90D73">
        <w:rPr>
          <w:rFonts w:eastAsia="Calibri" w:cstheme="minorHAnsi"/>
          <w:bCs/>
          <w:iCs/>
        </w:rPr>
        <w:t>.</w:t>
      </w:r>
    </w:p>
    <w:p w14:paraId="2813EC03" w14:textId="1FCD4FDA" w:rsidR="00F32443" w:rsidRPr="00D90D73" w:rsidRDefault="00F32443" w:rsidP="00F93E23">
      <w:pPr>
        <w:pStyle w:val="Sraopastraipa"/>
        <w:numPr>
          <w:ilvl w:val="1"/>
          <w:numId w:val="18"/>
        </w:numPr>
        <w:spacing w:after="0" w:line="240" w:lineRule="auto"/>
        <w:ind w:left="0" w:firstLine="709"/>
        <w:jc w:val="both"/>
      </w:pPr>
      <w:r w:rsidRPr="00D90D73">
        <w:t xml:space="preserve">Pasiūlymas turi būti parengtas lietuvių </w:t>
      </w:r>
      <w:r w:rsidR="00F93E23" w:rsidRPr="00D90D73">
        <w:t>kalba</w:t>
      </w:r>
      <w:r w:rsidRPr="00D90D73">
        <w:t xml:space="preserve">. </w:t>
      </w:r>
      <w:r w:rsidRPr="00D90D73">
        <w:rPr>
          <w:rFonts w:eastAsia="Arial"/>
        </w:rPr>
        <w:t xml:space="preserve">Jei kurie nors su pasiūlymu teikiami dokumentai parengti ne ta kalba, kuria reikalaujama, turi būti pateiktas tikslus vertimas į reikalaujamą kalbą. </w:t>
      </w:r>
      <w:r w:rsidRPr="00D90D73">
        <w:t>Perkančiajai organizacijai turint įtarimų dėl pasiūlyme pateikto dokumento vertimo kokybės ir (ar) jo atitikties dokumento originalo turiniui, perkančioji organizacija reikalauja</w:t>
      </w:r>
      <w:r w:rsidR="00565FE1" w:rsidRPr="00D90D73">
        <w:t xml:space="preserve"> pateikti vertimą atlikusio asmens parašu ir vertimų biuro antspaudu (jei turi) patvirtintą šio dokumento vertimą</w:t>
      </w:r>
      <w:r w:rsidRPr="00D90D73">
        <w:t xml:space="preserve">. </w:t>
      </w:r>
    </w:p>
    <w:p w14:paraId="07218513" w14:textId="77777777" w:rsidR="00CC7B97" w:rsidRPr="00D90D73" w:rsidRDefault="00CC7B97" w:rsidP="00CC7B97">
      <w:pPr>
        <w:pStyle w:val="Sraopastraipa"/>
        <w:numPr>
          <w:ilvl w:val="1"/>
          <w:numId w:val="9"/>
        </w:numPr>
        <w:spacing w:after="0" w:line="240" w:lineRule="auto"/>
        <w:ind w:left="0" w:firstLine="709"/>
        <w:jc w:val="both"/>
        <w:rPr>
          <w:rFonts w:cstheme="minorHAnsi"/>
        </w:rPr>
      </w:pPr>
      <w:r w:rsidRPr="00D90D73">
        <w:rPr>
          <w:rFonts w:eastAsia="Arial"/>
        </w:rPr>
        <w:t xml:space="preserve">Bendra pasiūlymo kaina (sąnaudos) su PVM turi būti nurodoma dviejų skaičių po kablelio tikslumu. </w:t>
      </w:r>
      <w:r w:rsidRPr="00D90D73">
        <w:rPr>
          <w:rFonts w:eastAsia="Arial" w:cstheme="minorHAnsi"/>
        </w:rPr>
        <w:t>Šią kainą sudarančios kainos sudedamosios dalys ar įkainiai gali būti išreikštos neribojant skaičių po kablelio kiekio</w:t>
      </w:r>
      <w:r w:rsidRPr="00D90D73">
        <w:rPr>
          <w:rFonts w:ascii="Arial" w:eastAsia="Arial" w:hAnsi="Arial" w:cs="Arial"/>
        </w:rPr>
        <w:t xml:space="preserve">. </w:t>
      </w:r>
    </w:p>
    <w:p w14:paraId="22059CDA" w14:textId="115FFCF1" w:rsidR="003A0EC0" w:rsidRPr="00D90D73" w:rsidRDefault="003A0EC0" w:rsidP="0097765E">
      <w:pPr>
        <w:pStyle w:val="Sraopastraipa"/>
        <w:numPr>
          <w:ilvl w:val="1"/>
          <w:numId w:val="9"/>
        </w:numPr>
        <w:spacing w:line="240" w:lineRule="auto"/>
        <w:ind w:left="0" w:firstLine="710"/>
        <w:jc w:val="both"/>
        <w:rPr>
          <w:rFonts w:cstheme="minorHAnsi"/>
        </w:rPr>
      </w:pPr>
      <w:r w:rsidRPr="00D90D73">
        <w:rPr>
          <w:rFonts w:eastAsia="Arial"/>
        </w:rPr>
        <w:t xml:space="preserve">Tiekėjų </w:t>
      </w:r>
      <w:r w:rsidR="00A217B2" w:rsidRPr="00D90D73">
        <w:rPr>
          <w:rFonts w:eastAsia="Arial"/>
        </w:rPr>
        <w:t>p</w:t>
      </w:r>
      <w:r w:rsidRPr="00D90D73">
        <w:rPr>
          <w:rFonts w:eastAsia="Arial"/>
        </w:rPr>
        <w:t xml:space="preserve">asiūlymuose nurodytos kainos bus vertinamos </w:t>
      </w:r>
      <w:r w:rsidRPr="00D90D73">
        <w:t>ir lyginamos su visais mokesčiais, įskaitant PVM</w:t>
      </w:r>
      <w:r w:rsidR="006E3394" w:rsidRPr="00D90D73">
        <w:t>.</w:t>
      </w:r>
      <w:r w:rsidRPr="00D90D73">
        <w:t xml:space="preserve"> </w:t>
      </w:r>
    </w:p>
    <w:p w14:paraId="7A15AE0A" w14:textId="70E9AA9F" w:rsidR="00EE1C85" w:rsidRPr="00D90D73" w:rsidRDefault="00EE1C85" w:rsidP="0097765E">
      <w:pPr>
        <w:pStyle w:val="Antrat1"/>
        <w:numPr>
          <w:ilvl w:val="0"/>
          <w:numId w:val="9"/>
        </w:numPr>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84631427"/>
      <w:bookmarkEnd w:id="26"/>
      <w:bookmarkEnd w:id="27"/>
      <w:bookmarkEnd w:id="28"/>
      <w:bookmarkEnd w:id="29"/>
      <w:bookmarkEnd w:id="30"/>
      <w:r w:rsidRPr="00D90D73">
        <w:rPr>
          <w:rFonts w:asciiTheme="minorHAnsi" w:hAnsiTheme="minorHAnsi" w:cstheme="minorHAnsi"/>
        </w:rPr>
        <w:t>Pasiūlymo galiojimo užtikrinimas</w:t>
      </w:r>
      <w:bookmarkEnd w:id="31"/>
      <w:bookmarkEnd w:id="32"/>
      <w:bookmarkEnd w:id="33"/>
    </w:p>
    <w:p w14:paraId="3E5743DA" w14:textId="39FC85D2" w:rsidR="00D7718A" w:rsidRPr="00D90D73" w:rsidRDefault="00D7718A" w:rsidP="00D7718A">
      <w:pPr>
        <w:spacing w:after="0" w:line="240" w:lineRule="auto"/>
        <w:jc w:val="both"/>
        <w:rPr>
          <w:rFonts w:eastAsia="Calibri"/>
        </w:rPr>
      </w:pPr>
      <w:r w:rsidRPr="00D90D73">
        <w:t xml:space="preserve">               </w:t>
      </w:r>
      <w:r w:rsidR="00655F17" w:rsidRPr="00D90D73">
        <w:t xml:space="preserve">7.1.  </w:t>
      </w:r>
      <w:r w:rsidRPr="00D90D7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90D73"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84631428"/>
      <w:bookmarkStart w:id="39" w:name="_Ref39485250"/>
      <w:bookmarkStart w:id="40" w:name="_Ref39485258"/>
      <w:r w:rsidRPr="00D90D73">
        <w:rPr>
          <w:rFonts w:asciiTheme="minorHAnsi" w:hAnsiTheme="minorHAnsi" w:cstheme="minorHAnsi"/>
        </w:rPr>
        <w:t>Elektroninis aukcionas</w:t>
      </w:r>
      <w:bookmarkEnd w:id="34"/>
      <w:bookmarkEnd w:id="35"/>
      <w:bookmarkEnd w:id="36"/>
      <w:bookmarkEnd w:id="37"/>
      <w:bookmarkEnd w:id="38"/>
    </w:p>
    <w:p w14:paraId="0BFDB7B0" w14:textId="3DC4BB6E" w:rsidR="00040C0F" w:rsidRPr="00D90D73" w:rsidRDefault="002827E4" w:rsidP="00430899">
      <w:pPr>
        <w:spacing w:after="0" w:line="240" w:lineRule="auto"/>
        <w:ind w:left="710"/>
        <w:rPr>
          <w:rFonts w:cstheme="minorHAnsi"/>
        </w:rPr>
      </w:pPr>
      <w:r w:rsidRPr="00D90D73">
        <w:rPr>
          <w:rFonts w:cstheme="minorHAnsi"/>
        </w:rPr>
        <w:t xml:space="preserve">8.1. </w:t>
      </w:r>
      <w:r w:rsidR="00040C0F" w:rsidRPr="00D90D73">
        <w:rPr>
          <w:rFonts w:cstheme="minorHAnsi"/>
        </w:rPr>
        <w:t>Perkančioji organizacija pirkime netaikys elektroninio aukciono.</w:t>
      </w:r>
    </w:p>
    <w:p w14:paraId="14CBD3AD" w14:textId="23B8A7AF" w:rsidR="009D0DC5" w:rsidRPr="00D90D73"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84631429"/>
      <w:r w:rsidRPr="00D90D73">
        <w:rPr>
          <w:rFonts w:asciiTheme="minorHAnsi" w:hAnsiTheme="minorHAnsi" w:cstheme="minorHAnsi"/>
        </w:rPr>
        <w:t>P</w:t>
      </w:r>
      <w:r w:rsidR="00014A61" w:rsidRPr="00D90D73">
        <w:rPr>
          <w:rFonts w:asciiTheme="minorHAnsi" w:hAnsiTheme="minorHAnsi" w:cstheme="minorHAnsi"/>
        </w:rPr>
        <w:t>asiūlymų vertinimas</w:t>
      </w:r>
      <w:bookmarkEnd w:id="39"/>
      <w:bookmarkEnd w:id="40"/>
      <w:bookmarkEnd w:id="41"/>
      <w:bookmarkEnd w:id="42"/>
      <w:bookmarkEnd w:id="43"/>
    </w:p>
    <w:p w14:paraId="2FC9D42B" w14:textId="758ABF23" w:rsidR="00BF2E5F" w:rsidRPr="00D90D73" w:rsidRDefault="00933AF6" w:rsidP="00EA086B">
      <w:pPr>
        <w:spacing w:after="0" w:line="240" w:lineRule="auto"/>
        <w:ind w:firstLine="709"/>
        <w:jc w:val="both"/>
        <w:rPr>
          <w:rFonts w:eastAsia="Calibri"/>
        </w:rPr>
      </w:pPr>
      <w:r w:rsidRPr="00D90D73">
        <w:rPr>
          <w:rFonts w:cstheme="minorHAnsi"/>
        </w:rPr>
        <w:t xml:space="preserve">9.1. </w:t>
      </w:r>
      <w:r w:rsidR="00EA086B" w:rsidRPr="00D90D73">
        <w:rPr>
          <w:rFonts w:eastAsia="Calibri"/>
        </w:rPr>
        <w:t xml:space="preserve">Perkančioji organizacija ekonomiškai naudingiausią pasiūlymą išrenka pagal </w:t>
      </w:r>
      <w:r w:rsidR="00092428" w:rsidRPr="00D90D73">
        <w:rPr>
          <w:rFonts w:eastAsia="Calibri" w:cstheme="minorHAnsi"/>
        </w:rPr>
        <w:t xml:space="preserve">tiekėjo pasiūlyme nurodytą kainą, kuri turi būti apskaičiuota ir nurodyta taip, kaip reikalaujama </w:t>
      </w:r>
      <w:bookmarkStart w:id="44" w:name="_Hlk91157291"/>
      <w:r w:rsidR="00092428" w:rsidRPr="00D90D73">
        <w:rPr>
          <w:rFonts w:eastAsia="Calibri" w:cstheme="minorHAnsi"/>
        </w:rPr>
        <w:t>specialiųjų pirkimo sąlygų 6</w:t>
      </w:r>
      <w:bookmarkEnd w:id="44"/>
      <w:r w:rsidR="00092428" w:rsidRPr="00D90D73">
        <w:rPr>
          <w:rFonts w:eastAsia="Calibri" w:cstheme="minorHAnsi"/>
        </w:rPr>
        <w:t xml:space="preserve"> priede.</w:t>
      </w:r>
      <w:r w:rsidRPr="00D90D73">
        <w:rPr>
          <w:rFonts w:eastAsia="Calibri"/>
        </w:rPr>
        <w:t xml:space="preserve"> </w:t>
      </w:r>
    </w:p>
    <w:p w14:paraId="472C7874" w14:textId="53191A4C" w:rsidR="002154A1" w:rsidRPr="00D90D73" w:rsidRDefault="00BF2E5F" w:rsidP="00217485">
      <w:pPr>
        <w:spacing w:after="0" w:line="240" w:lineRule="auto"/>
        <w:ind w:firstLine="709"/>
        <w:jc w:val="both"/>
        <w:rPr>
          <w:rFonts w:eastAsia="Calibri"/>
        </w:rPr>
      </w:pPr>
      <w:r w:rsidRPr="00D90D73">
        <w:rPr>
          <w:rFonts w:eastAsia="Calibri"/>
        </w:rPr>
        <w:lastRenderedPageBreak/>
        <w:t xml:space="preserve">9.2. </w:t>
      </w:r>
      <w:r w:rsidR="002154A1" w:rsidRPr="00D90D73">
        <w:rPr>
          <w:rFonts w:cstheme="minorHAnsi"/>
        </w:rPr>
        <w:t>Laimėjusiu pasiūlymu galės būti pripažintas tik 1 (vienas) ekonomiškai naudingiausias pasiūlymas, esantis pasiūlymų eilės pirmojoje vietoje</w:t>
      </w:r>
      <w:r w:rsidR="00F87906" w:rsidRPr="00D90D73">
        <w:rPr>
          <w:rFonts w:cstheme="minorHAnsi"/>
        </w:rPr>
        <w:t>.</w:t>
      </w:r>
    </w:p>
    <w:p w14:paraId="678C44CA" w14:textId="6EB53055" w:rsidR="00FE7908" w:rsidRPr="00D90D73"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184631430"/>
      <w:r w:rsidRPr="00D90D73">
        <w:rPr>
          <w:rFonts w:asciiTheme="minorHAnsi" w:hAnsiTheme="minorHAnsi" w:cstheme="minorHAnsi"/>
        </w:rPr>
        <w:t>S</w:t>
      </w:r>
      <w:r w:rsidR="00281735" w:rsidRPr="00D90D73">
        <w:rPr>
          <w:rFonts w:asciiTheme="minorHAnsi" w:hAnsiTheme="minorHAnsi" w:cstheme="minorHAnsi"/>
        </w:rPr>
        <w:t>utarties sudarymas</w:t>
      </w:r>
      <w:bookmarkEnd w:id="45"/>
      <w:bookmarkEnd w:id="46"/>
      <w:bookmarkEnd w:id="47"/>
    </w:p>
    <w:p w14:paraId="27ED1FAD" w14:textId="0547F71E" w:rsidR="006A72F0" w:rsidRPr="00D90D73" w:rsidRDefault="006A72F0" w:rsidP="00036433">
      <w:pPr>
        <w:pStyle w:val="Sraopastraipa"/>
        <w:numPr>
          <w:ilvl w:val="1"/>
          <w:numId w:val="14"/>
        </w:numPr>
        <w:spacing w:after="0" w:line="240" w:lineRule="auto"/>
        <w:ind w:left="0" w:firstLine="567"/>
        <w:jc w:val="both"/>
      </w:pPr>
      <w:r w:rsidRPr="00D90D73">
        <w:t xml:space="preserve">Ši pirkimo procedūra atliekama siekiant sudaryti sutartį su tiekėjais, kurių pasiūlymai bus pripažinti laimėję. </w:t>
      </w:r>
      <w:r w:rsidR="00F87906" w:rsidRPr="00D90D73">
        <w:t xml:space="preserve">Sutarties sąlygos pateikiamos specialiųjų pirkimo sąlygų </w:t>
      </w:r>
      <w:r w:rsidR="00F87046" w:rsidRPr="00D90D73">
        <w:t>8</w:t>
      </w:r>
      <w:r w:rsidR="0008642F" w:rsidRPr="00D90D73">
        <w:t xml:space="preserve"> </w:t>
      </w:r>
      <w:r w:rsidR="00F87906" w:rsidRPr="00D90D73">
        <w:t>priede „Sutarties projektas“.</w:t>
      </w:r>
    </w:p>
    <w:p w14:paraId="1640F94B" w14:textId="1B994232" w:rsidR="00640DBD" w:rsidRPr="00D90D73"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8" w:name="_Toc184631431"/>
      <w:bookmarkEnd w:id="4"/>
      <w:r w:rsidRPr="00D90D73">
        <w:rPr>
          <w:rFonts w:asciiTheme="minorHAnsi" w:hAnsiTheme="minorHAnsi" w:cstheme="minorHAnsi"/>
        </w:rPr>
        <w:t>Kitos sąlygos</w:t>
      </w:r>
      <w:bookmarkEnd w:id="48"/>
    </w:p>
    <w:p w14:paraId="64705D0F" w14:textId="41071CB9" w:rsidR="001A3CC9" w:rsidRPr="00D90D73" w:rsidRDefault="001A3CC9" w:rsidP="001A3CC9">
      <w:pPr>
        <w:pStyle w:val="Sraopastraipa"/>
        <w:numPr>
          <w:ilvl w:val="1"/>
          <w:numId w:val="14"/>
        </w:numPr>
        <w:shd w:val="clear" w:color="auto" w:fill="FFFFFF"/>
        <w:spacing w:after="0" w:line="240" w:lineRule="auto"/>
        <w:ind w:left="0" w:firstLine="567"/>
        <w:jc w:val="both"/>
        <w:rPr>
          <w:rFonts w:eastAsia="Times New Roman" w:cstheme="minorHAnsi"/>
        </w:rPr>
      </w:pPr>
      <w:r w:rsidRPr="00D90D73">
        <w:rPr>
          <w:rFonts w:eastAsia="Times New Roman" w:cstheme="minorHAnsi"/>
          <w:sz w:val="22"/>
          <w:szCs w:val="22"/>
        </w:rPr>
        <w:t xml:space="preserve">Perkančiosios organizacijos </w:t>
      </w:r>
      <w:r w:rsidRPr="00D90D73">
        <w:rPr>
          <w:rFonts w:eastAsia="Times New Roman" w:cstheme="minorHAnsi"/>
          <w:b/>
          <w:bCs/>
          <w:sz w:val="22"/>
          <w:szCs w:val="22"/>
        </w:rPr>
        <w:t>atstov</w:t>
      </w:r>
      <w:r w:rsidR="00653CFE" w:rsidRPr="00D90D73">
        <w:rPr>
          <w:rFonts w:eastAsia="Times New Roman" w:cstheme="minorHAnsi"/>
          <w:b/>
          <w:bCs/>
          <w:sz w:val="22"/>
          <w:szCs w:val="22"/>
        </w:rPr>
        <w:t>ų</w:t>
      </w:r>
      <w:r w:rsidRPr="00D90D73">
        <w:rPr>
          <w:rFonts w:eastAsia="Times New Roman" w:cstheme="minorHAnsi"/>
          <w:b/>
          <w:bCs/>
          <w:sz w:val="22"/>
          <w:szCs w:val="22"/>
        </w:rPr>
        <w:t>, įgaliot</w:t>
      </w:r>
      <w:r w:rsidR="00653CFE" w:rsidRPr="00D90D73">
        <w:rPr>
          <w:rFonts w:eastAsia="Times New Roman" w:cstheme="minorHAnsi"/>
          <w:b/>
          <w:bCs/>
          <w:sz w:val="22"/>
          <w:szCs w:val="22"/>
        </w:rPr>
        <w:t>ų</w:t>
      </w:r>
      <w:r w:rsidRPr="00D90D73">
        <w:rPr>
          <w:rFonts w:eastAsia="Times New Roman" w:cstheme="minorHAnsi"/>
          <w:b/>
          <w:bCs/>
          <w:sz w:val="22"/>
          <w:szCs w:val="22"/>
        </w:rPr>
        <w:t xml:space="preserve"> palaikyti tiesioginį ryšį su tiekėjais, kontaktai</w:t>
      </w:r>
      <w:r w:rsidRPr="00D90D73">
        <w:rPr>
          <w:rFonts w:eastAsia="Times New Roman" w:cstheme="minorHAnsi"/>
          <w:sz w:val="22"/>
          <w:szCs w:val="22"/>
        </w:rPr>
        <w:t>:</w:t>
      </w:r>
    </w:p>
    <w:p w14:paraId="45AF0727" w14:textId="3AC94CFD" w:rsidR="001A3CC9" w:rsidRPr="00D90D73" w:rsidRDefault="001A3CC9" w:rsidP="0037465C">
      <w:pPr>
        <w:pStyle w:val="Sraopastraipa"/>
        <w:numPr>
          <w:ilvl w:val="2"/>
          <w:numId w:val="14"/>
        </w:numPr>
        <w:shd w:val="clear" w:color="auto" w:fill="FFFFFF"/>
        <w:tabs>
          <w:tab w:val="left" w:pos="1560"/>
        </w:tabs>
        <w:spacing w:after="0" w:line="240" w:lineRule="auto"/>
        <w:ind w:left="0" w:firstLine="567"/>
        <w:jc w:val="both"/>
      </w:pPr>
      <w:r w:rsidRPr="00D90D73">
        <w:rPr>
          <w:rFonts w:eastAsia="Times New Roman" w:cstheme="minorHAnsi"/>
          <w:b/>
          <w:bCs/>
          <w:sz w:val="22"/>
          <w:szCs w:val="22"/>
        </w:rPr>
        <w:t xml:space="preserve">bendrųjų pirkimo procedūrų klausimais </w:t>
      </w:r>
      <w:r w:rsidRPr="00D90D73">
        <w:rPr>
          <w:rFonts w:eastAsia="Times New Roman" w:cstheme="minorHAnsi"/>
          <w:bCs/>
          <w:sz w:val="22"/>
          <w:szCs w:val="22"/>
        </w:rPr>
        <w:t xml:space="preserve">– </w:t>
      </w:r>
      <w:r w:rsidR="00036433" w:rsidRPr="00D90D73">
        <w:rPr>
          <w:rFonts w:eastAsia="Times New Roman" w:cstheme="minorHAnsi"/>
          <w:bCs/>
          <w:sz w:val="22"/>
          <w:szCs w:val="22"/>
        </w:rPr>
        <w:t>Ingrida Talačkienė</w:t>
      </w:r>
      <w:r w:rsidRPr="00D90D73">
        <w:rPr>
          <w:rFonts w:eastAsia="Times New Roman" w:cstheme="minorHAnsi"/>
          <w:sz w:val="22"/>
          <w:szCs w:val="22"/>
        </w:rPr>
        <w:t>, Valstybės sienos apsaugos tarnybos Viešųjų pirkimų skyriaus vyr</w:t>
      </w:r>
      <w:r w:rsidR="00036433" w:rsidRPr="00D90D73">
        <w:rPr>
          <w:rFonts w:eastAsia="Times New Roman" w:cstheme="minorHAnsi"/>
          <w:sz w:val="22"/>
          <w:szCs w:val="22"/>
        </w:rPr>
        <w:t>iausioji</w:t>
      </w:r>
      <w:r w:rsidRPr="00D90D73">
        <w:rPr>
          <w:rFonts w:eastAsia="Times New Roman" w:cstheme="minorHAnsi"/>
          <w:sz w:val="22"/>
          <w:szCs w:val="22"/>
        </w:rPr>
        <w:t xml:space="preserve"> specialistė, tel. </w:t>
      </w:r>
      <w:r w:rsidR="0037465C" w:rsidRPr="00D90D73">
        <w:rPr>
          <w:rFonts w:eastAsia="Times New Roman" w:cstheme="minorHAnsi"/>
          <w:sz w:val="22"/>
          <w:szCs w:val="22"/>
        </w:rPr>
        <w:t>0</w:t>
      </w:r>
      <w:r w:rsidR="00036433" w:rsidRPr="00D90D73">
        <w:rPr>
          <w:rFonts w:eastAsia="Times New Roman" w:cstheme="minorHAnsi"/>
          <w:sz w:val="22"/>
          <w:szCs w:val="22"/>
        </w:rPr>
        <w:t> 707 56991</w:t>
      </w:r>
      <w:r w:rsidRPr="00D90D73">
        <w:rPr>
          <w:rFonts w:eastAsia="Times New Roman" w:cstheme="minorHAnsi"/>
          <w:sz w:val="22"/>
          <w:szCs w:val="22"/>
        </w:rPr>
        <w:t xml:space="preserve">, el. p. </w:t>
      </w:r>
      <w:hyperlink r:id="rId13" w:history="1">
        <w:r w:rsidR="00036433" w:rsidRPr="00D90D73">
          <w:rPr>
            <w:rStyle w:val="Hipersaitas"/>
            <w:rFonts w:cstheme="minorHAnsi"/>
            <w:sz w:val="22"/>
            <w:szCs w:val="22"/>
          </w:rPr>
          <w:t>ingrida.talackiene@vsat.vrm.lt</w:t>
        </w:r>
      </w:hyperlink>
      <w:r w:rsidRPr="00D90D73">
        <w:rPr>
          <w:rFonts w:cstheme="minorHAnsi"/>
          <w:sz w:val="22"/>
          <w:szCs w:val="22"/>
        </w:rPr>
        <w:t>;</w:t>
      </w:r>
    </w:p>
    <w:p w14:paraId="4AB063A5" w14:textId="7AFA7988" w:rsidR="00EF1D7D" w:rsidRPr="00D90D73" w:rsidRDefault="001A3CC9" w:rsidP="0099403B">
      <w:pPr>
        <w:pStyle w:val="Sraopastraipa"/>
        <w:numPr>
          <w:ilvl w:val="2"/>
          <w:numId w:val="14"/>
        </w:numPr>
        <w:shd w:val="clear" w:color="auto" w:fill="FFFFFF"/>
        <w:tabs>
          <w:tab w:val="left" w:pos="1560"/>
        </w:tabs>
        <w:spacing w:after="0" w:line="240" w:lineRule="auto"/>
        <w:ind w:left="0" w:firstLine="567"/>
        <w:jc w:val="both"/>
        <w:rPr>
          <w:rFonts w:eastAsia="Calibri" w:cstheme="minorHAnsi"/>
        </w:rPr>
      </w:pPr>
      <w:r w:rsidRPr="00D90D73">
        <w:rPr>
          <w:rFonts w:eastAsia="Times New Roman" w:cstheme="minorHAnsi"/>
          <w:b/>
          <w:bCs/>
        </w:rPr>
        <w:t>techninių specifikacijų klausimais</w:t>
      </w:r>
      <w:r w:rsidR="00116799" w:rsidRPr="00D90D73">
        <w:rPr>
          <w:rFonts w:eastAsia="Times New Roman" w:cstheme="minorHAnsi"/>
          <w:b/>
          <w:bCs/>
        </w:rPr>
        <w:t xml:space="preserve"> </w:t>
      </w:r>
      <w:r w:rsidR="00116799" w:rsidRPr="00D90D73">
        <w:rPr>
          <w:rFonts w:eastAsia="Times New Roman" w:cstheme="minorHAnsi"/>
          <w:bCs/>
        </w:rPr>
        <w:t>–</w:t>
      </w:r>
      <w:r w:rsidR="00BC3784" w:rsidRPr="00D90D73">
        <w:rPr>
          <w:rFonts w:eastAsia="Times New Roman" w:cstheme="minorHAnsi"/>
          <w:bCs/>
        </w:rPr>
        <w:t xml:space="preserve"> </w:t>
      </w:r>
      <w:r w:rsidR="002A534C" w:rsidRPr="00D90D73">
        <w:rPr>
          <w:rFonts w:eastAsia="Times New Roman" w:cstheme="minorHAnsi"/>
          <w:bCs/>
        </w:rPr>
        <w:t>Stasys Rožnys</w:t>
      </w:r>
      <w:r w:rsidRPr="00D90D73">
        <w:rPr>
          <w:rFonts w:eastAsia="Times New Roman" w:cstheme="minorHAnsi"/>
        </w:rPr>
        <w:t xml:space="preserve">, </w:t>
      </w:r>
      <w:bookmarkStart w:id="49" w:name="_Hlk184127200"/>
      <w:r w:rsidRPr="00D90D73">
        <w:rPr>
          <w:rFonts w:eastAsia="Times New Roman" w:cstheme="minorHAnsi"/>
        </w:rPr>
        <w:t xml:space="preserve">Valstybės sienos apsaugos tarnybos </w:t>
      </w:r>
      <w:r w:rsidR="006F5B0A" w:rsidRPr="00D90D73">
        <w:rPr>
          <w:rFonts w:eastAsia="Times New Roman" w:cstheme="minorHAnsi"/>
        </w:rPr>
        <w:t>Pakrančių apsaugos pasienio rinktinės</w:t>
      </w:r>
      <w:bookmarkEnd w:id="49"/>
      <w:r w:rsidR="006F5B0A" w:rsidRPr="00D90D73">
        <w:rPr>
          <w:rFonts w:eastAsia="Times New Roman" w:cstheme="minorHAnsi"/>
        </w:rPr>
        <w:t xml:space="preserve"> Laivų techninės priežiūros skyriaus vedėjas</w:t>
      </w:r>
      <w:r w:rsidRPr="00D90D73">
        <w:rPr>
          <w:rFonts w:eastAsia="Times New Roman" w:cstheme="minorHAnsi"/>
        </w:rPr>
        <w:t>,</w:t>
      </w:r>
      <w:r w:rsidR="00653CFE" w:rsidRPr="00D90D73">
        <w:rPr>
          <w:rFonts w:eastAsia="Times New Roman" w:cstheme="minorHAnsi"/>
        </w:rPr>
        <w:t xml:space="preserve"> tel. 0 707 4</w:t>
      </w:r>
      <w:r w:rsidR="006F5B0A" w:rsidRPr="00D90D73">
        <w:rPr>
          <w:rFonts w:eastAsia="Times New Roman" w:cstheme="minorHAnsi"/>
        </w:rPr>
        <w:t>6058</w:t>
      </w:r>
      <w:r w:rsidRPr="00D90D73">
        <w:rPr>
          <w:rFonts w:eastAsia="Times New Roman" w:cstheme="minorHAnsi"/>
        </w:rPr>
        <w:t xml:space="preserve">, el. p. </w:t>
      </w:r>
      <w:hyperlink r:id="rId14" w:history="1">
        <w:r w:rsidR="006F5B0A" w:rsidRPr="00D90D73">
          <w:rPr>
            <w:rStyle w:val="Hipersaitas"/>
            <w:rFonts w:eastAsia="Times New Roman" w:cstheme="minorHAnsi"/>
          </w:rPr>
          <w:t>stasys.roznys@vsat.vrm.lt</w:t>
        </w:r>
      </w:hyperlink>
      <w:r w:rsidR="0099403B" w:rsidRPr="00D90D73">
        <w:rPr>
          <w:rFonts w:eastAsia="Times New Roman" w:cstheme="minorHAnsi"/>
        </w:rPr>
        <w:t>.</w:t>
      </w:r>
    </w:p>
    <w:p w14:paraId="7881FCAE" w14:textId="3C57DD01" w:rsidR="005B4CBF" w:rsidRPr="00D90D73" w:rsidRDefault="005B4CBF" w:rsidP="005B4CBF">
      <w:pPr>
        <w:shd w:val="clear" w:color="auto" w:fill="FFFFFF"/>
        <w:spacing w:after="0" w:line="240" w:lineRule="auto"/>
        <w:jc w:val="both"/>
        <w:rPr>
          <w:rFonts w:eastAsia="Times New Roman" w:cstheme="minorHAnsi"/>
        </w:rPr>
        <w:sectPr w:rsidR="005B4CBF" w:rsidRPr="00D90D73" w:rsidSect="005A53C6">
          <w:headerReference w:type="default" r:id="rId15"/>
          <w:footerReference w:type="first" r:id="rId16"/>
          <w:pgSz w:w="12240" w:h="15840"/>
          <w:pgMar w:top="851" w:right="567" w:bottom="1134" w:left="1701" w:header="720" w:footer="720" w:gutter="0"/>
          <w:pgNumType w:start="0"/>
          <w:cols w:space="720"/>
          <w:titlePg/>
          <w:docGrid w:linePitch="360"/>
        </w:sectPr>
      </w:pPr>
    </w:p>
    <w:p w14:paraId="1DF37652" w14:textId="0A6B5A0A" w:rsidR="00774AA5" w:rsidRPr="00D90D73" w:rsidRDefault="000631F1" w:rsidP="005C1E12">
      <w:pPr>
        <w:pStyle w:val="Antrat1"/>
        <w:jc w:val="right"/>
        <w:rPr>
          <w:rFonts w:asciiTheme="minorHAnsi" w:hAnsiTheme="minorHAnsi" w:cstheme="minorHAnsi"/>
          <w:sz w:val="21"/>
          <w:szCs w:val="21"/>
        </w:rPr>
      </w:pPr>
      <w:bookmarkStart w:id="50" w:name="_Toc184631432"/>
      <w:r w:rsidRPr="00D90D73">
        <w:rPr>
          <w:rFonts w:asciiTheme="minorHAnsi" w:hAnsiTheme="minorHAnsi" w:cstheme="minorHAnsi"/>
          <w:color w:val="0070C0"/>
          <w:sz w:val="21"/>
          <w:szCs w:val="21"/>
        </w:rPr>
        <w:lastRenderedPageBreak/>
        <w:t>P</w:t>
      </w:r>
      <w:r w:rsidR="008F59C5" w:rsidRPr="00D90D73">
        <w:rPr>
          <w:rFonts w:asciiTheme="minorHAnsi" w:hAnsiTheme="minorHAnsi" w:cstheme="minorHAnsi"/>
          <w:color w:val="0070C0"/>
          <w:sz w:val="21"/>
          <w:szCs w:val="21"/>
        </w:rPr>
        <w:t>irkimo sąlygų 1 priedas „Terminai“</w:t>
      </w:r>
      <w:bookmarkEnd w:id="50"/>
    </w:p>
    <w:p w14:paraId="5369DEF7" w14:textId="77777777" w:rsidR="00A53BAE" w:rsidRPr="00D90D73"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D90D73"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90D73" w:rsidRDefault="009F4FBE" w:rsidP="004B3551">
            <w:pPr>
              <w:jc w:val="center"/>
              <w:rPr>
                <w:rFonts w:cstheme="minorHAnsi"/>
                <w:b/>
                <w:bCs/>
              </w:rPr>
            </w:pPr>
            <w:r w:rsidRPr="00D90D73">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90D73" w:rsidRDefault="004B3551" w:rsidP="004B3551">
            <w:pPr>
              <w:jc w:val="center"/>
              <w:rPr>
                <w:rFonts w:cstheme="minorHAnsi"/>
                <w:b/>
                <w:bCs/>
              </w:rPr>
            </w:pPr>
            <w:r w:rsidRPr="00D90D73">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90D73" w:rsidRDefault="00774AA5" w:rsidP="004B3551">
            <w:pPr>
              <w:spacing w:after="0"/>
              <w:jc w:val="center"/>
              <w:rPr>
                <w:rFonts w:cstheme="minorHAnsi"/>
                <w:b/>
              </w:rPr>
            </w:pPr>
            <w:r w:rsidRPr="00D90D73">
              <w:rPr>
                <w:rFonts w:cstheme="minorHAnsi"/>
                <w:b/>
              </w:rPr>
              <w:t>DATA/DIENŲ SKAIČIUS/ LAIKAS</w:t>
            </w:r>
          </w:p>
          <w:p w14:paraId="677BC1F4" w14:textId="77777777" w:rsidR="00774AA5" w:rsidRPr="00D90D73" w:rsidRDefault="00774AA5" w:rsidP="004B3551">
            <w:pPr>
              <w:spacing w:after="0"/>
              <w:jc w:val="center"/>
              <w:rPr>
                <w:rFonts w:cstheme="minorHAnsi"/>
              </w:rPr>
            </w:pPr>
            <w:r w:rsidRPr="00D90D73">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90D73" w:rsidRDefault="00774AA5" w:rsidP="004B3551">
            <w:pPr>
              <w:jc w:val="center"/>
              <w:rPr>
                <w:rFonts w:cstheme="minorHAnsi"/>
                <w:b/>
              </w:rPr>
            </w:pPr>
            <w:r w:rsidRPr="00D90D73">
              <w:rPr>
                <w:rFonts w:cstheme="minorHAnsi"/>
                <w:b/>
              </w:rPr>
              <w:t>PASTABOS</w:t>
            </w:r>
          </w:p>
        </w:tc>
      </w:tr>
      <w:tr w:rsidR="00774AA5" w:rsidRPr="00D90D73"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90D73" w:rsidRDefault="006932C2" w:rsidP="006932C2">
            <w:pPr>
              <w:keepNext/>
              <w:spacing w:after="0" w:line="240" w:lineRule="auto"/>
              <w:rPr>
                <w:rFonts w:cstheme="minorHAnsi"/>
                <w:bCs/>
              </w:rPr>
            </w:pPr>
            <w:r w:rsidRPr="00D90D73">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D90D73" w:rsidRDefault="00774AA5" w:rsidP="0003169B">
            <w:pPr>
              <w:keepNext/>
              <w:spacing w:after="0" w:line="240" w:lineRule="auto"/>
              <w:rPr>
                <w:rFonts w:cstheme="minorHAnsi"/>
                <w:sz w:val="22"/>
                <w:szCs w:val="22"/>
              </w:rPr>
            </w:pPr>
            <w:r w:rsidRPr="00D90D73">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90D73" w:rsidRDefault="00774AA5" w:rsidP="0003169B">
            <w:pPr>
              <w:spacing w:after="0" w:line="240" w:lineRule="auto"/>
              <w:rPr>
                <w:rFonts w:cstheme="minorHAnsi"/>
              </w:rPr>
            </w:pPr>
            <w:r w:rsidRPr="00D90D73">
              <w:rPr>
                <w:rFonts w:cs="Times New Roman"/>
              </w:rPr>
              <w:t xml:space="preserve">nurodytas </w:t>
            </w:r>
            <w:r w:rsidR="00C47599" w:rsidRPr="00D90D73">
              <w:rPr>
                <w:rFonts w:cs="Times New Roman"/>
              </w:rPr>
              <w:t>s</w:t>
            </w:r>
            <w:r w:rsidRPr="00D90D73">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90D73" w:rsidRDefault="00774AA5" w:rsidP="00593F3E">
            <w:pPr>
              <w:spacing w:after="0" w:line="240" w:lineRule="auto"/>
              <w:rPr>
                <w:rFonts w:cstheme="minorHAnsi"/>
                <w:iCs/>
              </w:rPr>
            </w:pPr>
            <w:r w:rsidRPr="00D90D73">
              <w:rPr>
                <w:rFonts w:cstheme="minorHAnsi"/>
              </w:rPr>
              <w:t>Perkančioji organizacija turi teisę pratęsti pasiūlymų pateikimo terminą.</w:t>
            </w:r>
          </w:p>
        </w:tc>
      </w:tr>
      <w:tr w:rsidR="00774AA5" w:rsidRPr="00D90D73"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90D73" w:rsidRDefault="006932C2" w:rsidP="006932C2">
            <w:pPr>
              <w:keepNext/>
              <w:spacing w:after="0" w:line="240" w:lineRule="auto"/>
              <w:rPr>
                <w:rFonts w:cstheme="minorHAnsi"/>
                <w:bCs/>
              </w:rPr>
            </w:pPr>
            <w:r w:rsidRPr="00D90D73">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D90D73" w:rsidRDefault="00774AA5" w:rsidP="0003169B">
            <w:pPr>
              <w:keepNext/>
              <w:spacing w:after="0" w:line="240" w:lineRule="auto"/>
              <w:rPr>
                <w:rFonts w:cstheme="minorHAnsi"/>
                <w:sz w:val="22"/>
                <w:szCs w:val="22"/>
              </w:rPr>
            </w:pPr>
            <w:r w:rsidRPr="00D90D73">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28493F9" w:rsidR="00774AA5" w:rsidRPr="00D90D73" w:rsidRDefault="00774AA5" w:rsidP="0003169B">
            <w:pPr>
              <w:spacing w:after="0" w:line="240" w:lineRule="auto"/>
              <w:rPr>
                <w:rFonts w:cstheme="minorHAnsi"/>
              </w:rPr>
            </w:pPr>
            <w:r w:rsidRPr="00D90D73">
              <w:rPr>
                <w:rFonts w:cstheme="minorHAnsi"/>
              </w:rPr>
              <w:t xml:space="preserve">Pradedamas ne anksčiau nei </w:t>
            </w:r>
            <w:r w:rsidRPr="00D90D73">
              <w:rPr>
                <w:rFonts w:cstheme="minorHAnsi"/>
                <w:color w:val="000000" w:themeColor="text1"/>
              </w:rPr>
              <w:t xml:space="preserve">po </w:t>
            </w:r>
            <w:r w:rsidR="00C9164F" w:rsidRPr="00D90D73">
              <w:rPr>
                <w:rFonts w:cstheme="minorHAnsi"/>
                <w:color w:val="000000" w:themeColor="text1"/>
              </w:rPr>
              <w:t>30</w:t>
            </w:r>
            <w:r w:rsidRPr="00D90D73">
              <w:rPr>
                <w:rFonts w:cstheme="minorHAnsi"/>
                <w:color w:val="000000" w:themeColor="text1"/>
              </w:rPr>
              <w:t xml:space="preserve"> minučių</w:t>
            </w:r>
            <w:r w:rsidRPr="00D90D73">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90D73" w:rsidRDefault="00774AA5" w:rsidP="0003169B">
            <w:pPr>
              <w:spacing w:after="0" w:line="240" w:lineRule="auto"/>
              <w:rPr>
                <w:rFonts w:cstheme="minorHAnsi"/>
                <w:iCs/>
              </w:rPr>
            </w:pPr>
          </w:p>
        </w:tc>
      </w:tr>
      <w:tr w:rsidR="00774AA5" w:rsidRPr="00D90D73"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90D73" w:rsidRDefault="006932C2" w:rsidP="006932C2">
            <w:pPr>
              <w:keepNext/>
              <w:spacing w:after="0" w:line="240" w:lineRule="auto"/>
              <w:rPr>
                <w:rFonts w:cstheme="minorHAnsi"/>
                <w:bCs/>
              </w:rPr>
            </w:pPr>
            <w:r w:rsidRPr="00D90D73">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D90D73" w:rsidRDefault="00774AA5" w:rsidP="0003169B">
            <w:pPr>
              <w:keepNext/>
              <w:spacing w:after="0" w:line="240" w:lineRule="auto"/>
              <w:rPr>
                <w:rFonts w:cstheme="minorHAnsi"/>
                <w:bCs/>
              </w:rPr>
            </w:pPr>
            <w:r w:rsidRPr="00D90D73">
              <w:rPr>
                <w:rFonts w:cstheme="minorHAnsi"/>
              </w:rPr>
              <w:t xml:space="preserve">Prašymą paaiškinti, patikslinti pirkimo </w:t>
            </w:r>
            <w:r w:rsidR="00EF5E21" w:rsidRPr="00D90D73">
              <w:rPr>
                <w:rFonts w:cstheme="minorHAnsi"/>
              </w:rPr>
              <w:t>sąlygas</w:t>
            </w:r>
            <w:r w:rsidRPr="00D90D73">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A6C6D63" w14:textId="7A77E884" w:rsidR="00415A4B" w:rsidRPr="00D90D73" w:rsidRDefault="00E3167B" w:rsidP="00415A4B">
            <w:pPr>
              <w:spacing w:after="0" w:line="240" w:lineRule="auto"/>
              <w:rPr>
                <w:rFonts w:cstheme="minorHAnsi"/>
              </w:rPr>
            </w:pPr>
            <w:r w:rsidRPr="00D90D73">
              <w:rPr>
                <w:rFonts w:cstheme="minorHAnsi"/>
              </w:rPr>
              <w:t>5</w:t>
            </w:r>
            <w:r w:rsidR="00415A4B" w:rsidRPr="00D90D73">
              <w:rPr>
                <w:rFonts w:cstheme="minorHAnsi"/>
              </w:rPr>
              <w:t xml:space="preserve"> dien</w:t>
            </w:r>
            <w:r w:rsidRPr="00D90D73">
              <w:rPr>
                <w:rFonts w:cstheme="minorHAnsi"/>
              </w:rPr>
              <w:t>os</w:t>
            </w:r>
            <w:r w:rsidR="00415A4B" w:rsidRPr="00D90D73">
              <w:rPr>
                <w:rFonts w:cstheme="minorHAnsi"/>
              </w:rPr>
              <w:t xml:space="preserve"> iki pasiūlymų pateikimo </w:t>
            </w:r>
            <w:r w:rsidR="00CE2B3C" w:rsidRPr="00D90D73">
              <w:rPr>
                <w:rFonts w:cstheme="minorHAnsi"/>
              </w:rPr>
              <w:t xml:space="preserve">termino </w:t>
            </w:r>
            <w:r w:rsidR="00415A4B" w:rsidRPr="00D90D73">
              <w:rPr>
                <w:rFonts w:cstheme="minorHAnsi"/>
              </w:rPr>
              <w:t>dienos</w:t>
            </w:r>
          </w:p>
          <w:p w14:paraId="56FC8010" w14:textId="06BB4C58" w:rsidR="00774AA5" w:rsidRPr="00D90D73" w:rsidRDefault="00774AA5" w:rsidP="001C0020">
            <w:pPr>
              <w:spacing w:after="0" w:line="240" w:lineRule="auto"/>
              <w:rPr>
                <w:rFonts w:cstheme="minorHAnsi"/>
              </w:rPr>
            </w:pPr>
          </w:p>
        </w:tc>
        <w:tc>
          <w:tcPr>
            <w:tcW w:w="2954" w:type="dxa"/>
            <w:shd w:val="clear" w:color="auto" w:fill="auto"/>
            <w:tcMar>
              <w:top w:w="0" w:type="dxa"/>
              <w:left w:w="108" w:type="dxa"/>
              <w:bottom w:w="0" w:type="dxa"/>
              <w:right w:w="108" w:type="dxa"/>
            </w:tcMar>
          </w:tcPr>
          <w:p w14:paraId="39B9789B" w14:textId="0D37B3CB" w:rsidR="00522BA9" w:rsidRPr="00D90D73" w:rsidRDefault="00522BA9" w:rsidP="00522BA9">
            <w:pPr>
              <w:spacing w:after="0" w:line="240" w:lineRule="auto"/>
              <w:rPr>
                <w:rFonts w:cstheme="minorHAnsi"/>
                <w:color w:val="7030A0"/>
              </w:rPr>
            </w:pPr>
          </w:p>
          <w:p w14:paraId="6B3FEA86" w14:textId="1D2EC4E0" w:rsidR="00774AA5" w:rsidRPr="00D90D73" w:rsidRDefault="00774AA5" w:rsidP="00424668">
            <w:pPr>
              <w:spacing w:after="0" w:line="240" w:lineRule="auto"/>
              <w:rPr>
                <w:rFonts w:cstheme="minorHAnsi"/>
                <w:iCs/>
                <w:color w:val="7030A0"/>
              </w:rPr>
            </w:pPr>
          </w:p>
        </w:tc>
      </w:tr>
      <w:tr w:rsidR="00774AA5" w:rsidRPr="00D90D73"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90D73"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D90D73" w:rsidRDefault="00774AA5" w:rsidP="0003169B">
            <w:pPr>
              <w:spacing w:after="0" w:line="240" w:lineRule="auto"/>
              <w:rPr>
                <w:rFonts w:cstheme="minorHAnsi"/>
              </w:rPr>
            </w:pPr>
            <w:r w:rsidRPr="00D90D73">
              <w:rPr>
                <w:rFonts w:cstheme="minorHAnsi"/>
                <w:sz w:val="22"/>
                <w:szCs w:val="22"/>
              </w:rPr>
              <w:t xml:space="preserve">Perkančioji organizacija </w:t>
            </w:r>
            <w:r w:rsidR="009B3AF8" w:rsidRPr="00D90D73">
              <w:rPr>
                <w:rFonts w:cstheme="minorHAnsi"/>
                <w:sz w:val="22"/>
                <w:szCs w:val="22"/>
              </w:rPr>
              <w:t>p</w:t>
            </w:r>
            <w:r w:rsidRPr="00D90D73">
              <w:rPr>
                <w:rFonts w:cstheme="minorHAnsi"/>
                <w:sz w:val="22"/>
                <w:szCs w:val="22"/>
              </w:rPr>
              <w:t xml:space="preserve">irkimo </w:t>
            </w:r>
            <w:r w:rsidR="00EF5E21" w:rsidRPr="00D90D73">
              <w:rPr>
                <w:rFonts w:cstheme="minorHAnsi"/>
                <w:sz w:val="22"/>
                <w:szCs w:val="22"/>
              </w:rPr>
              <w:t>sąlygų</w:t>
            </w:r>
            <w:r w:rsidRPr="00D90D73">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0EB7F2B2" w14:textId="633C5E7B" w:rsidR="00B63019" w:rsidRPr="00D90D73" w:rsidRDefault="00E3167B" w:rsidP="00B63019">
            <w:pPr>
              <w:spacing w:after="0" w:line="240" w:lineRule="auto"/>
              <w:rPr>
                <w:rFonts w:cstheme="minorHAnsi"/>
              </w:rPr>
            </w:pPr>
            <w:r w:rsidRPr="00D90D73">
              <w:rPr>
                <w:rFonts w:cstheme="minorHAnsi"/>
              </w:rPr>
              <w:t>3</w:t>
            </w:r>
            <w:r w:rsidR="00B63019" w:rsidRPr="00D90D73">
              <w:rPr>
                <w:rFonts w:cstheme="minorHAnsi"/>
              </w:rPr>
              <w:t xml:space="preserve"> dienos iki pasiūlymų pateikimo termino dienos</w:t>
            </w:r>
          </w:p>
          <w:p w14:paraId="4D170373" w14:textId="34933729" w:rsidR="00774AA5" w:rsidRPr="00D90D73" w:rsidRDefault="00774AA5" w:rsidP="0003169B">
            <w:pPr>
              <w:spacing w:after="0" w:line="240" w:lineRule="auto"/>
              <w:rPr>
                <w:rFonts w:cstheme="minorHAnsi"/>
              </w:rPr>
            </w:pPr>
          </w:p>
        </w:tc>
        <w:tc>
          <w:tcPr>
            <w:tcW w:w="2954" w:type="dxa"/>
            <w:shd w:val="clear" w:color="auto" w:fill="auto"/>
            <w:tcMar>
              <w:top w:w="0" w:type="dxa"/>
              <w:left w:w="108" w:type="dxa"/>
              <w:bottom w:w="0" w:type="dxa"/>
              <w:right w:w="108" w:type="dxa"/>
            </w:tcMar>
          </w:tcPr>
          <w:p w14:paraId="2E898EC9" w14:textId="56F57EE1" w:rsidR="00774AA5" w:rsidRPr="00D90D73" w:rsidRDefault="00774AA5" w:rsidP="00C409E5">
            <w:pPr>
              <w:spacing w:after="0" w:line="240" w:lineRule="auto"/>
              <w:rPr>
                <w:rFonts w:cstheme="minorHAnsi"/>
                <w:color w:val="7030A0"/>
              </w:rPr>
            </w:pPr>
          </w:p>
        </w:tc>
      </w:tr>
      <w:tr w:rsidR="00774AA5" w:rsidRPr="00D90D73"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90D73"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D90D73" w:rsidRDefault="00455131" w:rsidP="0003169B">
            <w:pPr>
              <w:spacing w:after="0" w:line="240" w:lineRule="auto"/>
              <w:rPr>
                <w:rFonts w:cstheme="minorHAnsi"/>
                <w:sz w:val="22"/>
                <w:szCs w:val="22"/>
              </w:rPr>
            </w:pPr>
            <w:r w:rsidRPr="00D90D73">
              <w:rPr>
                <w:rFonts w:cstheme="minorHAnsi"/>
                <w:sz w:val="22"/>
                <w:szCs w:val="22"/>
              </w:rPr>
              <w:t>O</w:t>
            </w:r>
            <w:r w:rsidR="00774AA5" w:rsidRPr="00D90D73">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D90D73" w:rsidRDefault="00774AA5" w:rsidP="0003169B">
            <w:pPr>
              <w:spacing w:after="0" w:line="240" w:lineRule="auto"/>
              <w:rPr>
                <w:rFonts w:cstheme="minorHAnsi"/>
                <w:iCs/>
                <w:color w:val="FF0000"/>
              </w:rPr>
            </w:pPr>
            <w:r w:rsidRPr="00D90D73">
              <w:rPr>
                <w:rFonts w:cstheme="minorHAnsi"/>
                <w:iCs/>
              </w:rPr>
              <w:t>NETAIKOMA</w:t>
            </w:r>
          </w:p>
        </w:tc>
        <w:tc>
          <w:tcPr>
            <w:tcW w:w="2954" w:type="dxa"/>
            <w:shd w:val="clear" w:color="auto" w:fill="auto"/>
            <w:tcMar>
              <w:top w:w="0" w:type="dxa"/>
              <w:left w:w="108" w:type="dxa"/>
              <w:bottom w:w="0" w:type="dxa"/>
              <w:right w:w="108" w:type="dxa"/>
            </w:tcMar>
          </w:tcPr>
          <w:p w14:paraId="0CB425FC" w14:textId="2D0E116E" w:rsidR="00774AA5" w:rsidRPr="00D90D73" w:rsidRDefault="00774AA5" w:rsidP="0003169B">
            <w:pPr>
              <w:spacing w:after="0" w:line="240" w:lineRule="auto"/>
              <w:rPr>
                <w:rFonts w:cstheme="minorHAnsi"/>
              </w:rPr>
            </w:pPr>
          </w:p>
        </w:tc>
      </w:tr>
      <w:tr w:rsidR="00774AA5" w:rsidRPr="00D90D73"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90D73"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D90D73" w:rsidRDefault="00774AA5" w:rsidP="0003169B">
            <w:pPr>
              <w:spacing w:after="0" w:line="240" w:lineRule="auto"/>
              <w:rPr>
                <w:rFonts w:cstheme="minorHAnsi"/>
              </w:rPr>
            </w:pPr>
            <w:r w:rsidRPr="00D90D73">
              <w:rPr>
                <w:rFonts w:cstheme="minorHAnsi"/>
              </w:rPr>
              <w:t xml:space="preserve">Perkančioji organizacija rengs susitikimus su tiekėjais dėl pirkimo </w:t>
            </w:r>
            <w:r w:rsidR="006932C2" w:rsidRPr="00D90D73">
              <w:rPr>
                <w:rFonts w:cstheme="minorHAnsi"/>
              </w:rPr>
              <w:t>sąlygų</w:t>
            </w:r>
            <w:r w:rsidRPr="00D90D73">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90D73" w:rsidRDefault="00774AA5" w:rsidP="0003169B">
            <w:pPr>
              <w:spacing w:after="0" w:line="240" w:lineRule="auto"/>
              <w:rPr>
                <w:rFonts w:cstheme="minorHAnsi"/>
                <w:iCs/>
              </w:rPr>
            </w:pPr>
            <w:r w:rsidRPr="00D90D73">
              <w:rPr>
                <w:rFonts w:cstheme="minorHAnsi"/>
                <w:iCs/>
              </w:rPr>
              <w:t>NETAIKOMA</w:t>
            </w:r>
          </w:p>
        </w:tc>
        <w:tc>
          <w:tcPr>
            <w:tcW w:w="2954" w:type="dxa"/>
            <w:shd w:val="clear" w:color="auto" w:fill="auto"/>
            <w:tcMar>
              <w:top w:w="0" w:type="dxa"/>
              <w:left w:w="108" w:type="dxa"/>
              <w:bottom w:w="0" w:type="dxa"/>
              <w:right w:w="108" w:type="dxa"/>
            </w:tcMar>
          </w:tcPr>
          <w:p w14:paraId="1C7B20C9" w14:textId="60CEB46F" w:rsidR="00774AA5" w:rsidRPr="00D90D73" w:rsidRDefault="00774AA5" w:rsidP="0003169B">
            <w:pPr>
              <w:spacing w:after="0" w:line="240" w:lineRule="auto"/>
              <w:rPr>
                <w:rFonts w:cstheme="minorHAnsi"/>
              </w:rPr>
            </w:pPr>
          </w:p>
        </w:tc>
      </w:tr>
      <w:tr w:rsidR="00774AA5" w:rsidRPr="00D90D73"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90D73"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D90D73" w:rsidRDefault="00774AA5" w:rsidP="0003169B">
            <w:pPr>
              <w:spacing w:after="0" w:line="240" w:lineRule="auto"/>
            </w:pPr>
            <w:r w:rsidRPr="00D90D73">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D90D73" w:rsidRDefault="00774AA5" w:rsidP="0003169B">
            <w:pPr>
              <w:pStyle w:val="Body2"/>
              <w:spacing w:after="0"/>
              <w:rPr>
                <w:rFonts w:asciiTheme="minorHAnsi" w:hAnsiTheme="minorHAnsi" w:cstheme="minorHAnsi"/>
                <w:color w:val="auto"/>
                <w:lang w:val="lt-LT"/>
              </w:rPr>
            </w:pPr>
            <w:r w:rsidRPr="00D90D73">
              <w:rPr>
                <w:rFonts w:asciiTheme="minorHAnsi" w:hAnsiTheme="minorHAnsi" w:cstheme="minorHAnsi"/>
                <w:color w:val="auto"/>
                <w:lang w:val="lt-LT"/>
              </w:rPr>
              <w:t>NETAIKOMA</w:t>
            </w:r>
          </w:p>
          <w:p w14:paraId="2276FCB7" w14:textId="392583D8" w:rsidR="00774AA5" w:rsidRPr="00D90D73" w:rsidRDefault="00955067" w:rsidP="0003169B">
            <w:pPr>
              <w:spacing w:after="0" w:line="240" w:lineRule="auto"/>
              <w:rPr>
                <w:rFonts w:cstheme="minorHAnsi"/>
                <w:iCs/>
                <w:color w:val="00B050"/>
              </w:rPr>
            </w:pPr>
            <w:r w:rsidRPr="00D90D73">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D90D73" w:rsidRDefault="00774AA5" w:rsidP="0003169B">
            <w:pPr>
              <w:spacing w:after="0" w:line="240" w:lineRule="auto"/>
              <w:rPr>
                <w:rFonts w:cstheme="minorHAnsi"/>
              </w:rPr>
            </w:pPr>
          </w:p>
        </w:tc>
      </w:tr>
      <w:tr w:rsidR="00774AA5" w:rsidRPr="00D90D73"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90D73"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D90D73" w:rsidRDefault="00774AA5" w:rsidP="0003169B">
            <w:pPr>
              <w:spacing w:after="0" w:line="240" w:lineRule="auto"/>
              <w:rPr>
                <w:rFonts w:cstheme="minorHAnsi"/>
                <w:bCs/>
              </w:rPr>
            </w:pPr>
            <w:r w:rsidRPr="00D90D73">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90D73" w:rsidRDefault="00774AA5" w:rsidP="0003169B">
            <w:pPr>
              <w:spacing w:after="0" w:line="240" w:lineRule="auto"/>
              <w:rPr>
                <w:rFonts w:cstheme="minorHAnsi"/>
                <w:iCs/>
              </w:rPr>
            </w:pPr>
            <w:r w:rsidRPr="00D90D73">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90D73" w:rsidRDefault="00774AA5" w:rsidP="0003169B">
            <w:pPr>
              <w:spacing w:after="0" w:line="240" w:lineRule="auto"/>
              <w:rPr>
                <w:rFonts w:cstheme="minorHAnsi"/>
              </w:rPr>
            </w:pPr>
          </w:p>
        </w:tc>
      </w:tr>
      <w:tr w:rsidR="00774AA5" w:rsidRPr="00D90D73"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90D73"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D90D73" w:rsidRDefault="00774AA5" w:rsidP="0003169B">
            <w:pPr>
              <w:spacing w:after="0" w:line="240" w:lineRule="auto"/>
              <w:rPr>
                <w:rFonts w:cstheme="minorHAnsi"/>
                <w:bCs/>
              </w:rPr>
            </w:pPr>
            <w:r w:rsidRPr="00D90D73">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844F76A" w14:textId="77777777" w:rsidR="00892E20" w:rsidRPr="00D90D73" w:rsidRDefault="00892E20" w:rsidP="00892E20">
            <w:pPr>
              <w:spacing w:after="0" w:line="240" w:lineRule="auto"/>
              <w:rPr>
                <w:rFonts w:cstheme="minorHAnsi"/>
                <w:iCs/>
              </w:rPr>
            </w:pPr>
            <w:r w:rsidRPr="00D90D73">
              <w:rPr>
                <w:rFonts w:cstheme="minorHAnsi"/>
                <w:iCs/>
              </w:rPr>
              <w:t>NETAIKOMA</w:t>
            </w:r>
          </w:p>
          <w:p w14:paraId="4DD4DD87" w14:textId="36DF3448" w:rsidR="00774AA5" w:rsidRPr="00D90D73" w:rsidRDefault="00774AA5" w:rsidP="00892E20">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3767173D" w:rsidR="00774AA5" w:rsidRPr="00D90D73" w:rsidRDefault="00774AA5" w:rsidP="127DD6E8">
            <w:pPr>
              <w:spacing w:after="0" w:line="240" w:lineRule="auto"/>
            </w:pPr>
          </w:p>
        </w:tc>
      </w:tr>
      <w:tr w:rsidR="00774AA5" w:rsidRPr="00D90D73"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90D73"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D90D73" w:rsidRDefault="00774AA5" w:rsidP="0003169B">
            <w:pPr>
              <w:spacing w:after="0" w:line="240" w:lineRule="auto"/>
              <w:rPr>
                <w:rFonts w:cstheme="minorHAnsi"/>
                <w:bCs/>
              </w:rPr>
            </w:pPr>
            <w:r w:rsidRPr="00D90D73">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6197FA2" w14:textId="77777777" w:rsidR="000F4CA3" w:rsidRPr="00D90D73" w:rsidRDefault="000F4CA3" w:rsidP="000F4CA3">
            <w:pPr>
              <w:spacing w:after="0" w:line="240" w:lineRule="auto"/>
              <w:jc w:val="both"/>
              <w:rPr>
                <w:rFonts w:cstheme="minorHAnsi"/>
              </w:rPr>
            </w:pPr>
            <w:r w:rsidRPr="00D90D73">
              <w:rPr>
                <w:rFonts w:cstheme="minorHAnsi"/>
              </w:rPr>
              <w:t>NETAIKOMA</w:t>
            </w:r>
          </w:p>
          <w:p w14:paraId="684369EC" w14:textId="06D354C1" w:rsidR="00774AA5" w:rsidRPr="00D90D73"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BEE0FA5" w:rsidR="00774AA5" w:rsidRPr="00D90D73" w:rsidRDefault="00774AA5" w:rsidP="0003169B">
            <w:pPr>
              <w:spacing w:after="0" w:line="240" w:lineRule="auto"/>
            </w:pPr>
          </w:p>
        </w:tc>
      </w:tr>
      <w:tr w:rsidR="00774AA5" w:rsidRPr="00D90D73"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90D73"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D90D73" w:rsidRDefault="00774AA5" w:rsidP="0003169B">
            <w:pPr>
              <w:spacing w:after="0" w:line="240" w:lineRule="auto"/>
              <w:rPr>
                <w:rFonts w:cstheme="minorHAnsi"/>
                <w:bCs/>
              </w:rPr>
            </w:pPr>
            <w:r w:rsidRPr="00D90D73">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90D73" w:rsidRDefault="00774AA5" w:rsidP="0003169B">
            <w:pPr>
              <w:spacing w:after="0" w:line="240" w:lineRule="auto"/>
              <w:rPr>
                <w:rFonts w:cstheme="minorHAnsi"/>
                <w:bCs/>
              </w:rPr>
            </w:pPr>
            <w:r w:rsidRPr="00D90D73">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90D73" w:rsidRDefault="00774AA5" w:rsidP="0003169B">
            <w:pPr>
              <w:spacing w:after="0" w:line="240" w:lineRule="auto"/>
              <w:rPr>
                <w:rFonts w:cstheme="minorHAnsi"/>
                <w:bCs/>
              </w:rPr>
            </w:pPr>
          </w:p>
        </w:tc>
      </w:tr>
      <w:tr w:rsidR="00774AA5" w:rsidRPr="00D90D73"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90D73"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D90D73" w:rsidRDefault="00774AA5" w:rsidP="0003169B">
            <w:pPr>
              <w:spacing w:after="0" w:line="240" w:lineRule="auto"/>
              <w:rPr>
                <w:rFonts w:cstheme="minorHAnsi"/>
                <w:bCs/>
              </w:rPr>
            </w:pPr>
            <w:r w:rsidRPr="00D90D73">
              <w:rPr>
                <w:rFonts w:cstheme="minorHAnsi"/>
                <w:bCs/>
              </w:rPr>
              <w:t xml:space="preserve">Perkančioji organizacija pirkimo dalyviams praneša apie priimtą sprendimą nustatyti laimėjusį pasiūlymą, </w:t>
            </w:r>
            <w:r w:rsidRPr="00D90D73">
              <w:rPr>
                <w:rFonts w:cstheme="minorHAnsi"/>
              </w:rPr>
              <w:t>dėl kurio bus sudaroma</w:t>
            </w:r>
            <w:r w:rsidRPr="00D90D73">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D90D73" w:rsidRDefault="00CC70B1" w:rsidP="0003169B">
            <w:pPr>
              <w:spacing w:after="0" w:line="240" w:lineRule="auto"/>
              <w:rPr>
                <w:rFonts w:cstheme="minorHAnsi"/>
                <w:bCs/>
              </w:rPr>
            </w:pPr>
            <w:r w:rsidRPr="00D90D73">
              <w:rPr>
                <w:rFonts w:cstheme="minorHAnsi"/>
                <w:bCs/>
              </w:rPr>
              <w:t>3</w:t>
            </w:r>
            <w:r w:rsidR="00774AA5" w:rsidRPr="00D90D73">
              <w:rPr>
                <w:rFonts w:cstheme="minorHAnsi"/>
                <w:bCs/>
              </w:rPr>
              <w:t xml:space="preserve"> (</w:t>
            </w:r>
            <w:r w:rsidR="00D707AB" w:rsidRPr="00D90D73">
              <w:rPr>
                <w:rFonts w:cstheme="minorHAnsi"/>
                <w:bCs/>
              </w:rPr>
              <w:t>tris</w:t>
            </w:r>
            <w:r w:rsidR="00774AA5" w:rsidRPr="00D90D73">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D90D73" w:rsidRDefault="00774AA5" w:rsidP="0003169B">
            <w:pPr>
              <w:spacing w:after="0" w:line="240" w:lineRule="auto"/>
              <w:rPr>
                <w:rFonts w:cstheme="minorHAnsi"/>
              </w:rPr>
            </w:pPr>
          </w:p>
        </w:tc>
      </w:tr>
      <w:tr w:rsidR="00774AA5" w:rsidRPr="00D90D73"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90D73"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D90D73" w:rsidRDefault="00774AA5" w:rsidP="0003169B">
            <w:pPr>
              <w:spacing w:after="0" w:line="240" w:lineRule="auto"/>
              <w:rPr>
                <w:rFonts w:cstheme="minorHAnsi"/>
                <w:bCs/>
              </w:rPr>
            </w:pPr>
            <w:r w:rsidRPr="00D90D73">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90D73" w:rsidRDefault="00774AA5" w:rsidP="0003169B">
            <w:pPr>
              <w:spacing w:after="0" w:line="240" w:lineRule="auto"/>
              <w:rPr>
                <w:rFonts w:cstheme="minorHAnsi"/>
                <w:bCs/>
              </w:rPr>
            </w:pPr>
            <w:r w:rsidRPr="00D90D73">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90D73"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D90D73"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90D73"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D90D73" w:rsidRDefault="00774AA5" w:rsidP="0003169B">
            <w:pPr>
              <w:spacing w:after="0" w:line="240" w:lineRule="auto"/>
              <w:rPr>
                <w:rFonts w:cstheme="minorHAnsi"/>
                <w:bCs/>
              </w:rPr>
            </w:pPr>
            <w:r w:rsidRPr="00D90D73">
              <w:rPr>
                <w:rFonts w:cstheme="minorHAnsi"/>
                <w:color w:val="000000"/>
                <w:shd w:val="clear" w:color="auto" w:fill="FFFFFF"/>
              </w:rPr>
              <w:t xml:space="preserve">Tiekėjas turi teisę pateikti pretenziją perkančiajai organizacijai, pateikti prašymą ar pareikšti ieškinį teismui </w:t>
            </w:r>
            <w:r w:rsidRPr="00D90D73">
              <w:rPr>
                <w:rFonts w:cstheme="minorHAnsi"/>
                <w:bCs/>
              </w:rPr>
              <w:t>ne vėliau kaip per</w:t>
            </w:r>
          </w:p>
        </w:tc>
        <w:tc>
          <w:tcPr>
            <w:tcW w:w="3643" w:type="dxa"/>
            <w:shd w:val="clear" w:color="auto" w:fill="auto"/>
            <w:tcMar>
              <w:top w:w="0" w:type="dxa"/>
              <w:left w:w="108" w:type="dxa"/>
              <w:bottom w:w="0" w:type="dxa"/>
              <w:right w:w="108" w:type="dxa"/>
            </w:tcMar>
          </w:tcPr>
          <w:p w14:paraId="38F150E0" w14:textId="10AE4646" w:rsidR="006C7941" w:rsidRPr="00D90D73" w:rsidRDefault="00E3167B" w:rsidP="007B1169">
            <w:pPr>
              <w:spacing w:after="0" w:line="240" w:lineRule="auto"/>
              <w:rPr>
                <w:rFonts w:cstheme="minorHAnsi"/>
              </w:rPr>
            </w:pPr>
            <w:r w:rsidRPr="00D90D73">
              <w:rPr>
                <w:rFonts w:cstheme="minorHAnsi"/>
              </w:rPr>
              <w:t>5</w:t>
            </w:r>
            <w:r w:rsidR="007B1169" w:rsidRPr="00D90D73">
              <w:rPr>
                <w:rFonts w:cstheme="minorHAnsi"/>
              </w:rPr>
              <w:t xml:space="preserve"> (</w:t>
            </w:r>
            <w:r w:rsidRPr="00D90D73">
              <w:rPr>
                <w:rFonts w:cstheme="minorHAnsi"/>
              </w:rPr>
              <w:t>penkias</w:t>
            </w:r>
            <w:r w:rsidR="007B1169" w:rsidRPr="00D90D73">
              <w:rPr>
                <w:rFonts w:cstheme="minorHAnsi"/>
              </w:rPr>
              <w:t xml:space="preserve">) </w:t>
            </w:r>
            <w:r w:rsidRPr="00D90D73">
              <w:rPr>
                <w:rFonts w:cstheme="minorHAnsi"/>
              </w:rPr>
              <w:t xml:space="preserve">darbo </w:t>
            </w:r>
            <w:r w:rsidR="007B1169" w:rsidRPr="00D90D73">
              <w:rPr>
                <w:rFonts w:cstheme="minorHAnsi"/>
              </w:rPr>
              <w:t>dien</w:t>
            </w:r>
            <w:r w:rsidRPr="00D90D73">
              <w:rPr>
                <w:rFonts w:cstheme="minorHAnsi"/>
              </w:rPr>
              <w:t>as</w:t>
            </w:r>
            <w:r w:rsidR="007B1169" w:rsidRPr="00D90D73">
              <w:rPr>
                <w:rFonts w:cstheme="minorHAnsi"/>
              </w:rPr>
              <w:t xml:space="preserve"> </w:t>
            </w:r>
            <w:r w:rsidR="00D65C16" w:rsidRPr="00D90D73">
              <w:rPr>
                <w:rFonts w:cstheme="minorHAnsi"/>
              </w:rPr>
              <w:t xml:space="preserve">nuo </w:t>
            </w:r>
            <w:r w:rsidR="006C7941" w:rsidRPr="00D90D73">
              <w:rPr>
                <w:rFonts w:eastAsia="Arial" w:cstheme="minorHAnsi"/>
              </w:rPr>
              <w:t>perkančiosios organizacijos</w:t>
            </w:r>
            <w:r w:rsidR="00D65C16" w:rsidRPr="00D90D73">
              <w:rPr>
                <w:rFonts w:cstheme="minorHAnsi"/>
              </w:rPr>
              <w:t xml:space="preserve"> pranešimo raštu apie jos priimtą sprendimą išsiuntimo tiekėjams dienos arba nuo paskelbimo apie </w:t>
            </w:r>
            <w:r w:rsidR="006C7941" w:rsidRPr="00D90D73">
              <w:rPr>
                <w:rFonts w:eastAsia="Arial" w:cstheme="minorHAnsi"/>
              </w:rPr>
              <w:t>perkančiosios organizacijos</w:t>
            </w:r>
            <w:r w:rsidR="00D65C16" w:rsidRPr="00D90D73">
              <w:rPr>
                <w:rFonts w:cstheme="minorHAnsi"/>
              </w:rPr>
              <w:t xml:space="preserve"> priimtus sprendimus dienos, jei VPĮ nenumato reikalavimo raštu informuoti tiekėjus apie </w:t>
            </w:r>
            <w:r w:rsidR="00D65C16" w:rsidRPr="00D90D73">
              <w:rPr>
                <w:rFonts w:eastAsia="Arial" w:cstheme="minorHAnsi"/>
              </w:rPr>
              <w:t xml:space="preserve"> </w:t>
            </w:r>
            <w:r w:rsidR="006C7941" w:rsidRPr="00D90D73">
              <w:rPr>
                <w:rFonts w:eastAsia="Arial" w:cstheme="minorHAnsi"/>
              </w:rPr>
              <w:t>perkančiosios organizacijos</w:t>
            </w:r>
            <w:r w:rsidR="00D65C16" w:rsidRPr="00D90D73">
              <w:rPr>
                <w:rFonts w:cstheme="minorHAnsi"/>
              </w:rPr>
              <w:t xml:space="preserve"> priimtus sprendimus;</w:t>
            </w:r>
          </w:p>
          <w:p w14:paraId="24167C40" w14:textId="4434CEE0" w:rsidR="00774AA5" w:rsidRPr="00D90D73" w:rsidRDefault="00D65C16" w:rsidP="006C7941">
            <w:pPr>
              <w:spacing w:after="0" w:line="240" w:lineRule="auto"/>
              <w:jc w:val="both"/>
              <w:rPr>
                <w:rFonts w:cstheme="minorHAnsi"/>
              </w:rPr>
            </w:pPr>
            <w:r w:rsidRPr="00D90D73">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90D73" w:rsidRDefault="00774AA5" w:rsidP="0003169B">
            <w:pPr>
              <w:spacing w:after="0" w:line="240" w:lineRule="auto"/>
              <w:rPr>
                <w:rFonts w:cstheme="minorHAnsi"/>
                <w:bCs/>
              </w:rPr>
            </w:pPr>
          </w:p>
        </w:tc>
      </w:tr>
      <w:tr w:rsidR="00774AA5" w:rsidRPr="00D90D73"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90D73"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D90D73" w:rsidRDefault="00774AA5" w:rsidP="0003169B">
            <w:pPr>
              <w:spacing w:after="0" w:line="240" w:lineRule="auto"/>
              <w:rPr>
                <w:rFonts w:cstheme="minorHAnsi"/>
              </w:rPr>
            </w:pPr>
            <w:r w:rsidRPr="00D90D73">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90D73" w:rsidRDefault="00774AA5" w:rsidP="0003169B">
            <w:pPr>
              <w:spacing w:after="0" w:line="240" w:lineRule="auto"/>
              <w:rPr>
                <w:rFonts w:cstheme="minorHAnsi"/>
              </w:rPr>
            </w:pPr>
            <w:r w:rsidRPr="00D90D73">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90D73" w:rsidRDefault="00774AA5" w:rsidP="0003169B">
            <w:pPr>
              <w:spacing w:after="0" w:line="240" w:lineRule="auto"/>
              <w:rPr>
                <w:rFonts w:cstheme="minorHAnsi"/>
              </w:rPr>
            </w:pPr>
          </w:p>
        </w:tc>
      </w:tr>
      <w:tr w:rsidR="00774AA5" w:rsidRPr="00D90D73"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90D73"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D90D73" w:rsidRDefault="00774AA5" w:rsidP="0003169B">
            <w:pPr>
              <w:spacing w:after="0" w:line="240" w:lineRule="auto"/>
              <w:rPr>
                <w:rFonts w:cstheme="minorHAnsi"/>
                <w:bCs/>
              </w:rPr>
            </w:pPr>
            <w:r w:rsidRPr="00D90D73">
              <w:rPr>
                <w:rFonts w:cstheme="minorHAnsi"/>
              </w:rPr>
              <w:t>Jeigu perkančioji organizacija per nustatytą terminą neišnagrinėja jai pateiktos pretenzijos, tiekėjas turi teisę pateikti prašymą ar pareikšti ieškinį teismui per</w:t>
            </w:r>
            <w:r w:rsidRPr="00D90D73">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90D73" w:rsidRDefault="00774AA5" w:rsidP="0003169B">
            <w:pPr>
              <w:spacing w:after="0" w:line="240" w:lineRule="auto"/>
              <w:rPr>
                <w:rFonts w:cstheme="minorHAnsi"/>
              </w:rPr>
            </w:pPr>
            <w:r w:rsidRPr="00D90D73">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90D73" w:rsidRDefault="00774AA5" w:rsidP="0003169B">
            <w:pPr>
              <w:spacing w:after="0" w:line="240" w:lineRule="auto"/>
              <w:rPr>
                <w:rFonts w:cstheme="minorHAnsi"/>
              </w:rPr>
            </w:pPr>
          </w:p>
        </w:tc>
      </w:tr>
      <w:tr w:rsidR="00774AA5" w:rsidRPr="00D90D73"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90D73"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D90D73" w:rsidRDefault="00774AA5" w:rsidP="0003169B">
            <w:pPr>
              <w:spacing w:after="0" w:line="240" w:lineRule="auto"/>
              <w:rPr>
                <w:rFonts w:cstheme="minorHAnsi"/>
              </w:rPr>
            </w:pPr>
            <w:r w:rsidRPr="00D90D73">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086ABA2A" w14:textId="7C45D5FF" w:rsidR="00CC7D62" w:rsidRPr="00D90D73" w:rsidRDefault="00E3167B" w:rsidP="00CC7D62">
            <w:pPr>
              <w:spacing w:after="0" w:line="240" w:lineRule="auto"/>
              <w:jc w:val="both"/>
              <w:rPr>
                <w:rFonts w:cstheme="minorHAnsi"/>
                <w:bCs/>
              </w:rPr>
            </w:pPr>
            <w:r w:rsidRPr="00D90D73">
              <w:rPr>
                <w:rFonts w:cstheme="minorHAnsi"/>
                <w:bCs/>
              </w:rPr>
              <w:t>5</w:t>
            </w:r>
            <w:r w:rsidR="00CC7D62" w:rsidRPr="00D90D73">
              <w:rPr>
                <w:rFonts w:cstheme="minorHAnsi"/>
                <w:bCs/>
              </w:rPr>
              <w:t xml:space="preserve"> (</w:t>
            </w:r>
            <w:r w:rsidRPr="00D90D73">
              <w:rPr>
                <w:rFonts w:cstheme="minorHAnsi"/>
                <w:bCs/>
              </w:rPr>
              <w:t>penkių</w:t>
            </w:r>
            <w:r w:rsidR="00CC7D62" w:rsidRPr="00D90D73">
              <w:rPr>
                <w:rFonts w:cstheme="minorHAnsi"/>
                <w:bCs/>
              </w:rPr>
              <w:t xml:space="preserve">) </w:t>
            </w:r>
            <w:r w:rsidRPr="00D90D73">
              <w:rPr>
                <w:rFonts w:cstheme="minorHAnsi"/>
                <w:bCs/>
              </w:rPr>
              <w:t xml:space="preserve">darbo </w:t>
            </w:r>
            <w:r w:rsidR="00CC7D62" w:rsidRPr="00D90D73">
              <w:rPr>
                <w:rFonts w:cstheme="minorHAnsi"/>
                <w:bCs/>
              </w:rPr>
              <w:t xml:space="preserve">dienų, nuo pranešimo apie sprendimą sudaryti sutartį (o jei buvo gauta pretenzija – nuo pranešimo </w:t>
            </w:r>
            <w:r w:rsidR="00CC7D62" w:rsidRPr="00D90D73">
              <w:rPr>
                <w:rFonts w:cstheme="minorHAnsi"/>
                <w:bCs/>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p w14:paraId="1FD5A236" w14:textId="110859D3" w:rsidR="00774AA5" w:rsidRPr="00D90D73" w:rsidRDefault="00774AA5" w:rsidP="0043399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61BCB161" w14:textId="39873F9D" w:rsidR="00774AA5" w:rsidRPr="00D90D73" w:rsidRDefault="00774AA5" w:rsidP="0003169B">
            <w:pPr>
              <w:spacing w:after="0" w:line="240" w:lineRule="auto"/>
              <w:rPr>
                <w:rFonts w:cstheme="minorHAnsi"/>
              </w:rPr>
            </w:pPr>
          </w:p>
        </w:tc>
      </w:tr>
      <w:tr w:rsidR="00451AF7" w:rsidRPr="00D90D73"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90D73"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D90D73" w:rsidRDefault="00F50C57" w:rsidP="0003169B">
            <w:pPr>
              <w:spacing w:after="0" w:line="240" w:lineRule="auto"/>
              <w:rPr>
                <w:rFonts w:cstheme="minorHAnsi"/>
              </w:rPr>
            </w:pPr>
            <w:r w:rsidRPr="00D90D73">
              <w:rPr>
                <w:rFonts w:cstheme="minorHAnsi"/>
              </w:rPr>
              <w:t xml:space="preserve">Jeigu </w:t>
            </w:r>
            <w:r w:rsidR="00F46E88" w:rsidRPr="00D90D73">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D90D73" w:rsidRDefault="000B4E01" w:rsidP="00451AF7">
            <w:pPr>
              <w:spacing w:after="0" w:line="240" w:lineRule="auto"/>
              <w:jc w:val="both"/>
              <w:rPr>
                <w:rFonts w:cstheme="minorHAnsi"/>
              </w:rPr>
            </w:pPr>
            <w:r w:rsidRPr="00D90D7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D90D73"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14:textId="77777777" w:rsidR="00F50C57" w:rsidRPr="00D90D73" w:rsidRDefault="00F50C57" w:rsidP="0003169B">
            <w:pPr>
              <w:spacing w:after="0" w:line="240" w:lineRule="auto"/>
              <w:rPr>
                <w:rFonts w:cstheme="minorHAnsi"/>
              </w:rPr>
            </w:pPr>
          </w:p>
        </w:tc>
      </w:tr>
    </w:tbl>
    <w:p w14:paraId="7300D3EE" w14:textId="187855F2" w:rsidR="008F59C5" w:rsidRPr="00D90D73" w:rsidRDefault="008F59C5" w:rsidP="008D704D">
      <w:pPr>
        <w:tabs>
          <w:tab w:val="left" w:pos="2977"/>
        </w:tabs>
        <w:spacing w:after="120" w:line="20" w:lineRule="atLeast"/>
        <w:jc w:val="center"/>
        <w:rPr>
          <w:rFonts w:eastAsia="Calibri" w:cstheme="minorHAnsi"/>
        </w:rPr>
      </w:pPr>
    </w:p>
    <w:p w14:paraId="4D10CC3E" w14:textId="4EFD242F" w:rsidR="00A4599F" w:rsidRPr="00D90D73" w:rsidRDefault="008F59C5" w:rsidP="009F0698">
      <w:pPr>
        <w:rPr>
          <w:rFonts w:eastAsia="Calibri" w:cstheme="minorHAnsi"/>
        </w:rPr>
      </w:pPr>
      <w:r w:rsidRPr="00D90D73">
        <w:rPr>
          <w:rFonts w:eastAsia="Calibri" w:cstheme="minorHAnsi"/>
        </w:rPr>
        <w:br w:type="page"/>
      </w:r>
    </w:p>
    <w:p w14:paraId="01D56E47" w14:textId="476E5C04" w:rsidR="008D704D" w:rsidRPr="00D90D73" w:rsidRDefault="008D704D" w:rsidP="00B74E31">
      <w:pPr>
        <w:pStyle w:val="Antrat2"/>
        <w:ind w:left="5103"/>
        <w:jc w:val="right"/>
        <w:rPr>
          <w:rFonts w:asciiTheme="minorHAnsi" w:eastAsia="Calibri" w:hAnsiTheme="minorHAnsi" w:cstheme="minorHAnsi"/>
          <w:color w:val="0070C0"/>
          <w:sz w:val="21"/>
          <w:szCs w:val="21"/>
        </w:rPr>
      </w:pPr>
      <w:bookmarkStart w:id="51" w:name="_Ref38539939"/>
      <w:bookmarkStart w:id="52" w:name="_Ref38541068"/>
      <w:bookmarkStart w:id="53" w:name="_Ref38885053"/>
      <w:bookmarkStart w:id="54" w:name="_Ref38899023"/>
      <w:bookmarkStart w:id="55" w:name="_Toc184631433"/>
      <w:bookmarkStart w:id="56" w:name="_Hlk183075469"/>
      <w:r w:rsidRPr="00D90D73">
        <w:rPr>
          <w:rFonts w:asciiTheme="minorHAnsi" w:eastAsia="Calibri" w:hAnsiTheme="minorHAnsi" w:cstheme="minorHAnsi"/>
          <w:color w:val="0070C0"/>
          <w:sz w:val="21"/>
          <w:szCs w:val="21"/>
        </w:rPr>
        <w:lastRenderedPageBreak/>
        <w:t xml:space="preserve">Pirkimo sąlygų </w:t>
      </w:r>
      <w:r w:rsidR="005F0B78" w:rsidRPr="00D90D73">
        <w:rPr>
          <w:rFonts w:asciiTheme="minorHAnsi" w:eastAsia="Calibri" w:hAnsiTheme="minorHAnsi" w:cstheme="minorHAnsi"/>
          <w:color w:val="0070C0"/>
          <w:sz w:val="21"/>
          <w:szCs w:val="21"/>
        </w:rPr>
        <w:t>2</w:t>
      </w:r>
      <w:r w:rsidRPr="00D90D73">
        <w:rPr>
          <w:rFonts w:asciiTheme="minorHAnsi" w:eastAsia="Calibri" w:hAnsiTheme="minorHAnsi" w:cstheme="minorHAnsi"/>
          <w:color w:val="0070C0"/>
          <w:sz w:val="21"/>
          <w:szCs w:val="21"/>
        </w:rPr>
        <w:t xml:space="preserve"> priedas „</w:t>
      </w:r>
      <w:r w:rsidR="00A2042A" w:rsidRPr="00D90D73">
        <w:rPr>
          <w:rFonts w:asciiTheme="minorHAnsi" w:eastAsia="Calibri" w:hAnsiTheme="minorHAnsi" w:cstheme="minorHAnsi"/>
          <w:color w:val="0070C0"/>
          <w:sz w:val="21"/>
          <w:szCs w:val="21"/>
        </w:rPr>
        <w:t>T</w:t>
      </w:r>
      <w:r w:rsidRPr="00D90D73">
        <w:rPr>
          <w:rFonts w:asciiTheme="minorHAnsi" w:eastAsia="Calibri" w:hAnsiTheme="minorHAnsi" w:cstheme="minorHAnsi"/>
          <w:color w:val="0070C0"/>
          <w:sz w:val="21"/>
          <w:szCs w:val="21"/>
        </w:rPr>
        <w:t xml:space="preserve">echninė </w:t>
      </w:r>
      <w:r w:rsidR="00F3614F" w:rsidRPr="00D90D73">
        <w:rPr>
          <w:rFonts w:asciiTheme="minorHAnsi" w:eastAsia="Calibri" w:hAnsiTheme="minorHAnsi" w:cstheme="minorHAnsi"/>
          <w:color w:val="0070C0"/>
          <w:sz w:val="21"/>
          <w:szCs w:val="21"/>
        </w:rPr>
        <w:t>specifikacija</w:t>
      </w:r>
      <w:r w:rsidRPr="00D90D73">
        <w:rPr>
          <w:rFonts w:asciiTheme="minorHAnsi" w:eastAsia="Calibri" w:hAnsiTheme="minorHAnsi" w:cstheme="minorHAnsi"/>
          <w:color w:val="0070C0"/>
          <w:sz w:val="21"/>
          <w:szCs w:val="21"/>
        </w:rPr>
        <w:t>“</w:t>
      </w:r>
      <w:bookmarkEnd w:id="51"/>
      <w:bookmarkEnd w:id="52"/>
      <w:bookmarkEnd w:id="53"/>
      <w:bookmarkEnd w:id="54"/>
      <w:bookmarkEnd w:id="55"/>
    </w:p>
    <w:bookmarkEnd w:id="56"/>
    <w:p w14:paraId="251A9256" w14:textId="77777777" w:rsidR="00281735" w:rsidRPr="00D90D73" w:rsidRDefault="00281735" w:rsidP="00281735">
      <w:pPr>
        <w:jc w:val="center"/>
        <w:rPr>
          <w:rFonts w:cstheme="minorHAnsi"/>
          <w:b/>
          <w:bCs/>
        </w:rPr>
      </w:pPr>
    </w:p>
    <w:p w14:paraId="46190FE4" w14:textId="77777777" w:rsidR="00A3795D" w:rsidRPr="00D90D73" w:rsidRDefault="00A3795D" w:rsidP="00A3795D">
      <w:pPr>
        <w:contextualSpacing/>
        <w:jc w:val="center"/>
        <w:rPr>
          <w:b/>
          <w:sz w:val="28"/>
          <w:szCs w:val="28"/>
        </w:rPr>
      </w:pPr>
      <w:r w:rsidRPr="00D90D73">
        <w:rPr>
          <w:b/>
          <w:sz w:val="28"/>
          <w:szCs w:val="28"/>
        </w:rPr>
        <w:t>TECHNINĖ SPECIFIKACIJA</w:t>
      </w:r>
    </w:p>
    <w:p w14:paraId="3213DB77" w14:textId="77777777" w:rsidR="00A3795D" w:rsidRPr="00D90D73" w:rsidRDefault="00A3795D" w:rsidP="00A3795D">
      <w:pPr>
        <w:rPr>
          <w:b/>
        </w:rPr>
      </w:pPr>
    </w:p>
    <w:p w14:paraId="71AF608D" w14:textId="623CF285" w:rsidR="00B83EF2" w:rsidRPr="00D90D73" w:rsidRDefault="00734AB3" w:rsidP="00B74E31">
      <w:pPr>
        <w:ind w:firstLine="1296"/>
        <w:jc w:val="both"/>
      </w:pPr>
      <w:r w:rsidRPr="00D90D73">
        <w:t>T</w:t>
      </w:r>
      <w:r w:rsidR="00B83EF2" w:rsidRPr="00D90D73">
        <w:t xml:space="preserve">echninė </w:t>
      </w:r>
      <w:r w:rsidR="00F3614F" w:rsidRPr="00D90D73">
        <w:t>specifikacija</w:t>
      </w:r>
      <w:r w:rsidR="009F556D" w:rsidRPr="00D90D73">
        <w:t xml:space="preserve"> </w:t>
      </w:r>
      <w:r w:rsidR="00B83EF2" w:rsidRPr="00D90D73">
        <w:t>pateikiama atskir</w:t>
      </w:r>
      <w:r w:rsidR="00290818" w:rsidRPr="00D90D73">
        <w:t>u</w:t>
      </w:r>
      <w:r w:rsidR="00D92AD7" w:rsidRPr="00D90D73">
        <w:t xml:space="preserve"> dokument</w:t>
      </w:r>
      <w:r w:rsidR="00290818" w:rsidRPr="00D90D73">
        <w:t>u</w:t>
      </w:r>
      <w:r w:rsidR="00D92AD7" w:rsidRPr="00D90D73">
        <w:t>.</w:t>
      </w:r>
    </w:p>
    <w:p w14:paraId="08AC30E1" w14:textId="77777777" w:rsidR="00A3795D" w:rsidRPr="00D90D73" w:rsidRDefault="00A3795D" w:rsidP="00A3795D">
      <w:pPr>
        <w:jc w:val="center"/>
      </w:pPr>
      <w:r w:rsidRPr="00D90D73">
        <w:t>______________________________</w:t>
      </w:r>
    </w:p>
    <w:p w14:paraId="531172DE" w14:textId="77777777" w:rsidR="00C51081" w:rsidRPr="00D90D73" w:rsidRDefault="00C51081" w:rsidP="00A3795D">
      <w:pPr>
        <w:jc w:val="center"/>
      </w:pPr>
    </w:p>
    <w:p w14:paraId="57E69FFC" w14:textId="77777777" w:rsidR="007666F1" w:rsidRPr="00D90D73" w:rsidRDefault="007666F1" w:rsidP="00A3795D">
      <w:pPr>
        <w:jc w:val="center"/>
      </w:pPr>
    </w:p>
    <w:p w14:paraId="6905FED7" w14:textId="77777777" w:rsidR="007666F1" w:rsidRPr="00D90D73" w:rsidRDefault="007666F1" w:rsidP="00A3795D">
      <w:pPr>
        <w:jc w:val="center"/>
      </w:pPr>
    </w:p>
    <w:p w14:paraId="133EC353" w14:textId="77777777" w:rsidR="007666F1" w:rsidRPr="00D90D73" w:rsidRDefault="007666F1" w:rsidP="00A3795D">
      <w:pPr>
        <w:jc w:val="center"/>
      </w:pPr>
    </w:p>
    <w:p w14:paraId="1FF5AA4C" w14:textId="77777777" w:rsidR="007666F1" w:rsidRPr="00D90D73" w:rsidRDefault="007666F1" w:rsidP="00A3795D">
      <w:pPr>
        <w:jc w:val="center"/>
      </w:pPr>
    </w:p>
    <w:p w14:paraId="5584914C" w14:textId="77777777" w:rsidR="007666F1" w:rsidRPr="00D90D73" w:rsidRDefault="007666F1" w:rsidP="00A3795D">
      <w:pPr>
        <w:jc w:val="center"/>
      </w:pPr>
    </w:p>
    <w:p w14:paraId="40AF7D58" w14:textId="77777777" w:rsidR="007666F1" w:rsidRPr="00D90D73" w:rsidRDefault="007666F1" w:rsidP="00A3795D">
      <w:pPr>
        <w:jc w:val="center"/>
      </w:pPr>
    </w:p>
    <w:p w14:paraId="6CBE843B" w14:textId="77777777" w:rsidR="007666F1" w:rsidRPr="00D90D73" w:rsidRDefault="007666F1" w:rsidP="00A3795D">
      <w:pPr>
        <w:jc w:val="center"/>
      </w:pPr>
    </w:p>
    <w:p w14:paraId="33C60C72" w14:textId="77777777" w:rsidR="007666F1" w:rsidRPr="00D90D73" w:rsidRDefault="007666F1" w:rsidP="00A3795D">
      <w:pPr>
        <w:jc w:val="center"/>
      </w:pPr>
    </w:p>
    <w:p w14:paraId="38F3E0F7" w14:textId="77777777" w:rsidR="007666F1" w:rsidRPr="00D90D73" w:rsidRDefault="007666F1" w:rsidP="00A3795D">
      <w:pPr>
        <w:jc w:val="center"/>
      </w:pPr>
    </w:p>
    <w:p w14:paraId="4678C0C1" w14:textId="77777777" w:rsidR="007666F1" w:rsidRPr="00D90D73" w:rsidRDefault="007666F1" w:rsidP="00A3795D">
      <w:pPr>
        <w:jc w:val="center"/>
      </w:pPr>
    </w:p>
    <w:p w14:paraId="6833276A" w14:textId="77777777" w:rsidR="007666F1" w:rsidRPr="00D90D73" w:rsidRDefault="007666F1" w:rsidP="00A3795D">
      <w:pPr>
        <w:jc w:val="center"/>
      </w:pPr>
    </w:p>
    <w:p w14:paraId="66024C05" w14:textId="77777777" w:rsidR="007666F1" w:rsidRPr="00D90D73" w:rsidRDefault="007666F1" w:rsidP="00A3795D">
      <w:pPr>
        <w:jc w:val="center"/>
      </w:pPr>
    </w:p>
    <w:p w14:paraId="72CA3349" w14:textId="77777777" w:rsidR="007666F1" w:rsidRPr="00D90D73" w:rsidRDefault="007666F1" w:rsidP="00A3795D">
      <w:pPr>
        <w:jc w:val="center"/>
      </w:pPr>
    </w:p>
    <w:p w14:paraId="7406A6F5" w14:textId="77777777" w:rsidR="007666F1" w:rsidRPr="00D90D73" w:rsidRDefault="007666F1" w:rsidP="00A3795D">
      <w:pPr>
        <w:jc w:val="center"/>
      </w:pPr>
    </w:p>
    <w:p w14:paraId="38EF35C2" w14:textId="77777777" w:rsidR="007666F1" w:rsidRPr="00D90D73" w:rsidRDefault="007666F1" w:rsidP="00A3795D">
      <w:pPr>
        <w:jc w:val="center"/>
      </w:pPr>
    </w:p>
    <w:p w14:paraId="09DA7EC9" w14:textId="77777777" w:rsidR="007666F1" w:rsidRPr="00D90D73" w:rsidRDefault="007666F1" w:rsidP="00A3795D">
      <w:pPr>
        <w:jc w:val="center"/>
      </w:pPr>
    </w:p>
    <w:p w14:paraId="629AC45D" w14:textId="77777777" w:rsidR="006D1853" w:rsidRPr="00D90D73" w:rsidRDefault="006D1853" w:rsidP="006D1853">
      <w:pPr>
        <w:jc w:val="center"/>
      </w:pPr>
      <w:bookmarkStart w:id="57" w:name="_Ref38285444"/>
      <w:bookmarkStart w:id="58" w:name="_Ref38291496"/>
    </w:p>
    <w:p w14:paraId="446ACCC1" w14:textId="77777777" w:rsidR="000F4C20" w:rsidRPr="00D90D73" w:rsidRDefault="000F4C20" w:rsidP="006D1853">
      <w:pPr>
        <w:jc w:val="center"/>
        <w:rPr>
          <w:rFonts w:cstheme="minorHAnsi"/>
          <w:b/>
          <w:bCs/>
          <w:smallCaps/>
          <w:sz w:val="22"/>
          <w:szCs w:val="22"/>
        </w:rPr>
      </w:pPr>
    </w:p>
    <w:p w14:paraId="2D442183" w14:textId="77777777" w:rsidR="00B016E3" w:rsidRPr="00D90D73" w:rsidRDefault="00B016E3">
      <w:pPr>
        <w:rPr>
          <w:rFonts w:eastAsia="Calibri" w:cstheme="minorHAnsi"/>
          <w:color w:val="0070C0"/>
        </w:rPr>
      </w:pPr>
      <w:bookmarkStart w:id="59" w:name="_Toc184631434"/>
      <w:r w:rsidRPr="00D90D73">
        <w:rPr>
          <w:rFonts w:eastAsia="Calibri" w:cstheme="minorHAnsi"/>
          <w:color w:val="0070C0"/>
        </w:rPr>
        <w:br w:type="page"/>
      </w:r>
    </w:p>
    <w:p w14:paraId="73F43DFB" w14:textId="57DF5170" w:rsidR="008D704D" w:rsidRPr="00D90D73" w:rsidRDefault="00EF3DC0" w:rsidP="00370C7A">
      <w:pPr>
        <w:pStyle w:val="Antrat2"/>
        <w:ind w:left="5103"/>
        <w:jc w:val="right"/>
        <w:rPr>
          <w:rFonts w:asciiTheme="minorHAnsi" w:eastAsia="Calibri" w:hAnsiTheme="minorHAnsi" w:cstheme="minorHAnsi"/>
          <w:color w:val="0070C0"/>
          <w:sz w:val="21"/>
          <w:szCs w:val="21"/>
        </w:rPr>
      </w:pPr>
      <w:r w:rsidRPr="00D90D73">
        <w:rPr>
          <w:rFonts w:asciiTheme="minorHAnsi" w:eastAsia="Calibri" w:hAnsiTheme="minorHAnsi" w:cstheme="minorHAnsi"/>
          <w:color w:val="0070C0"/>
          <w:sz w:val="21"/>
          <w:szCs w:val="21"/>
        </w:rPr>
        <w:lastRenderedPageBreak/>
        <w:t xml:space="preserve">Pirkimo sąlygų </w:t>
      </w:r>
      <w:r w:rsidR="00975364" w:rsidRPr="00D90D73">
        <w:rPr>
          <w:rFonts w:asciiTheme="minorHAnsi" w:eastAsia="Calibri" w:hAnsiTheme="minorHAnsi" w:cstheme="minorHAnsi"/>
          <w:color w:val="0070C0"/>
          <w:sz w:val="21"/>
          <w:szCs w:val="21"/>
        </w:rPr>
        <w:t>3</w:t>
      </w:r>
      <w:r w:rsidRPr="00D90D73">
        <w:rPr>
          <w:rFonts w:asciiTheme="minorHAnsi" w:eastAsia="Calibri" w:hAnsiTheme="minorHAnsi" w:cstheme="minorHAnsi"/>
          <w:color w:val="0070C0"/>
          <w:sz w:val="21"/>
          <w:szCs w:val="21"/>
        </w:rPr>
        <w:t xml:space="preserve"> priedas </w:t>
      </w:r>
      <w:r w:rsidR="008D704D" w:rsidRPr="00D90D73">
        <w:rPr>
          <w:rFonts w:asciiTheme="minorHAnsi" w:eastAsia="Calibri" w:hAnsiTheme="minorHAnsi" w:cstheme="minorHAnsi"/>
          <w:color w:val="0070C0"/>
          <w:sz w:val="21"/>
          <w:szCs w:val="21"/>
        </w:rPr>
        <w:t>„Tiekėjų pašalinimo pagrindai“</w:t>
      </w:r>
      <w:bookmarkEnd w:id="57"/>
      <w:bookmarkEnd w:id="58"/>
      <w:bookmarkEnd w:id="59"/>
    </w:p>
    <w:p w14:paraId="11D35D3F" w14:textId="77777777" w:rsidR="000E6657" w:rsidRPr="00D90D73" w:rsidRDefault="000E6657" w:rsidP="000E6657">
      <w:pPr>
        <w:jc w:val="center"/>
        <w:rPr>
          <w:rFonts w:cstheme="minorHAnsi"/>
          <w:b/>
          <w:bCs/>
          <w:smallCaps/>
          <w:sz w:val="22"/>
          <w:szCs w:val="22"/>
        </w:rPr>
      </w:pPr>
    </w:p>
    <w:p w14:paraId="626BA16A" w14:textId="7E655DFB" w:rsidR="000E6657" w:rsidRPr="00D90D73" w:rsidRDefault="000E6657" w:rsidP="00BE1858">
      <w:pPr>
        <w:pStyle w:val="Antrinispavadinimas"/>
        <w:jc w:val="center"/>
      </w:pPr>
      <w:r w:rsidRPr="00D90D73">
        <w:t>TIEKĖJŲ PAŠALINIMO PAGRINDAI</w:t>
      </w:r>
    </w:p>
    <w:p w14:paraId="688D29CC" w14:textId="77777777" w:rsidR="00370C7A" w:rsidRPr="00D90D73" w:rsidRDefault="00370C7A" w:rsidP="00B016E3">
      <w:pPr>
        <w:ind w:firstLine="1296"/>
      </w:pPr>
    </w:p>
    <w:p w14:paraId="5F2EBD7A" w14:textId="48F7F803" w:rsidR="0031667F" w:rsidRPr="00D90D73" w:rsidRDefault="00AB27F1" w:rsidP="00B016E3">
      <w:pPr>
        <w:ind w:firstLine="1296"/>
        <w:rPr>
          <w:rFonts w:cstheme="minorHAnsi"/>
        </w:rPr>
      </w:pPr>
      <w:hyperlink r:id="rId17" w:history="1">
        <w:r w:rsidR="0031667F" w:rsidRPr="00D90D73">
          <w:rPr>
            <w:rStyle w:val="Hipersaitas"/>
            <w:rFonts w:cstheme="minorHAnsi"/>
          </w:rPr>
          <w:t>Pašalinimo pagrindų lentel</w:t>
        </w:r>
      </w:hyperlink>
      <w:r w:rsidR="0031667F" w:rsidRPr="00D90D73">
        <w:rPr>
          <w:rStyle w:val="Hipersaitas"/>
          <w:rFonts w:cstheme="minorHAnsi"/>
        </w:rPr>
        <w:t xml:space="preserve">ė </w:t>
      </w:r>
      <w:bookmarkStart w:id="60" w:name="_Hlk177819041"/>
      <w:r w:rsidR="0031667F" w:rsidRPr="00D90D73">
        <w:rPr>
          <w:rFonts w:cstheme="minorHAnsi"/>
        </w:rPr>
        <w:t xml:space="preserve">pateikiama atskiru dokumentu </w:t>
      </w:r>
      <w:bookmarkEnd w:id="60"/>
      <w:r w:rsidR="0031667F" w:rsidRPr="00D90D73">
        <w:rPr>
          <w:rFonts w:cstheme="minorHAnsi"/>
        </w:rPr>
        <w:t>.</w:t>
      </w:r>
    </w:p>
    <w:p w14:paraId="327B1AA3" w14:textId="5E0ACB86" w:rsidR="00A4599F" w:rsidRPr="00D90D73" w:rsidRDefault="003F1531" w:rsidP="00C6497D">
      <w:pPr>
        <w:jc w:val="center"/>
        <w:rPr>
          <w:rFonts w:cstheme="minorHAnsi"/>
          <w:b/>
          <w:bCs/>
          <w:smallCaps/>
          <w:sz w:val="22"/>
          <w:szCs w:val="22"/>
        </w:rPr>
      </w:pPr>
      <w:r w:rsidRPr="00D90D73">
        <w:rPr>
          <w:rFonts w:cstheme="minorHAnsi"/>
          <w:smallCaps/>
          <w:sz w:val="22"/>
          <w:szCs w:val="22"/>
        </w:rPr>
        <w:t>__________</w:t>
      </w:r>
      <w:r w:rsidR="00A4599F" w:rsidRPr="00D90D73">
        <w:rPr>
          <w:rFonts w:cstheme="minorHAnsi"/>
          <w:b/>
          <w:bCs/>
          <w:smallCaps/>
          <w:sz w:val="22"/>
          <w:szCs w:val="22"/>
        </w:rPr>
        <w:br w:type="page"/>
      </w:r>
    </w:p>
    <w:p w14:paraId="7BFABC1F" w14:textId="45EC804F" w:rsidR="008D704D" w:rsidRPr="00D90D73" w:rsidRDefault="008D704D" w:rsidP="00370C7A">
      <w:pPr>
        <w:pStyle w:val="Antrat2"/>
        <w:ind w:left="5103"/>
        <w:jc w:val="both"/>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184631435"/>
      <w:r w:rsidRPr="00D90D73">
        <w:rPr>
          <w:rFonts w:asciiTheme="minorHAnsi" w:eastAsia="Calibri" w:hAnsiTheme="minorHAnsi" w:cstheme="minorHAnsi"/>
          <w:color w:val="0070C0"/>
          <w:sz w:val="21"/>
          <w:szCs w:val="21"/>
        </w:rPr>
        <w:lastRenderedPageBreak/>
        <w:t xml:space="preserve">Pirkimo sąlygų </w:t>
      </w:r>
      <w:r w:rsidR="00975364" w:rsidRPr="00D90D73">
        <w:rPr>
          <w:rFonts w:asciiTheme="minorHAnsi" w:eastAsia="Calibri" w:hAnsiTheme="minorHAnsi" w:cstheme="minorHAnsi"/>
          <w:color w:val="0070C0"/>
          <w:sz w:val="21"/>
          <w:szCs w:val="21"/>
        </w:rPr>
        <w:t>4</w:t>
      </w:r>
      <w:r w:rsidRPr="00D90D73">
        <w:rPr>
          <w:rFonts w:asciiTheme="minorHAnsi" w:eastAsia="Calibri" w:hAnsiTheme="minorHAnsi" w:cstheme="minorHAnsi"/>
          <w:color w:val="0070C0"/>
          <w:sz w:val="21"/>
          <w:szCs w:val="21"/>
        </w:rPr>
        <w:t xml:space="preserve"> priedas „Tiekėjų kvalifikacijos reikalavimai</w:t>
      </w:r>
      <w:r w:rsidR="00283391" w:rsidRPr="00D90D73">
        <w:rPr>
          <w:rFonts w:asciiTheme="minorHAnsi" w:eastAsia="Calibri" w:hAnsiTheme="minorHAnsi" w:cstheme="minorHAnsi"/>
          <w:color w:val="0070C0"/>
          <w:sz w:val="21"/>
          <w:szCs w:val="21"/>
        </w:rPr>
        <w:t xml:space="preserve"> ir reikalaujami kokybės bei aplinkos apsaugos vadybos sistemų standartai</w:t>
      </w:r>
      <w:r w:rsidRPr="00D90D73">
        <w:rPr>
          <w:rFonts w:asciiTheme="minorHAnsi" w:eastAsia="Calibri" w:hAnsiTheme="minorHAnsi" w:cstheme="minorHAnsi"/>
          <w:color w:val="0070C0"/>
          <w:sz w:val="21"/>
          <w:szCs w:val="21"/>
        </w:rPr>
        <w:t>“</w:t>
      </w:r>
      <w:bookmarkEnd w:id="61"/>
      <w:bookmarkEnd w:id="62"/>
      <w:bookmarkEnd w:id="63"/>
      <w:bookmarkEnd w:id="64"/>
    </w:p>
    <w:p w14:paraId="70EF5423" w14:textId="77777777" w:rsidR="002F396F" w:rsidRPr="00D90D73" w:rsidRDefault="002F396F" w:rsidP="00DE290C">
      <w:pPr>
        <w:rPr>
          <w:rFonts w:cstheme="minorHAnsi"/>
          <w:b/>
          <w:bCs/>
          <w:smallCaps/>
          <w:sz w:val="22"/>
          <w:szCs w:val="22"/>
        </w:rPr>
      </w:pPr>
    </w:p>
    <w:p w14:paraId="2E4A6A51" w14:textId="5730B454" w:rsidR="002F396F" w:rsidRPr="00D90D73" w:rsidRDefault="002F396F" w:rsidP="007C0612">
      <w:pPr>
        <w:pStyle w:val="Antrinispavadinimas"/>
        <w:spacing w:line="240" w:lineRule="auto"/>
        <w:jc w:val="center"/>
        <w:rPr>
          <w:smallCaps/>
        </w:rPr>
      </w:pPr>
      <w:r w:rsidRPr="00D90D73">
        <w:rPr>
          <w:smallCaps/>
        </w:rPr>
        <w:t>TIEKĖJŲ KVALIFIKACIJOS REIKALAVIMAI</w:t>
      </w:r>
      <w:r w:rsidR="00955F2F" w:rsidRPr="00D90D73">
        <w:rPr>
          <w:smallCaps/>
        </w:rPr>
        <w:t xml:space="preserve"> IR REIKALAVIMAI LAIKYTIS </w:t>
      </w:r>
      <w:r w:rsidR="00955F2F" w:rsidRPr="00D90D73">
        <w:rPr>
          <w:lang w:eastAsia="en-US"/>
        </w:rPr>
        <w:t>APLINKOS APSAUGOS VADYBOS SISTEMOS STANDARTŲ</w:t>
      </w:r>
    </w:p>
    <w:p w14:paraId="00F3B708" w14:textId="656F6611" w:rsidR="00290818" w:rsidRPr="00D90D73" w:rsidRDefault="00290818" w:rsidP="00290818">
      <w:pPr>
        <w:numPr>
          <w:ilvl w:val="0"/>
          <w:numId w:val="3"/>
        </w:numPr>
        <w:spacing w:after="0" w:line="20" w:lineRule="atLeast"/>
        <w:ind w:left="0" w:firstLine="567"/>
        <w:contextualSpacing/>
        <w:jc w:val="both"/>
        <w:rPr>
          <w:rFonts w:ascii="Calibri" w:eastAsia="Calibri" w:hAnsi="Calibri" w:cs="Calibri"/>
        </w:rPr>
      </w:pPr>
      <w:r w:rsidRPr="00D90D73">
        <w:rPr>
          <w:rFonts w:ascii="Calibri" w:eastAsia="Calibri" w:hAnsi="Calibri" w:cs="Calibri"/>
          <w:lang w:eastAsia="en-US"/>
        </w:rPr>
        <w:t>Tiekėjo kvalifikacija turi atitikti šiame priede nustatytus reikalavimus kvalifikacijai.</w:t>
      </w:r>
    </w:p>
    <w:p w14:paraId="20C157A5" w14:textId="77777777" w:rsidR="00290818" w:rsidRPr="00D90D73" w:rsidRDefault="00290818" w:rsidP="00290818">
      <w:pPr>
        <w:numPr>
          <w:ilvl w:val="0"/>
          <w:numId w:val="3"/>
        </w:numPr>
        <w:spacing w:after="0" w:line="240" w:lineRule="auto"/>
        <w:ind w:left="0" w:firstLine="567"/>
        <w:contextualSpacing/>
        <w:jc w:val="both"/>
        <w:rPr>
          <w:rFonts w:ascii="Calibri" w:eastAsia="Calibri" w:hAnsi="Calibri" w:cs="Calibri"/>
          <w:lang w:eastAsia="en-US"/>
        </w:rPr>
      </w:pPr>
      <w:r w:rsidRPr="00D90D73">
        <w:rPr>
          <w:rFonts w:ascii="Calibri" w:eastAsia="Calibri" w:hAnsi="Calibri" w:cs="Arial"/>
          <w:iCs/>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64EBA288" w14:textId="77777777" w:rsidR="00290818" w:rsidRPr="00D90D73" w:rsidRDefault="00290818" w:rsidP="00290818">
      <w:pPr>
        <w:spacing w:after="0" w:line="240" w:lineRule="auto"/>
        <w:ind w:left="567"/>
        <w:contextualSpacing/>
        <w:jc w:val="both"/>
        <w:rPr>
          <w:rFonts w:ascii="Calibri" w:eastAsia="Calibri" w:hAnsi="Calibri" w:cs="Calibri"/>
        </w:rPr>
      </w:pPr>
    </w:p>
    <w:tbl>
      <w:tblPr>
        <w:tblStyle w:val="TableGrid32"/>
        <w:tblW w:w="10031" w:type="dxa"/>
        <w:tblLayout w:type="fixed"/>
        <w:tblLook w:val="04A0" w:firstRow="1" w:lastRow="0" w:firstColumn="1" w:lastColumn="0" w:noHBand="0" w:noVBand="1"/>
      </w:tblPr>
      <w:tblGrid>
        <w:gridCol w:w="817"/>
        <w:gridCol w:w="4678"/>
        <w:gridCol w:w="4536"/>
      </w:tblGrid>
      <w:tr w:rsidR="00290818" w:rsidRPr="00D90D73" w14:paraId="6F838501" w14:textId="77777777" w:rsidTr="008915C7">
        <w:trPr>
          <w:cantSplit/>
          <w:tblHeader/>
        </w:trPr>
        <w:tc>
          <w:tcPr>
            <w:tcW w:w="8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EC7344E" w14:textId="77777777" w:rsidR="00290818" w:rsidRPr="00D90D73" w:rsidRDefault="00290818" w:rsidP="00290818">
            <w:pPr>
              <w:spacing w:before="60" w:after="60" w:line="256" w:lineRule="auto"/>
              <w:rPr>
                <w:rFonts w:ascii="Calibri" w:hAnsi="Calibri" w:cs="Calibri"/>
                <w:b/>
                <w:bCs/>
                <w:sz w:val="21"/>
                <w:szCs w:val="21"/>
              </w:rPr>
            </w:pPr>
            <w:r w:rsidRPr="00D90D73">
              <w:rPr>
                <w:rFonts w:ascii="Calibri" w:eastAsia="Calibri" w:hAnsi="Calibri" w:cs="Calibri"/>
                <w:b/>
                <w:bCs/>
                <w:sz w:val="21"/>
                <w:szCs w:val="21"/>
              </w:rPr>
              <w:t>Eil. Nr.</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2E5DEA" w14:textId="77777777" w:rsidR="00290818" w:rsidRPr="00D90D73" w:rsidRDefault="00290818" w:rsidP="00290818">
            <w:pPr>
              <w:spacing w:before="60" w:after="60" w:line="256" w:lineRule="auto"/>
              <w:rPr>
                <w:rFonts w:ascii="Calibri" w:eastAsia="Calibri" w:hAnsi="Calibri" w:cs="Calibri"/>
                <w:b/>
                <w:bCs/>
                <w:sz w:val="21"/>
                <w:szCs w:val="21"/>
              </w:rPr>
            </w:pPr>
            <w:r w:rsidRPr="00D90D73">
              <w:rPr>
                <w:rFonts w:ascii="Calibri" w:hAnsi="Calibri" w:cs="Calibri"/>
                <w:b/>
                <w:bCs/>
                <w:color w:val="000000"/>
                <w:sz w:val="21"/>
                <w:szCs w:val="21"/>
              </w:rPr>
              <w:t>Kvalifikacijos reikalavimas</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CD5C215" w14:textId="77777777" w:rsidR="00290818" w:rsidRPr="00D90D73" w:rsidRDefault="00290818" w:rsidP="00290818">
            <w:pPr>
              <w:autoSpaceDE w:val="0"/>
              <w:autoSpaceDN w:val="0"/>
              <w:adjustRightInd w:val="0"/>
              <w:rPr>
                <w:rFonts w:ascii="Calibri" w:hAnsi="Calibri" w:cs="Calibri"/>
                <w:b/>
                <w:bCs/>
                <w:color w:val="000000"/>
                <w:sz w:val="21"/>
                <w:szCs w:val="21"/>
              </w:rPr>
            </w:pPr>
            <w:r w:rsidRPr="00D90D73">
              <w:rPr>
                <w:rFonts w:ascii="Calibri" w:hAnsi="Calibri" w:cs="Calibri"/>
                <w:b/>
                <w:bCs/>
                <w:color w:val="000000"/>
                <w:sz w:val="21"/>
                <w:szCs w:val="21"/>
              </w:rPr>
              <w:t>Atitiktį reikalavimui įrodantys dokumentai</w:t>
            </w:r>
          </w:p>
        </w:tc>
      </w:tr>
      <w:tr w:rsidR="00290818" w:rsidRPr="00D90D73" w14:paraId="0BB2157C" w14:textId="77777777" w:rsidTr="008915C7">
        <w:tc>
          <w:tcPr>
            <w:tcW w:w="817" w:type="dxa"/>
            <w:tcBorders>
              <w:top w:val="single" w:sz="4" w:space="0" w:color="000000"/>
              <w:left w:val="single" w:sz="4" w:space="0" w:color="000000"/>
              <w:bottom w:val="single" w:sz="4" w:space="0" w:color="000000"/>
              <w:right w:val="single" w:sz="4" w:space="0" w:color="000000"/>
            </w:tcBorders>
          </w:tcPr>
          <w:p w14:paraId="23926E5A" w14:textId="63F4E0CD" w:rsidR="00290818" w:rsidRPr="00D90D73" w:rsidRDefault="00290818" w:rsidP="00022247">
            <w:pPr>
              <w:spacing w:before="60" w:after="60" w:line="256" w:lineRule="auto"/>
              <w:ind w:right="6977"/>
              <w:jc w:val="center"/>
              <w:rPr>
                <w:rFonts w:ascii="Calibri" w:eastAsia="Calibri" w:hAnsi="Calibri" w:cs="Calibri"/>
                <w:sz w:val="22"/>
                <w:szCs w:val="22"/>
              </w:rPr>
            </w:pPr>
            <w:r w:rsidRPr="00D90D73">
              <w:rPr>
                <w:rFonts w:ascii="Calibri" w:eastAsia="Calibri" w:hAnsi="Calibri" w:cs="Calibri"/>
                <w:sz w:val="22"/>
                <w:szCs w:val="22"/>
              </w:rPr>
              <w:t>1</w:t>
            </w:r>
          </w:p>
        </w:tc>
        <w:tc>
          <w:tcPr>
            <w:tcW w:w="4678" w:type="dxa"/>
            <w:tcBorders>
              <w:top w:val="single" w:sz="4" w:space="0" w:color="000000"/>
              <w:left w:val="single" w:sz="4" w:space="0" w:color="000000"/>
              <w:bottom w:val="single" w:sz="4" w:space="0" w:color="000000"/>
              <w:right w:val="single" w:sz="4" w:space="0" w:color="000000"/>
            </w:tcBorders>
          </w:tcPr>
          <w:p w14:paraId="490F0F6C" w14:textId="668E118D" w:rsidR="00F43D8F" w:rsidRPr="00D90D73" w:rsidRDefault="00F43D8F" w:rsidP="00AE1080">
            <w:pPr>
              <w:autoSpaceDE w:val="0"/>
              <w:autoSpaceDN w:val="0"/>
              <w:adjustRightInd w:val="0"/>
              <w:jc w:val="both"/>
              <w:rPr>
                <w:rFonts w:asciiTheme="minorHAnsi" w:hAnsiTheme="minorHAnsi" w:cstheme="minorHAnsi"/>
                <w:sz w:val="22"/>
                <w:szCs w:val="22"/>
              </w:rPr>
            </w:pPr>
            <w:r w:rsidRPr="00D90D73">
              <w:rPr>
                <w:rFonts w:asciiTheme="minorHAnsi" w:hAnsiTheme="minorHAnsi" w:cstheme="minorHAnsi"/>
                <w:sz w:val="22"/>
                <w:szCs w:val="22"/>
              </w:rPr>
              <w:t>Tiekėjas ir jo subtiekėjas turi būti atestuotas</w:t>
            </w:r>
            <w:r w:rsidR="00AE1080" w:rsidRPr="00D90D73">
              <w:rPr>
                <w:rFonts w:asciiTheme="minorHAnsi" w:hAnsiTheme="minorHAnsi" w:cstheme="minorHAnsi"/>
                <w:sz w:val="22"/>
                <w:szCs w:val="22"/>
              </w:rPr>
              <w:t xml:space="preserve"> </w:t>
            </w:r>
            <w:r w:rsidRPr="00D90D73">
              <w:rPr>
                <w:rFonts w:asciiTheme="minorHAnsi" w:hAnsiTheme="minorHAnsi" w:cstheme="minorHAnsi"/>
                <w:sz w:val="22"/>
                <w:szCs w:val="22"/>
              </w:rPr>
              <w:t>Lietuvos transporto saugos administracijos ir</w:t>
            </w:r>
            <w:r w:rsidR="00AE1080" w:rsidRPr="00D90D73">
              <w:rPr>
                <w:rFonts w:asciiTheme="minorHAnsi" w:hAnsiTheme="minorHAnsi" w:cstheme="minorHAnsi"/>
                <w:sz w:val="22"/>
                <w:szCs w:val="22"/>
              </w:rPr>
              <w:t xml:space="preserve"> </w:t>
            </w:r>
            <w:r w:rsidRPr="00D90D73">
              <w:rPr>
                <w:rFonts w:asciiTheme="minorHAnsi" w:hAnsiTheme="minorHAnsi" w:cstheme="minorHAnsi"/>
                <w:sz w:val="22"/>
                <w:szCs w:val="22"/>
              </w:rPr>
              <w:t>turėti teisę vykdyti laivų navigacinių ir</w:t>
            </w:r>
            <w:r w:rsidR="00AE1080" w:rsidRPr="00D90D73">
              <w:rPr>
                <w:rFonts w:asciiTheme="minorHAnsi" w:hAnsiTheme="minorHAnsi" w:cstheme="minorHAnsi"/>
                <w:sz w:val="22"/>
                <w:szCs w:val="22"/>
              </w:rPr>
              <w:t xml:space="preserve"> </w:t>
            </w:r>
            <w:proofErr w:type="spellStart"/>
            <w:r w:rsidRPr="00D90D73">
              <w:rPr>
                <w:rFonts w:asciiTheme="minorHAnsi" w:hAnsiTheme="minorHAnsi" w:cstheme="minorHAnsi"/>
                <w:sz w:val="22"/>
                <w:szCs w:val="22"/>
              </w:rPr>
              <w:t>radionavigacinių</w:t>
            </w:r>
            <w:proofErr w:type="spellEnd"/>
            <w:r w:rsidRPr="00D90D73">
              <w:rPr>
                <w:rFonts w:asciiTheme="minorHAnsi" w:hAnsiTheme="minorHAnsi" w:cstheme="minorHAnsi"/>
                <w:sz w:val="22"/>
                <w:szCs w:val="22"/>
              </w:rPr>
              <w:t xml:space="preserve"> prietaisų remontą, tikrinimą ir</w:t>
            </w:r>
            <w:r w:rsidR="00AE1080" w:rsidRPr="00D90D73">
              <w:rPr>
                <w:rFonts w:asciiTheme="minorHAnsi" w:hAnsiTheme="minorHAnsi" w:cstheme="minorHAnsi"/>
                <w:sz w:val="22"/>
                <w:szCs w:val="22"/>
              </w:rPr>
              <w:t xml:space="preserve"> </w:t>
            </w:r>
            <w:r w:rsidRPr="00D90D73">
              <w:rPr>
                <w:rFonts w:asciiTheme="minorHAnsi" w:hAnsiTheme="minorHAnsi" w:cstheme="minorHAnsi"/>
                <w:sz w:val="22"/>
                <w:szCs w:val="22"/>
              </w:rPr>
              <w:t>bandymą.</w:t>
            </w:r>
          </w:p>
          <w:p w14:paraId="2E81149E" w14:textId="77777777" w:rsidR="00AE1080" w:rsidRPr="00D90D73" w:rsidRDefault="00AE1080" w:rsidP="00AE1080">
            <w:pPr>
              <w:autoSpaceDE w:val="0"/>
              <w:autoSpaceDN w:val="0"/>
              <w:adjustRightInd w:val="0"/>
              <w:jc w:val="both"/>
              <w:rPr>
                <w:rFonts w:asciiTheme="minorHAnsi" w:hAnsiTheme="minorHAnsi" w:cstheme="minorHAnsi"/>
                <w:sz w:val="8"/>
                <w:szCs w:val="8"/>
              </w:rPr>
            </w:pPr>
          </w:p>
          <w:p w14:paraId="1A9F2195" w14:textId="77777777" w:rsidR="00AE1080" w:rsidRPr="00D90D73" w:rsidRDefault="00AE1080" w:rsidP="00AE1080">
            <w:pPr>
              <w:autoSpaceDE w:val="0"/>
              <w:autoSpaceDN w:val="0"/>
              <w:adjustRightInd w:val="0"/>
              <w:jc w:val="both"/>
              <w:rPr>
                <w:rFonts w:asciiTheme="minorHAnsi" w:hAnsiTheme="minorHAnsi" w:cstheme="minorHAnsi"/>
                <w:sz w:val="8"/>
                <w:szCs w:val="8"/>
              </w:rPr>
            </w:pPr>
          </w:p>
          <w:p w14:paraId="65D80A99" w14:textId="77777777" w:rsidR="00AE1080" w:rsidRPr="00D90D73" w:rsidRDefault="00AE1080" w:rsidP="00AE1080">
            <w:pPr>
              <w:autoSpaceDE w:val="0"/>
              <w:autoSpaceDN w:val="0"/>
              <w:adjustRightInd w:val="0"/>
              <w:jc w:val="both"/>
              <w:rPr>
                <w:rFonts w:asciiTheme="minorHAnsi" w:hAnsiTheme="minorHAnsi" w:cstheme="minorHAnsi"/>
                <w:sz w:val="22"/>
                <w:szCs w:val="22"/>
              </w:rPr>
            </w:pPr>
          </w:p>
          <w:p w14:paraId="2C1B75A3" w14:textId="77777777" w:rsidR="00AE1080" w:rsidRPr="00D90D73" w:rsidRDefault="00AE1080" w:rsidP="00AE1080">
            <w:pPr>
              <w:autoSpaceDE w:val="0"/>
              <w:autoSpaceDN w:val="0"/>
              <w:adjustRightInd w:val="0"/>
              <w:jc w:val="both"/>
              <w:rPr>
                <w:rFonts w:asciiTheme="minorHAnsi" w:hAnsiTheme="minorHAnsi" w:cstheme="minorHAnsi"/>
                <w:sz w:val="22"/>
                <w:szCs w:val="22"/>
              </w:rPr>
            </w:pPr>
          </w:p>
          <w:p w14:paraId="5EC01319" w14:textId="1231AA55" w:rsidR="00290818" w:rsidRPr="00D90D73" w:rsidRDefault="00F43D8F" w:rsidP="00AE1080">
            <w:pPr>
              <w:autoSpaceDE w:val="0"/>
              <w:autoSpaceDN w:val="0"/>
              <w:adjustRightInd w:val="0"/>
              <w:jc w:val="both"/>
              <w:rPr>
                <w:rFonts w:asciiTheme="minorHAnsi" w:hAnsiTheme="minorHAnsi" w:cstheme="minorHAnsi"/>
                <w:color w:val="000000"/>
                <w:sz w:val="22"/>
                <w:szCs w:val="22"/>
              </w:rPr>
            </w:pPr>
            <w:r w:rsidRPr="00D90D73">
              <w:rPr>
                <w:rFonts w:asciiTheme="minorHAnsi" w:hAnsiTheme="minorHAnsi" w:cstheme="minorHAnsi"/>
                <w:sz w:val="22"/>
                <w:szCs w:val="22"/>
              </w:rPr>
              <w:t>Tiekėjas ar jo subtiekėjas turi būti autorizuotas</w:t>
            </w:r>
            <w:r w:rsidR="00AE1080" w:rsidRPr="00D90D73">
              <w:rPr>
                <w:rFonts w:asciiTheme="minorHAnsi" w:hAnsiTheme="minorHAnsi" w:cstheme="minorHAnsi"/>
                <w:sz w:val="22"/>
                <w:szCs w:val="22"/>
              </w:rPr>
              <w:t xml:space="preserve"> </w:t>
            </w:r>
            <w:proofErr w:type="spellStart"/>
            <w:r w:rsidRPr="00D90D73">
              <w:rPr>
                <w:rFonts w:asciiTheme="minorHAnsi" w:hAnsiTheme="minorHAnsi" w:cstheme="minorHAnsi"/>
                <w:sz w:val="22"/>
                <w:szCs w:val="22"/>
              </w:rPr>
              <w:t>Furuno</w:t>
            </w:r>
            <w:proofErr w:type="spellEnd"/>
            <w:r w:rsidRPr="00D90D73">
              <w:rPr>
                <w:rFonts w:asciiTheme="minorHAnsi" w:hAnsiTheme="minorHAnsi" w:cstheme="minorHAnsi"/>
                <w:sz w:val="22"/>
                <w:szCs w:val="22"/>
              </w:rPr>
              <w:t xml:space="preserve"> </w:t>
            </w:r>
            <w:proofErr w:type="spellStart"/>
            <w:r w:rsidRPr="00D90D73">
              <w:rPr>
                <w:rFonts w:asciiTheme="minorHAnsi" w:hAnsiTheme="minorHAnsi" w:cstheme="minorHAnsi"/>
                <w:sz w:val="22"/>
                <w:szCs w:val="22"/>
              </w:rPr>
              <w:t>Electric</w:t>
            </w:r>
            <w:proofErr w:type="spellEnd"/>
            <w:r w:rsidRPr="00D90D73">
              <w:rPr>
                <w:rFonts w:asciiTheme="minorHAnsi" w:hAnsiTheme="minorHAnsi" w:cstheme="minorHAnsi"/>
                <w:sz w:val="22"/>
                <w:szCs w:val="22"/>
              </w:rPr>
              <w:t xml:space="preserve"> ir </w:t>
            </w:r>
            <w:proofErr w:type="spellStart"/>
            <w:r w:rsidRPr="00D90D73">
              <w:rPr>
                <w:rFonts w:asciiTheme="minorHAnsi" w:hAnsiTheme="minorHAnsi" w:cstheme="minorHAnsi"/>
                <w:sz w:val="22"/>
                <w:szCs w:val="22"/>
              </w:rPr>
              <w:t>Japan</w:t>
            </w:r>
            <w:proofErr w:type="spellEnd"/>
            <w:r w:rsidRPr="00D90D73">
              <w:rPr>
                <w:rFonts w:asciiTheme="minorHAnsi" w:hAnsiTheme="minorHAnsi" w:cstheme="minorHAnsi"/>
                <w:sz w:val="22"/>
                <w:szCs w:val="22"/>
              </w:rPr>
              <w:t xml:space="preserve"> </w:t>
            </w:r>
            <w:proofErr w:type="spellStart"/>
            <w:r w:rsidRPr="00D90D73">
              <w:rPr>
                <w:rFonts w:asciiTheme="minorHAnsi" w:hAnsiTheme="minorHAnsi" w:cstheme="minorHAnsi"/>
                <w:sz w:val="22"/>
                <w:szCs w:val="22"/>
              </w:rPr>
              <w:t>Radio</w:t>
            </w:r>
            <w:proofErr w:type="spellEnd"/>
            <w:r w:rsidRPr="00D90D73">
              <w:rPr>
                <w:rFonts w:asciiTheme="minorHAnsi" w:hAnsiTheme="minorHAnsi" w:cstheme="minorHAnsi"/>
                <w:sz w:val="22"/>
                <w:szCs w:val="22"/>
              </w:rPr>
              <w:t xml:space="preserve"> navigacinės</w:t>
            </w:r>
            <w:r w:rsidR="00AE1080" w:rsidRPr="00D90D73">
              <w:rPr>
                <w:rFonts w:asciiTheme="minorHAnsi" w:hAnsiTheme="minorHAnsi" w:cstheme="minorHAnsi"/>
                <w:sz w:val="22"/>
                <w:szCs w:val="22"/>
              </w:rPr>
              <w:t xml:space="preserve"> </w:t>
            </w:r>
            <w:r w:rsidRPr="00D90D73">
              <w:rPr>
                <w:rFonts w:asciiTheme="minorHAnsi" w:hAnsiTheme="minorHAnsi" w:cstheme="minorHAnsi"/>
                <w:sz w:val="22"/>
                <w:szCs w:val="22"/>
              </w:rPr>
              <w:t>įrangos gamintojų serviso atstovas.</w:t>
            </w:r>
          </w:p>
        </w:tc>
        <w:tc>
          <w:tcPr>
            <w:tcW w:w="4536" w:type="dxa"/>
            <w:tcBorders>
              <w:top w:val="single" w:sz="4" w:space="0" w:color="000000"/>
              <w:left w:val="single" w:sz="4" w:space="0" w:color="000000"/>
              <w:bottom w:val="single" w:sz="4" w:space="0" w:color="000000"/>
              <w:right w:val="single" w:sz="4" w:space="0" w:color="000000"/>
            </w:tcBorders>
          </w:tcPr>
          <w:p w14:paraId="16ED7092" w14:textId="77777777" w:rsidR="00AE1080" w:rsidRPr="00D90D73" w:rsidRDefault="00AE1080" w:rsidP="00AE1080">
            <w:pPr>
              <w:autoSpaceDE w:val="0"/>
              <w:autoSpaceDN w:val="0"/>
              <w:adjustRightInd w:val="0"/>
              <w:jc w:val="both"/>
              <w:rPr>
                <w:rFonts w:asciiTheme="minorHAnsi" w:hAnsiTheme="minorHAnsi" w:cstheme="minorHAnsi"/>
                <w:sz w:val="22"/>
                <w:szCs w:val="22"/>
              </w:rPr>
            </w:pPr>
            <w:r w:rsidRPr="00D90D73">
              <w:rPr>
                <w:rFonts w:asciiTheme="minorHAnsi" w:hAnsiTheme="minorHAnsi" w:cstheme="minorHAnsi"/>
                <w:sz w:val="22"/>
                <w:szCs w:val="22"/>
              </w:rPr>
              <w:t xml:space="preserve">Tiekėjas ir jo subtiekėjas turi būti įtrauktas į Lietuvos transporto saugos administracijos internetiniame tinklalapyje skelbiamą įmonių, vykdančių su saugia laivyba susijusias veiklas, sąrašą ir jiems turi būti suteikta teisė vykdyti navigacinių ir </w:t>
            </w:r>
            <w:proofErr w:type="spellStart"/>
            <w:r w:rsidRPr="00D90D73">
              <w:rPr>
                <w:rFonts w:asciiTheme="minorHAnsi" w:hAnsiTheme="minorHAnsi" w:cstheme="minorHAnsi"/>
                <w:sz w:val="22"/>
                <w:szCs w:val="22"/>
              </w:rPr>
              <w:t>radionavigacinių</w:t>
            </w:r>
            <w:proofErr w:type="spellEnd"/>
            <w:r w:rsidRPr="00D90D73">
              <w:rPr>
                <w:rFonts w:asciiTheme="minorHAnsi" w:hAnsiTheme="minorHAnsi" w:cstheme="minorHAnsi"/>
                <w:sz w:val="22"/>
                <w:szCs w:val="22"/>
              </w:rPr>
              <w:t xml:space="preserve"> prietaisų remontą, tikrinimą ir bandymą. </w:t>
            </w:r>
          </w:p>
          <w:p w14:paraId="2900B150" w14:textId="77777777" w:rsidR="00AE1080" w:rsidRPr="00D90D73" w:rsidRDefault="00AE1080" w:rsidP="00AE1080">
            <w:pPr>
              <w:autoSpaceDE w:val="0"/>
              <w:autoSpaceDN w:val="0"/>
              <w:adjustRightInd w:val="0"/>
              <w:jc w:val="both"/>
              <w:rPr>
                <w:rFonts w:asciiTheme="minorHAnsi" w:hAnsiTheme="minorHAnsi" w:cstheme="minorHAnsi"/>
                <w:sz w:val="8"/>
                <w:szCs w:val="8"/>
              </w:rPr>
            </w:pPr>
          </w:p>
          <w:p w14:paraId="0582F307" w14:textId="1353102C" w:rsidR="00AE1080" w:rsidRPr="00D90D73" w:rsidRDefault="00AE1080" w:rsidP="00AE1080">
            <w:pPr>
              <w:autoSpaceDE w:val="0"/>
              <w:autoSpaceDN w:val="0"/>
              <w:adjustRightInd w:val="0"/>
              <w:jc w:val="both"/>
              <w:rPr>
                <w:rFonts w:asciiTheme="minorHAnsi" w:hAnsiTheme="minorHAnsi" w:cstheme="minorHAnsi"/>
                <w:color w:val="000000"/>
                <w:sz w:val="22"/>
                <w:szCs w:val="22"/>
              </w:rPr>
            </w:pPr>
            <w:r w:rsidRPr="00D90D73">
              <w:rPr>
                <w:rFonts w:asciiTheme="minorHAnsi" w:hAnsiTheme="minorHAnsi" w:cstheme="minorHAnsi"/>
                <w:sz w:val="22"/>
                <w:szCs w:val="22"/>
              </w:rPr>
              <w:t xml:space="preserve">Dokumentai patvirtinantys, kad tiekėjas ar jo </w:t>
            </w:r>
            <w:proofErr w:type="spellStart"/>
            <w:r w:rsidRPr="00D90D73">
              <w:rPr>
                <w:rFonts w:asciiTheme="minorHAnsi" w:hAnsiTheme="minorHAnsi" w:cstheme="minorHAnsi"/>
                <w:sz w:val="22"/>
                <w:szCs w:val="22"/>
              </w:rPr>
              <w:t>subtiekėjas</w:t>
            </w:r>
            <w:proofErr w:type="spellEnd"/>
            <w:r w:rsidRPr="00D90D73">
              <w:rPr>
                <w:rFonts w:asciiTheme="minorHAnsi" w:hAnsiTheme="minorHAnsi" w:cstheme="minorHAnsi"/>
                <w:sz w:val="22"/>
                <w:szCs w:val="22"/>
              </w:rPr>
              <w:t xml:space="preserve"> yra autorizuotas </w:t>
            </w:r>
            <w:proofErr w:type="spellStart"/>
            <w:r w:rsidRPr="00D90D73">
              <w:rPr>
                <w:rFonts w:asciiTheme="minorHAnsi" w:hAnsiTheme="minorHAnsi" w:cstheme="minorHAnsi"/>
                <w:sz w:val="22"/>
                <w:szCs w:val="22"/>
              </w:rPr>
              <w:t>Furuno</w:t>
            </w:r>
            <w:proofErr w:type="spellEnd"/>
            <w:r w:rsidRPr="00D90D73">
              <w:rPr>
                <w:rFonts w:asciiTheme="minorHAnsi" w:hAnsiTheme="minorHAnsi" w:cstheme="minorHAnsi"/>
                <w:sz w:val="22"/>
                <w:szCs w:val="22"/>
              </w:rPr>
              <w:t xml:space="preserve"> </w:t>
            </w:r>
            <w:proofErr w:type="spellStart"/>
            <w:r w:rsidRPr="00D90D73">
              <w:rPr>
                <w:rFonts w:asciiTheme="minorHAnsi" w:hAnsiTheme="minorHAnsi" w:cstheme="minorHAnsi"/>
                <w:sz w:val="22"/>
                <w:szCs w:val="22"/>
              </w:rPr>
              <w:t>Electric</w:t>
            </w:r>
            <w:proofErr w:type="spellEnd"/>
            <w:r w:rsidRPr="00D90D73">
              <w:rPr>
                <w:rFonts w:asciiTheme="minorHAnsi" w:hAnsiTheme="minorHAnsi" w:cstheme="minorHAnsi"/>
                <w:sz w:val="22"/>
                <w:szCs w:val="22"/>
              </w:rPr>
              <w:t xml:space="preserve"> ir </w:t>
            </w:r>
            <w:proofErr w:type="spellStart"/>
            <w:r w:rsidRPr="00D90D73">
              <w:rPr>
                <w:rFonts w:asciiTheme="minorHAnsi" w:hAnsiTheme="minorHAnsi" w:cstheme="minorHAnsi"/>
                <w:sz w:val="22"/>
                <w:szCs w:val="22"/>
              </w:rPr>
              <w:t>Japan</w:t>
            </w:r>
            <w:proofErr w:type="spellEnd"/>
            <w:r w:rsidRPr="00D90D73">
              <w:rPr>
                <w:rFonts w:asciiTheme="minorHAnsi" w:hAnsiTheme="minorHAnsi" w:cstheme="minorHAnsi"/>
                <w:sz w:val="22"/>
                <w:szCs w:val="22"/>
              </w:rPr>
              <w:t xml:space="preserve"> </w:t>
            </w:r>
            <w:proofErr w:type="spellStart"/>
            <w:r w:rsidRPr="00D90D73">
              <w:rPr>
                <w:rFonts w:asciiTheme="minorHAnsi" w:hAnsiTheme="minorHAnsi" w:cstheme="minorHAnsi"/>
                <w:sz w:val="22"/>
                <w:szCs w:val="22"/>
              </w:rPr>
              <w:t>Radio</w:t>
            </w:r>
            <w:proofErr w:type="spellEnd"/>
            <w:r w:rsidRPr="00D90D73">
              <w:rPr>
                <w:rFonts w:asciiTheme="minorHAnsi" w:hAnsiTheme="minorHAnsi" w:cstheme="minorHAnsi"/>
                <w:sz w:val="22"/>
                <w:szCs w:val="22"/>
              </w:rPr>
              <w:t xml:space="preserve"> navigacinės įrangos gamintojų serviso atstovas.</w:t>
            </w:r>
          </w:p>
        </w:tc>
      </w:tr>
    </w:tbl>
    <w:p w14:paraId="520AA249" w14:textId="77777777" w:rsidR="00290818" w:rsidRPr="00D90D73" w:rsidRDefault="00290818" w:rsidP="00290818">
      <w:pPr>
        <w:tabs>
          <w:tab w:val="left" w:pos="720"/>
        </w:tabs>
        <w:spacing w:after="0" w:line="240" w:lineRule="auto"/>
        <w:ind w:firstLine="567"/>
        <w:jc w:val="both"/>
        <w:rPr>
          <w:rFonts w:ascii="Calibri" w:eastAsia="Calibri" w:hAnsi="Calibri" w:cs="Calibri"/>
          <w:lang w:eastAsia="en-US"/>
        </w:rPr>
      </w:pPr>
    </w:p>
    <w:p w14:paraId="3BE113E4" w14:textId="20DA3889" w:rsidR="00022247" w:rsidRPr="00022247" w:rsidRDefault="00022247" w:rsidP="00290818">
      <w:pPr>
        <w:numPr>
          <w:ilvl w:val="0"/>
          <w:numId w:val="3"/>
        </w:numPr>
        <w:tabs>
          <w:tab w:val="left" w:pos="851"/>
        </w:tabs>
        <w:spacing w:after="0" w:line="240" w:lineRule="auto"/>
        <w:ind w:left="-142" w:firstLine="502"/>
        <w:contextualSpacing/>
        <w:jc w:val="both"/>
        <w:rPr>
          <w:rFonts w:ascii="Calibri" w:eastAsia="Calibri" w:hAnsi="Calibri" w:cs="Calibri"/>
          <w:sz w:val="22"/>
          <w:szCs w:val="22"/>
          <w:lang w:eastAsia="en-US"/>
        </w:rPr>
      </w:pPr>
      <w:r w:rsidRPr="00D90D73">
        <w:rPr>
          <w:rFonts w:ascii="Calibri" w:eastAsia="Calibri" w:hAnsi="Calibri" w:cs="Arial"/>
        </w:rPr>
        <w:t>Šiame priede reikalaujama kvalifikacija turi būti įgyta iki pasiūlymų pateikimo termino pabaigos</w:t>
      </w:r>
    </w:p>
    <w:p w14:paraId="7D0099DD" w14:textId="6C8C2485" w:rsidR="00290818" w:rsidRPr="00D90D73" w:rsidRDefault="00022247" w:rsidP="00290818">
      <w:pPr>
        <w:numPr>
          <w:ilvl w:val="0"/>
          <w:numId w:val="3"/>
        </w:numPr>
        <w:tabs>
          <w:tab w:val="left" w:pos="851"/>
        </w:tabs>
        <w:spacing w:after="0" w:line="240" w:lineRule="auto"/>
        <w:ind w:left="-142" w:firstLine="502"/>
        <w:contextualSpacing/>
        <w:jc w:val="both"/>
        <w:rPr>
          <w:rFonts w:ascii="Calibri" w:eastAsia="Calibri" w:hAnsi="Calibri" w:cs="Calibri"/>
          <w:sz w:val="22"/>
          <w:szCs w:val="22"/>
          <w:lang w:eastAsia="en-US"/>
        </w:rPr>
      </w:pPr>
      <w:r w:rsidRPr="00CF1930">
        <w:rPr>
          <w:rFonts w:eastAsiaTheme="minorHAnsi" w:cstheme="minorHAnsi"/>
        </w:rPr>
        <w:t>Reikalavimai dėl kokybės vadybos sistemos ir (arba) aplinkos apsaugos vadybos sistemos standartų laikymosi</w:t>
      </w:r>
      <w:r w:rsidRPr="00CF1930">
        <w:rPr>
          <w:rFonts w:cstheme="minorHAnsi"/>
        </w:rPr>
        <w:t xml:space="preserve"> </w:t>
      </w:r>
      <w:r w:rsidRPr="00CF1930">
        <w:rPr>
          <w:rFonts w:eastAsiaTheme="minorHAnsi" w:cstheme="minorHAnsi"/>
        </w:rPr>
        <w:t>nėra nustatomi.</w:t>
      </w:r>
    </w:p>
    <w:p w14:paraId="1C35D96C" w14:textId="77777777" w:rsidR="00121CC9" w:rsidRPr="00D90D73" w:rsidRDefault="00121CC9" w:rsidP="00121CC9">
      <w:pPr>
        <w:spacing w:after="0" w:line="240" w:lineRule="auto"/>
        <w:jc w:val="center"/>
        <w:rPr>
          <w:rFonts w:eastAsiaTheme="minorHAnsi" w:cstheme="minorHAnsi"/>
          <w:lang w:eastAsia="en-US"/>
        </w:rPr>
      </w:pPr>
    </w:p>
    <w:p w14:paraId="58E2C5A5" w14:textId="4B7DEBC8" w:rsidR="00121CC9" w:rsidRPr="00D90D73" w:rsidRDefault="00121CC9" w:rsidP="00121CC9">
      <w:pPr>
        <w:spacing w:after="0" w:line="240" w:lineRule="auto"/>
        <w:jc w:val="center"/>
        <w:rPr>
          <w:rFonts w:cstheme="minorHAnsi"/>
          <w:b/>
          <w:bCs/>
          <w:smallCaps/>
        </w:rPr>
      </w:pPr>
      <w:r w:rsidRPr="00D90D73">
        <w:rPr>
          <w:rFonts w:eastAsiaTheme="minorHAnsi" w:cstheme="minorHAnsi"/>
          <w:lang w:eastAsia="en-US"/>
        </w:rPr>
        <w:t>_</w:t>
      </w:r>
      <w:r w:rsidR="00022247">
        <w:rPr>
          <w:rFonts w:eastAsiaTheme="minorHAnsi" w:cstheme="minorHAnsi"/>
          <w:lang w:eastAsia="en-US"/>
        </w:rPr>
        <w:t>____</w:t>
      </w:r>
      <w:r w:rsidRPr="00D90D73">
        <w:rPr>
          <w:rFonts w:eastAsiaTheme="minorHAnsi" w:cstheme="minorHAnsi"/>
          <w:lang w:eastAsia="en-US"/>
        </w:rPr>
        <w:t>________</w:t>
      </w:r>
    </w:p>
    <w:p w14:paraId="6898BCF0" w14:textId="2B8B4C9D" w:rsidR="00100FEB" w:rsidRPr="00D90D73" w:rsidRDefault="00A4599F" w:rsidP="00FC7473">
      <w:pPr>
        <w:pStyle w:val="Antrat2"/>
        <w:jc w:val="right"/>
        <w:rPr>
          <w:rFonts w:asciiTheme="minorHAnsi" w:eastAsia="Calibri" w:hAnsiTheme="minorHAnsi" w:cstheme="minorHAnsi"/>
          <w:color w:val="0070C0"/>
          <w:sz w:val="21"/>
          <w:szCs w:val="21"/>
        </w:rPr>
      </w:pPr>
      <w:r w:rsidRPr="00D90D73">
        <w:rPr>
          <w:rFonts w:cstheme="minorHAnsi"/>
          <w:b/>
          <w:bCs/>
          <w:smallCaps/>
          <w:sz w:val="22"/>
          <w:szCs w:val="22"/>
        </w:rPr>
        <w:br w:type="page"/>
      </w:r>
      <w:bookmarkStart w:id="65" w:name="_Toc184631436"/>
      <w:r w:rsidR="00100FEB" w:rsidRPr="00D90D73">
        <w:rPr>
          <w:rFonts w:asciiTheme="minorHAnsi" w:eastAsia="Calibri" w:hAnsiTheme="minorHAnsi" w:cstheme="minorHAnsi"/>
          <w:color w:val="0070C0"/>
          <w:sz w:val="21"/>
          <w:szCs w:val="21"/>
        </w:rPr>
        <w:lastRenderedPageBreak/>
        <w:t xml:space="preserve">Pirkimo sąlygų </w:t>
      </w:r>
      <w:r w:rsidR="00481A2C" w:rsidRPr="00D90D73">
        <w:rPr>
          <w:rFonts w:asciiTheme="minorHAnsi" w:eastAsia="Calibri" w:hAnsiTheme="minorHAnsi" w:cstheme="minorHAnsi"/>
          <w:color w:val="0070C0"/>
          <w:sz w:val="21"/>
          <w:szCs w:val="21"/>
        </w:rPr>
        <w:t>5</w:t>
      </w:r>
      <w:r w:rsidR="00100FEB" w:rsidRPr="00D90D73">
        <w:rPr>
          <w:rFonts w:asciiTheme="minorHAnsi" w:eastAsia="Calibri" w:hAnsiTheme="minorHAnsi" w:cstheme="minorHAnsi"/>
          <w:color w:val="0070C0"/>
          <w:sz w:val="21"/>
          <w:szCs w:val="21"/>
        </w:rPr>
        <w:t xml:space="preserve"> priedas „EBVPD“ (XML</w:t>
      </w:r>
      <w:r w:rsidR="00FC7473" w:rsidRPr="00D90D73">
        <w:rPr>
          <w:rFonts w:asciiTheme="minorHAnsi" w:eastAsia="Calibri" w:hAnsiTheme="minorHAnsi" w:cstheme="minorHAnsi"/>
          <w:color w:val="0070C0"/>
          <w:sz w:val="21"/>
          <w:szCs w:val="21"/>
        </w:rPr>
        <w:t xml:space="preserve"> ir PDF</w:t>
      </w:r>
      <w:r w:rsidR="00100FEB" w:rsidRPr="00D90D73">
        <w:rPr>
          <w:rFonts w:asciiTheme="minorHAnsi" w:eastAsia="Calibri" w:hAnsiTheme="minorHAnsi" w:cstheme="minorHAnsi"/>
          <w:color w:val="0070C0"/>
          <w:sz w:val="21"/>
          <w:szCs w:val="21"/>
        </w:rPr>
        <w:t xml:space="preserve"> format</w:t>
      </w:r>
      <w:r w:rsidR="00FC7473" w:rsidRPr="00D90D73">
        <w:rPr>
          <w:rFonts w:asciiTheme="minorHAnsi" w:eastAsia="Calibri" w:hAnsiTheme="minorHAnsi" w:cstheme="minorHAnsi"/>
          <w:color w:val="0070C0"/>
          <w:sz w:val="21"/>
          <w:szCs w:val="21"/>
        </w:rPr>
        <w:t>ais</w:t>
      </w:r>
      <w:r w:rsidR="00100FEB" w:rsidRPr="00D90D73">
        <w:rPr>
          <w:rFonts w:asciiTheme="minorHAnsi" w:eastAsia="Calibri" w:hAnsiTheme="minorHAnsi" w:cstheme="minorHAnsi"/>
          <w:color w:val="0070C0"/>
          <w:sz w:val="21"/>
          <w:szCs w:val="21"/>
        </w:rPr>
        <w:t>)“</w:t>
      </w:r>
      <w:bookmarkEnd w:id="65"/>
    </w:p>
    <w:p w14:paraId="5D0FDE6E" w14:textId="46953DD8" w:rsidR="008D704D" w:rsidRPr="00D90D73" w:rsidRDefault="008D704D" w:rsidP="00044613">
      <w:pPr>
        <w:jc w:val="right"/>
        <w:rPr>
          <w:rFonts w:cstheme="minorHAnsi"/>
          <w:b/>
          <w:bCs/>
          <w:smallCaps/>
          <w:sz w:val="22"/>
          <w:szCs w:val="22"/>
        </w:rPr>
      </w:pPr>
    </w:p>
    <w:p w14:paraId="1E33CF75" w14:textId="0E2F80D8" w:rsidR="002F396F" w:rsidRPr="00D90D73" w:rsidRDefault="002F396F" w:rsidP="00DE290C">
      <w:pPr>
        <w:rPr>
          <w:rFonts w:cstheme="minorHAnsi"/>
          <w:b/>
          <w:bCs/>
          <w:smallCaps/>
          <w:sz w:val="22"/>
          <w:szCs w:val="22"/>
        </w:rPr>
      </w:pPr>
    </w:p>
    <w:p w14:paraId="4F6E9F95" w14:textId="40122A3B" w:rsidR="00B970B0" w:rsidRPr="00D90D73" w:rsidRDefault="00B970B0" w:rsidP="00BE1858">
      <w:pPr>
        <w:pStyle w:val="Antrinispavadinimas"/>
        <w:jc w:val="center"/>
        <w:rPr>
          <w:b/>
          <w:bCs/>
          <w:smallCaps/>
        </w:rPr>
      </w:pPr>
      <w:r w:rsidRPr="00D90D73">
        <w:t>EUROPOS BENDRASIS VIEŠŲJŲ PIRKIMŲ DOKUMENTAS</w:t>
      </w:r>
    </w:p>
    <w:p w14:paraId="3584D74E" w14:textId="6E3E3CFF" w:rsidR="002F396F" w:rsidRPr="00D90D73" w:rsidRDefault="002F396F" w:rsidP="00B016E3">
      <w:pPr>
        <w:ind w:firstLine="1296"/>
        <w:jc w:val="both"/>
        <w:rPr>
          <w:rFonts w:cstheme="minorHAnsi"/>
          <w:sz w:val="22"/>
          <w:szCs w:val="22"/>
        </w:rPr>
      </w:pPr>
      <w:r w:rsidRPr="00D90D73">
        <w:rPr>
          <w:rFonts w:cstheme="minorHAnsi"/>
          <w:sz w:val="22"/>
          <w:szCs w:val="22"/>
        </w:rPr>
        <w:t>„Europos bendrasis viešųjų pirkimų dokumentas (EBVPD)“ pateikiamas .</w:t>
      </w:r>
      <w:proofErr w:type="spellStart"/>
      <w:r w:rsidRPr="00D90D73">
        <w:rPr>
          <w:rFonts w:cstheme="minorHAnsi"/>
          <w:sz w:val="22"/>
          <w:szCs w:val="22"/>
        </w:rPr>
        <w:t>xml</w:t>
      </w:r>
      <w:proofErr w:type="spellEnd"/>
      <w:r w:rsidRPr="00D90D73">
        <w:rPr>
          <w:rFonts w:cstheme="minorHAnsi"/>
          <w:sz w:val="22"/>
          <w:szCs w:val="22"/>
        </w:rPr>
        <w:t xml:space="preserve"> </w:t>
      </w:r>
      <w:r w:rsidR="00FC7473" w:rsidRPr="00D90D73">
        <w:rPr>
          <w:rFonts w:cstheme="minorHAnsi"/>
          <w:sz w:val="22"/>
          <w:szCs w:val="22"/>
        </w:rPr>
        <w:t>ir .</w:t>
      </w:r>
      <w:proofErr w:type="spellStart"/>
      <w:r w:rsidR="00FC7473" w:rsidRPr="00D90D73">
        <w:rPr>
          <w:rFonts w:cstheme="minorHAnsi"/>
          <w:sz w:val="22"/>
          <w:szCs w:val="22"/>
        </w:rPr>
        <w:t>pdf</w:t>
      </w:r>
      <w:proofErr w:type="spellEnd"/>
      <w:r w:rsidR="00FC7473" w:rsidRPr="00D90D73">
        <w:rPr>
          <w:rFonts w:cstheme="minorHAnsi"/>
          <w:sz w:val="22"/>
          <w:szCs w:val="22"/>
        </w:rPr>
        <w:t xml:space="preserve"> formatais</w:t>
      </w:r>
      <w:r w:rsidRPr="00D90D73">
        <w:rPr>
          <w:rFonts w:cstheme="minorHAnsi"/>
          <w:sz w:val="22"/>
          <w:szCs w:val="22"/>
        </w:rPr>
        <w:t>.</w:t>
      </w:r>
    </w:p>
    <w:p w14:paraId="5D197AB2" w14:textId="0EAE7A12" w:rsidR="002F396F" w:rsidRPr="00D90D73" w:rsidRDefault="00B970B0" w:rsidP="00B970B0">
      <w:pPr>
        <w:jc w:val="center"/>
        <w:rPr>
          <w:rFonts w:cstheme="minorHAnsi"/>
          <w:smallCaps/>
          <w:sz w:val="22"/>
          <w:szCs w:val="22"/>
        </w:rPr>
      </w:pPr>
      <w:r w:rsidRPr="00D90D73">
        <w:rPr>
          <w:rFonts w:cstheme="minorHAnsi"/>
          <w:smallCaps/>
          <w:sz w:val="22"/>
          <w:szCs w:val="22"/>
        </w:rPr>
        <w:t>__________</w:t>
      </w:r>
    </w:p>
    <w:p w14:paraId="403C297A" w14:textId="44AA8768" w:rsidR="00A4599F" w:rsidRPr="00D90D73" w:rsidRDefault="00A4599F" w:rsidP="00DE290C">
      <w:pPr>
        <w:rPr>
          <w:rFonts w:cstheme="minorHAnsi"/>
          <w:b/>
          <w:bCs/>
          <w:smallCaps/>
          <w:sz w:val="22"/>
          <w:szCs w:val="22"/>
        </w:rPr>
      </w:pPr>
      <w:r w:rsidRPr="00D90D73">
        <w:rPr>
          <w:rFonts w:cstheme="minorHAnsi"/>
          <w:b/>
          <w:bCs/>
          <w:smallCaps/>
          <w:sz w:val="22"/>
          <w:szCs w:val="22"/>
        </w:rPr>
        <w:br w:type="page"/>
      </w:r>
    </w:p>
    <w:p w14:paraId="44D514D3" w14:textId="7A93FA07" w:rsidR="008D704D" w:rsidRPr="00D90D73" w:rsidRDefault="008D704D" w:rsidP="00370C7A">
      <w:pPr>
        <w:pStyle w:val="Antrat2"/>
        <w:ind w:left="5103"/>
        <w:jc w:val="right"/>
        <w:rPr>
          <w:rFonts w:asciiTheme="minorHAnsi" w:eastAsia="Calibri" w:hAnsiTheme="minorHAnsi" w:cstheme="minorHAnsi"/>
          <w:color w:val="0070C0"/>
          <w:sz w:val="21"/>
          <w:szCs w:val="21"/>
        </w:rPr>
      </w:pPr>
      <w:bookmarkStart w:id="66" w:name="_Ref38540913"/>
      <w:bookmarkStart w:id="67" w:name="_Ref38898051"/>
      <w:bookmarkStart w:id="68" w:name="_Ref38901392"/>
      <w:bookmarkStart w:id="69" w:name="_Toc184631437"/>
      <w:r w:rsidRPr="00D90D73">
        <w:rPr>
          <w:rFonts w:asciiTheme="minorHAnsi" w:eastAsia="Calibri" w:hAnsiTheme="minorHAnsi" w:cstheme="minorHAnsi"/>
          <w:color w:val="0070C0"/>
          <w:sz w:val="21"/>
          <w:szCs w:val="21"/>
        </w:rPr>
        <w:lastRenderedPageBreak/>
        <w:t xml:space="preserve">Pirkimo sąlygų </w:t>
      </w:r>
      <w:r w:rsidR="00C53B55" w:rsidRPr="00D90D73">
        <w:rPr>
          <w:rFonts w:asciiTheme="minorHAnsi" w:eastAsia="Calibri" w:hAnsiTheme="minorHAnsi" w:cstheme="minorHAnsi"/>
          <w:color w:val="0070C0"/>
          <w:sz w:val="21"/>
          <w:szCs w:val="21"/>
        </w:rPr>
        <w:t>6</w:t>
      </w:r>
      <w:r w:rsidRPr="00D90D73">
        <w:rPr>
          <w:rFonts w:asciiTheme="minorHAnsi" w:eastAsia="Calibri" w:hAnsiTheme="minorHAnsi" w:cstheme="minorHAnsi"/>
          <w:color w:val="0070C0"/>
          <w:sz w:val="21"/>
          <w:szCs w:val="21"/>
        </w:rPr>
        <w:t xml:space="preserve"> priedas „Pasiūlymo forma“</w:t>
      </w:r>
      <w:bookmarkEnd w:id="66"/>
      <w:bookmarkEnd w:id="67"/>
      <w:bookmarkEnd w:id="68"/>
      <w:bookmarkEnd w:id="69"/>
    </w:p>
    <w:p w14:paraId="2EDF208A" w14:textId="77777777" w:rsidR="00693D4F" w:rsidRPr="00D90D73" w:rsidRDefault="00693D4F" w:rsidP="00DE290C">
      <w:pPr>
        <w:rPr>
          <w:rFonts w:cstheme="minorHAnsi"/>
          <w:color w:val="7030A0"/>
        </w:rPr>
      </w:pPr>
    </w:p>
    <w:p w14:paraId="6E98C6CD" w14:textId="36C8729D" w:rsidR="002D7B4E" w:rsidRPr="00D90D73" w:rsidRDefault="002D7B4E" w:rsidP="00B016E3">
      <w:pPr>
        <w:spacing w:after="0" w:line="240" w:lineRule="auto"/>
        <w:ind w:firstLine="1296"/>
        <w:rPr>
          <w:rFonts w:cstheme="minorHAnsi"/>
          <w:sz w:val="22"/>
          <w:szCs w:val="22"/>
        </w:rPr>
      </w:pPr>
      <w:r w:rsidRPr="00D90D73">
        <w:rPr>
          <w:rFonts w:cstheme="minorHAnsi"/>
          <w:sz w:val="22"/>
          <w:szCs w:val="22"/>
        </w:rPr>
        <w:t>Pasiūlymo forma</w:t>
      </w:r>
      <w:r w:rsidR="00B016E3" w:rsidRPr="00D90D73">
        <w:rPr>
          <w:rFonts w:cstheme="minorHAnsi"/>
          <w:sz w:val="22"/>
          <w:szCs w:val="22"/>
        </w:rPr>
        <w:t xml:space="preserve"> </w:t>
      </w:r>
      <w:r w:rsidRPr="00D90D73">
        <w:rPr>
          <w:rFonts w:cstheme="minorHAnsi"/>
          <w:sz w:val="22"/>
          <w:szCs w:val="22"/>
        </w:rPr>
        <w:t xml:space="preserve">pateikiama </w:t>
      </w:r>
      <w:bookmarkStart w:id="70" w:name="_Hlk183421853"/>
      <w:r w:rsidRPr="00D90D73">
        <w:rPr>
          <w:rFonts w:cstheme="minorHAnsi"/>
          <w:sz w:val="22"/>
          <w:szCs w:val="22"/>
        </w:rPr>
        <w:t>atskir</w:t>
      </w:r>
      <w:r w:rsidR="00AB2D79" w:rsidRPr="00D90D73">
        <w:rPr>
          <w:rFonts w:cstheme="minorHAnsi"/>
          <w:sz w:val="22"/>
          <w:szCs w:val="22"/>
        </w:rPr>
        <w:t>u</w:t>
      </w:r>
      <w:r w:rsidRPr="00D90D73">
        <w:rPr>
          <w:rFonts w:cstheme="minorHAnsi"/>
          <w:sz w:val="22"/>
          <w:szCs w:val="22"/>
        </w:rPr>
        <w:t xml:space="preserve"> dokument</w:t>
      </w:r>
      <w:bookmarkEnd w:id="70"/>
      <w:r w:rsidR="00AB2D79" w:rsidRPr="00D90D73">
        <w:rPr>
          <w:rFonts w:cstheme="minorHAnsi"/>
          <w:sz w:val="22"/>
          <w:szCs w:val="22"/>
        </w:rPr>
        <w:t>u</w:t>
      </w:r>
      <w:r w:rsidRPr="00D90D73">
        <w:rPr>
          <w:rFonts w:cstheme="minorHAnsi"/>
          <w:sz w:val="22"/>
          <w:szCs w:val="22"/>
        </w:rPr>
        <w:t>.</w:t>
      </w:r>
    </w:p>
    <w:p w14:paraId="5A12B57E" w14:textId="412F7689" w:rsidR="00693D4F" w:rsidRPr="00D90D73" w:rsidRDefault="00693D4F" w:rsidP="00982EE8">
      <w:pPr>
        <w:jc w:val="center"/>
        <w:rPr>
          <w:rFonts w:cstheme="minorHAnsi"/>
          <w:color w:val="7030A0"/>
        </w:rPr>
      </w:pPr>
      <w:r w:rsidRPr="00D90D73">
        <w:rPr>
          <w:rFonts w:cstheme="minorHAnsi"/>
        </w:rPr>
        <w:t>__________</w:t>
      </w:r>
    </w:p>
    <w:p w14:paraId="544CFFE9" w14:textId="77777777" w:rsidR="00693D4F" w:rsidRPr="00D90D73" w:rsidRDefault="00693D4F">
      <w:pPr>
        <w:rPr>
          <w:rFonts w:cstheme="minorHAnsi"/>
          <w:color w:val="7030A0"/>
        </w:rPr>
      </w:pPr>
      <w:r w:rsidRPr="00D90D73">
        <w:rPr>
          <w:rFonts w:cstheme="minorHAnsi"/>
          <w:color w:val="7030A0"/>
        </w:rPr>
        <w:br w:type="page"/>
      </w:r>
    </w:p>
    <w:p w14:paraId="3D8CCDF3" w14:textId="5CFA0DF3" w:rsidR="008D704D" w:rsidRPr="00D90D73" w:rsidRDefault="008D704D" w:rsidP="00370C7A">
      <w:pPr>
        <w:pStyle w:val="Antrat2"/>
        <w:ind w:left="5103"/>
        <w:jc w:val="right"/>
        <w:rPr>
          <w:rFonts w:asciiTheme="minorHAnsi" w:eastAsia="Calibri" w:hAnsiTheme="minorHAnsi" w:cstheme="minorHAnsi"/>
          <w:color w:val="0070C0"/>
          <w:sz w:val="21"/>
          <w:szCs w:val="21"/>
        </w:rPr>
      </w:pPr>
      <w:bookmarkStart w:id="71" w:name="_Ref39484039"/>
      <w:bookmarkStart w:id="72" w:name="_Ref40278562"/>
      <w:bookmarkStart w:id="73" w:name="_Toc184631438"/>
      <w:r w:rsidRPr="00D90D73">
        <w:rPr>
          <w:rFonts w:asciiTheme="minorHAnsi" w:eastAsia="Calibri" w:hAnsiTheme="minorHAnsi" w:cstheme="minorHAnsi"/>
          <w:color w:val="0070C0"/>
          <w:sz w:val="21"/>
          <w:szCs w:val="21"/>
        </w:rPr>
        <w:lastRenderedPageBreak/>
        <w:t xml:space="preserve">Pirkimo sąlygų </w:t>
      </w:r>
      <w:r w:rsidR="00C53B55" w:rsidRPr="00D90D73">
        <w:rPr>
          <w:rFonts w:asciiTheme="minorHAnsi" w:eastAsia="Calibri" w:hAnsiTheme="minorHAnsi" w:cstheme="minorHAnsi"/>
          <w:color w:val="0070C0"/>
          <w:sz w:val="21"/>
          <w:szCs w:val="21"/>
        </w:rPr>
        <w:t>7</w:t>
      </w:r>
      <w:r w:rsidRPr="00D90D73">
        <w:rPr>
          <w:rFonts w:asciiTheme="minorHAnsi" w:eastAsia="Calibri" w:hAnsiTheme="minorHAnsi" w:cstheme="minorHAnsi"/>
          <w:color w:val="0070C0"/>
          <w:sz w:val="21"/>
          <w:szCs w:val="21"/>
        </w:rPr>
        <w:t xml:space="preserve"> priedas „Pasiūlymų vertinimo kriterijai ir sąlygos“</w:t>
      </w:r>
      <w:bookmarkEnd w:id="71"/>
      <w:bookmarkEnd w:id="72"/>
      <w:bookmarkEnd w:id="73"/>
    </w:p>
    <w:p w14:paraId="6A0BFF9D" w14:textId="77777777" w:rsidR="00FE3D7C" w:rsidRPr="00D90D73" w:rsidRDefault="00FE3D7C" w:rsidP="00FE3D7C">
      <w:pPr>
        <w:jc w:val="center"/>
        <w:rPr>
          <w:b/>
          <w:szCs w:val="24"/>
        </w:rPr>
      </w:pPr>
    </w:p>
    <w:p w14:paraId="5D3ED609" w14:textId="627F213F" w:rsidR="00203725" w:rsidRPr="00D90D73" w:rsidRDefault="00FE3D7C" w:rsidP="002058A4">
      <w:pPr>
        <w:pStyle w:val="Antrinispavadinimas"/>
        <w:jc w:val="center"/>
        <w:rPr>
          <w:rFonts w:cstheme="minorHAnsi"/>
          <w:bCs/>
          <w:smallCaps/>
          <w:sz w:val="22"/>
          <w:szCs w:val="22"/>
        </w:rPr>
      </w:pPr>
      <w:r w:rsidRPr="00D90D73">
        <w:t>PASIŪLYMŲ VERTINIMO KRITERIJAI</w:t>
      </w:r>
      <w:r w:rsidR="00031A62" w:rsidRPr="00D90D73">
        <w:t xml:space="preserve"> ir Sąlygos</w:t>
      </w:r>
    </w:p>
    <w:p w14:paraId="21B2ADC3" w14:textId="00A7931F" w:rsidR="002D199D" w:rsidRPr="00D90D73" w:rsidRDefault="002D199D" w:rsidP="00AB2D79">
      <w:pPr>
        <w:pStyle w:val="Sraopastraipa"/>
        <w:numPr>
          <w:ilvl w:val="0"/>
          <w:numId w:val="31"/>
        </w:numPr>
        <w:spacing w:after="0" w:line="240" w:lineRule="auto"/>
        <w:jc w:val="both"/>
      </w:pPr>
      <w:r w:rsidRPr="00D90D73">
        <w:t>Perkančioji organizacija ekonomiškai naudingiausią pasiūlymą išrenka pagal kain</w:t>
      </w:r>
      <w:r w:rsidR="00AB2D79" w:rsidRPr="00D90D73">
        <w:t>ą.</w:t>
      </w:r>
    </w:p>
    <w:p w14:paraId="655CA958" w14:textId="5AAD9B89" w:rsidR="00AB2D79" w:rsidRPr="00D90D73" w:rsidRDefault="00AB2D79" w:rsidP="00AB2D79">
      <w:pPr>
        <w:pStyle w:val="Sraopastraipa"/>
        <w:numPr>
          <w:ilvl w:val="0"/>
          <w:numId w:val="31"/>
        </w:numPr>
        <w:tabs>
          <w:tab w:val="left" w:pos="993"/>
        </w:tabs>
        <w:spacing w:after="0" w:line="240" w:lineRule="auto"/>
        <w:ind w:left="0" w:firstLine="567"/>
        <w:jc w:val="both"/>
        <w:rPr>
          <w:rFonts w:cstheme="minorHAnsi"/>
          <w:sz w:val="16"/>
          <w:szCs w:val="16"/>
        </w:rPr>
      </w:pPr>
      <w:r w:rsidRPr="00D90D73">
        <w:rPr>
          <w:rFonts w:eastAsiaTheme="minorHAnsi" w:cstheme="minorHAnsi"/>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852E0E" w14:textId="77777777" w:rsidR="00AB2D79" w:rsidRPr="00D90D73" w:rsidRDefault="00AB2D79" w:rsidP="00AB2D79">
      <w:pPr>
        <w:pStyle w:val="Sraopastraipa"/>
        <w:spacing w:after="0" w:line="240" w:lineRule="auto"/>
        <w:ind w:left="567"/>
        <w:jc w:val="both"/>
      </w:pPr>
    </w:p>
    <w:p w14:paraId="0EE920F4" w14:textId="66CBF5AA" w:rsidR="00A4599F" w:rsidRPr="00D90D73" w:rsidRDefault="009B6F95" w:rsidP="00A5751B">
      <w:pPr>
        <w:jc w:val="center"/>
        <w:rPr>
          <w:rFonts w:cstheme="minorHAnsi"/>
          <w:b/>
          <w:bCs/>
          <w:smallCaps/>
          <w:sz w:val="22"/>
          <w:szCs w:val="22"/>
        </w:rPr>
      </w:pPr>
      <w:r w:rsidRPr="00D90D73">
        <w:rPr>
          <w:rFonts w:cstheme="minorHAnsi"/>
          <w:sz w:val="22"/>
          <w:szCs w:val="22"/>
        </w:rPr>
        <w:t>_________</w:t>
      </w:r>
      <w:r w:rsidR="00A4599F" w:rsidRPr="00D90D73">
        <w:rPr>
          <w:rFonts w:cstheme="minorHAnsi"/>
          <w:b/>
          <w:bCs/>
          <w:smallCaps/>
          <w:sz w:val="22"/>
          <w:szCs w:val="22"/>
        </w:rPr>
        <w:br w:type="page"/>
      </w:r>
    </w:p>
    <w:p w14:paraId="5DC5C150" w14:textId="5945F098" w:rsidR="008D704D" w:rsidRPr="00D90D73" w:rsidRDefault="00FE3D1F" w:rsidP="00370C7A">
      <w:pPr>
        <w:pStyle w:val="Antrat2"/>
        <w:ind w:left="5103"/>
        <w:jc w:val="right"/>
        <w:rPr>
          <w:rFonts w:asciiTheme="minorHAnsi" w:hAnsiTheme="minorHAnsi"/>
          <w:color w:val="0070C0"/>
          <w:sz w:val="21"/>
          <w:szCs w:val="21"/>
        </w:rPr>
      </w:pPr>
      <w:bookmarkStart w:id="74" w:name="_Ref39586171"/>
      <w:bookmarkStart w:id="75" w:name="_Ref39673580"/>
      <w:bookmarkStart w:id="76" w:name="_Ref39674283"/>
      <w:bookmarkStart w:id="77" w:name="_Toc184631441"/>
      <w:r w:rsidRPr="00D90D73">
        <w:rPr>
          <w:rFonts w:asciiTheme="minorHAnsi" w:hAnsiTheme="minorHAnsi"/>
          <w:color w:val="0070C0"/>
          <w:sz w:val="21"/>
          <w:szCs w:val="21"/>
        </w:rPr>
        <w:lastRenderedPageBreak/>
        <w:t xml:space="preserve">Pirkimo sąlygų </w:t>
      </w:r>
      <w:r w:rsidR="00F87046" w:rsidRPr="00D90D73">
        <w:rPr>
          <w:rFonts w:asciiTheme="minorHAnsi" w:hAnsiTheme="minorHAnsi"/>
          <w:color w:val="0070C0"/>
          <w:sz w:val="21"/>
          <w:szCs w:val="21"/>
        </w:rPr>
        <w:t>8</w:t>
      </w:r>
      <w:r w:rsidRPr="00D90D73">
        <w:rPr>
          <w:rFonts w:asciiTheme="minorHAnsi" w:hAnsiTheme="minorHAnsi"/>
          <w:color w:val="0070C0"/>
          <w:sz w:val="21"/>
          <w:szCs w:val="21"/>
        </w:rPr>
        <w:t xml:space="preserve"> priedas </w:t>
      </w:r>
      <w:r w:rsidR="008D704D" w:rsidRPr="00D90D73">
        <w:rPr>
          <w:rFonts w:asciiTheme="minorHAnsi" w:hAnsiTheme="minorHAnsi"/>
          <w:color w:val="0070C0"/>
          <w:sz w:val="21"/>
          <w:szCs w:val="21"/>
        </w:rPr>
        <w:t>„Sutarties projektas“</w:t>
      </w:r>
      <w:bookmarkEnd w:id="74"/>
      <w:bookmarkEnd w:id="75"/>
      <w:bookmarkEnd w:id="76"/>
      <w:bookmarkEnd w:id="77"/>
    </w:p>
    <w:p w14:paraId="040FB65E" w14:textId="77777777" w:rsidR="00AE422D" w:rsidRPr="00D90D73" w:rsidRDefault="00AE422D" w:rsidP="00AB5541"/>
    <w:p w14:paraId="56B19684" w14:textId="08CF5A9B" w:rsidR="0011017B" w:rsidRPr="00D90D73" w:rsidRDefault="0011017B" w:rsidP="00370C7A">
      <w:pPr>
        <w:spacing w:after="0" w:line="240" w:lineRule="auto"/>
        <w:ind w:firstLine="1296"/>
        <w:rPr>
          <w:rFonts w:cstheme="minorHAnsi"/>
          <w:sz w:val="22"/>
          <w:szCs w:val="22"/>
        </w:rPr>
      </w:pPr>
      <w:bookmarkStart w:id="78" w:name="_Hlk183587782"/>
      <w:r w:rsidRPr="00D90D73">
        <w:rPr>
          <w:rFonts w:cstheme="minorHAnsi"/>
          <w:sz w:val="22"/>
          <w:szCs w:val="22"/>
        </w:rPr>
        <w:t>Sutarties projektas pateikiamas atskiru dokumentu.</w:t>
      </w:r>
    </w:p>
    <w:p w14:paraId="15D3A70E" w14:textId="77777777" w:rsidR="00370C7A" w:rsidRPr="00D90D73" w:rsidRDefault="00370C7A" w:rsidP="00370C7A">
      <w:pPr>
        <w:spacing w:after="0" w:line="240" w:lineRule="auto"/>
        <w:ind w:firstLine="1296"/>
        <w:rPr>
          <w:rFonts w:cstheme="minorHAnsi"/>
        </w:rPr>
      </w:pPr>
    </w:p>
    <w:p w14:paraId="4FFAFB54" w14:textId="6B10B419" w:rsidR="00370C7A" w:rsidRPr="00D90D73" w:rsidRDefault="00370C7A" w:rsidP="00370C7A">
      <w:pPr>
        <w:spacing w:after="0" w:line="240" w:lineRule="auto"/>
        <w:jc w:val="center"/>
        <w:rPr>
          <w:rFonts w:cstheme="minorHAnsi"/>
          <w:b/>
          <w:bCs/>
          <w:smallCaps/>
          <w:sz w:val="22"/>
          <w:szCs w:val="22"/>
        </w:rPr>
      </w:pPr>
      <w:r w:rsidRPr="00D90D73">
        <w:rPr>
          <w:rFonts w:cstheme="minorHAnsi"/>
        </w:rPr>
        <w:t>_________</w:t>
      </w:r>
    </w:p>
    <w:bookmarkEnd w:id="78"/>
    <w:p w14:paraId="09DB31DF" w14:textId="7AB306CD" w:rsidR="00A4599F" w:rsidRPr="00D90D73" w:rsidRDefault="00A4599F" w:rsidP="00463465">
      <w:pPr>
        <w:jc w:val="both"/>
        <w:rPr>
          <w:rFonts w:cstheme="minorHAnsi"/>
          <w:b/>
          <w:bCs/>
          <w:smallCaps/>
          <w:sz w:val="22"/>
          <w:szCs w:val="22"/>
        </w:rPr>
      </w:pPr>
    </w:p>
    <w:p w14:paraId="734B3D71" w14:textId="7F387B3B" w:rsidR="00F00FEA" w:rsidRPr="00D90D73" w:rsidRDefault="00F00FEA">
      <w:pPr>
        <w:rPr>
          <w:rFonts w:cstheme="minorHAnsi"/>
          <w:b/>
          <w:bCs/>
          <w:smallCaps/>
          <w:sz w:val="22"/>
          <w:szCs w:val="22"/>
        </w:rPr>
      </w:pPr>
      <w:r w:rsidRPr="00D90D73">
        <w:rPr>
          <w:rFonts w:cstheme="minorHAnsi"/>
          <w:b/>
          <w:bCs/>
          <w:smallCaps/>
          <w:sz w:val="22"/>
          <w:szCs w:val="22"/>
        </w:rPr>
        <w:br w:type="page"/>
      </w:r>
    </w:p>
    <w:p w14:paraId="15A11FF5" w14:textId="649AFA6F" w:rsidR="00F00FEA" w:rsidRPr="00D90D73" w:rsidRDefault="00F00FEA" w:rsidP="00CD6AC7">
      <w:pPr>
        <w:spacing w:after="0" w:line="240" w:lineRule="auto"/>
        <w:jc w:val="right"/>
        <w:rPr>
          <w:rFonts w:eastAsia="Calibri" w:cstheme="minorHAnsi"/>
          <w:color w:val="0070C0"/>
          <w:sz w:val="22"/>
          <w:szCs w:val="22"/>
        </w:rPr>
      </w:pPr>
      <w:r w:rsidRPr="00D90D73">
        <w:rPr>
          <w:rFonts w:eastAsia="Calibri" w:cstheme="minorHAnsi"/>
          <w:color w:val="0070C0"/>
          <w:sz w:val="22"/>
          <w:szCs w:val="22"/>
        </w:rPr>
        <w:lastRenderedPageBreak/>
        <w:t>Pirkimo sąlygų 9 priedas</w:t>
      </w:r>
    </w:p>
    <w:p w14:paraId="6153AFF3" w14:textId="77777777" w:rsidR="00F00FEA" w:rsidRPr="00D90D73" w:rsidRDefault="00F00FEA" w:rsidP="00F00FEA">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D90D73">
        <w:rPr>
          <w:rFonts w:ascii="Times New Roman" w:eastAsia="Calibri" w:hAnsi="Times New Roman" w:cs="Times New Roman"/>
          <w:sz w:val="24"/>
          <w:szCs w:val="20"/>
          <w:lang w:eastAsia="en-US"/>
        </w:rPr>
        <w:tab/>
      </w:r>
    </w:p>
    <w:p w14:paraId="6291F516" w14:textId="77777777" w:rsidR="00F00FEA" w:rsidRPr="00D90D73" w:rsidRDefault="00F00FEA" w:rsidP="00F00FEA">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D90D73">
        <w:rPr>
          <w:rFonts w:ascii="Times New Roman" w:eastAsia="Times New Roman" w:hAnsi="Times New Roman" w:cs="Times New Roman"/>
          <w:sz w:val="20"/>
          <w:szCs w:val="20"/>
          <w:lang w:eastAsia="en-US"/>
        </w:rPr>
        <w:t>(</w:t>
      </w:r>
      <w:r w:rsidRPr="00D90D73">
        <w:rPr>
          <w:rFonts w:ascii="Times New Roman" w:eastAsia="Times New Roman" w:hAnsi="Times New Roman" w:cs="Times New Roman"/>
          <w:i/>
          <w:iCs/>
          <w:sz w:val="20"/>
          <w:szCs w:val="20"/>
          <w:lang w:eastAsia="en-US"/>
        </w:rPr>
        <w:t>tiekėjo pavadinimas</w:t>
      </w:r>
      <w:r w:rsidRPr="00D90D73">
        <w:rPr>
          <w:rFonts w:ascii="Times New Roman" w:eastAsia="Times New Roman" w:hAnsi="Times New Roman" w:cs="Times New Roman"/>
          <w:sz w:val="20"/>
          <w:szCs w:val="20"/>
          <w:lang w:eastAsia="en-US"/>
        </w:rPr>
        <w:t>)</w:t>
      </w:r>
    </w:p>
    <w:p w14:paraId="147437D8" w14:textId="77777777" w:rsidR="00F00FEA" w:rsidRPr="00D90D73" w:rsidRDefault="00F00FEA" w:rsidP="00F00FEA">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D90D73">
        <w:rPr>
          <w:rFonts w:ascii="Times New Roman" w:eastAsia="Calibri" w:hAnsi="Times New Roman" w:cs="Times New Roman"/>
          <w:sz w:val="24"/>
          <w:szCs w:val="20"/>
          <w:lang w:eastAsia="en-US"/>
        </w:rPr>
        <w:tab/>
      </w:r>
    </w:p>
    <w:p w14:paraId="498F0DB2" w14:textId="77777777" w:rsidR="00F00FEA" w:rsidRPr="00D90D73" w:rsidRDefault="00F00FEA" w:rsidP="00F00FEA">
      <w:pPr>
        <w:suppressAutoHyphens/>
        <w:spacing w:after="0" w:line="240" w:lineRule="auto"/>
        <w:jc w:val="center"/>
        <w:textAlignment w:val="baseline"/>
        <w:rPr>
          <w:rFonts w:ascii="Times New Roman" w:eastAsia="Times New Roman" w:hAnsi="Times New Roman" w:cs="Times New Roman"/>
          <w:sz w:val="24"/>
          <w:szCs w:val="20"/>
          <w:lang w:eastAsia="en-US"/>
        </w:rPr>
      </w:pPr>
      <w:r w:rsidRPr="00D90D73">
        <w:rPr>
          <w:rFonts w:ascii="Times New Roman" w:eastAsia="Calibri" w:hAnsi="Times New Roman" w:cs="Times New Roman"/>
          <w:iCs/>
          <w:sz w:val="20"/>
          <w:szCs w:val="20"/>
          <w:lang w:eastAsia="en-US"/>
        </w:rPr>
        <w:t>(</w:t>
      </w:r>
      <w:r w:rsidRPr="00D90D73">
        <w:rPr>
          <w:rFonts w:ascii="Times New Roman" w:eastAsia="Calibri" w:hAnsi="Times New Roman" w:cs="Times New Roman"/>
          <w:i/>
          <w:sz w:val="20"/>
          <w:szCs w:val="20"/>
          <w:lang w:eastAsia="en-US"/>
        </w:rPr>
        <w:t>adresatas (perkančiosios organizacijos / perkančiojo subjekto pavadinimas</w:t>
      </w:r>
      <w:r w:rsidRPr="00D90D73">
        <w:rPr>
          <w:rFonts w:ascii="Times New Roman" w:eastAsia="Calibri" w:hAnsi="Times New Roman" w:cs="Times New Roman"/>
          <w:iCs/>
          <w:sz w:val="20"/>
          <w:szCs w:val="20"/>
          <w:lang w:eastAsia="en-US"/>
        </w:rPr>
        <w:t>)</w:t>
      </w:r>
    </w:p>
    <w:p w14:paraId="100D304C" w14:textId="77777777" w:rsidR="00F00FEA" w:rsidRPr="00D90D73"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650283C9" w14:textId="77777777" w:rsidR="00F00FEA" w:rsidRPr="00D90D73"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D90D73">
        <w:rPr>
          <w:rFonts w:ascii="Times New Roman" w:eastAsia="Calibri" w:hAnsi="Times New Roman" w:cs="Times New Roman"/>
          <w:b/>
          <w:bCs/>
          <w:sz w:val="24"/>
          <w:szCs w:val="20"/>
          <w:lang w:eastAsia="en-US"/>
        </w:rPr>
        <w:t>NACIONALINIO SAUGUMO REIKALAVIMŲ ATITIKTIES DEKLARACIJA</w:t>
      </w:r>
    </w:p>
    <w:p w14:paraId="2C86AE5B" w14:textId="77777777" w:rsidR="00F00FEA" w:rsidRPr="00D90D73"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16"/>
          <w:szCs w:val="16"/>
          <w:lang w:eastAsia="en-US"/>
        </w:rPr>
      </w:pPr>
    </w:p>
    <w:p w14:paraId="45DBA7F5" w14:textId="01EA2AD4" w:rsidR="00F00FEA" w:rsidRPr="00D90D73"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D90D73">
        <w:rPr>
          <w:rFonts w:ascii="Times New Roman" w:eastAsia="Calibri" w:hAnsi="Times New Roman" w:cs="Times New Roman"/>
          <w:sz w:val="24"/>
          <w:szCs w:val="20"/>
          <w:lang w:eastAsia="en-US"/>
        </w:rPr>
        <w:t>202</w:t>
      </w:r>
      <w:r w:rsidR="00CD6AC7" w:rsidRPr="00D90D73">
        <w:rPr>
          <w:rFonts w:ascii="Times New Roman" w:eastAsia="Calibri" w:hAnsi="Times New Roman" w:cs="Times New Roman"/>
          <w:sz w:val="24"/>
          <w:szCs w:val="20"/>
          <w:lang w:eastAsia="en-US"/>
        </w:rPr>
        <w:t>5</w:t>
      </w:r>
      <w:r w:rsidRPr="00D90D73">
        <w:rPr>
          <w:rFonts w:ascii="Times New Roman" w:eastAsia="Calibri" w:hAnsi="Times New Roman" w:cs="Times New Roman"/>
          <w:sz w:val="24"/>
          <w:szCs w:val="20"/>
          <w:lang w:eastAsia="en-US"/>
        </w:rPr>
        <w:t xml:space="preserve"> m._____________ d. Nr. ______</w:t>
      </w:r>
    </w:p>
    <w:p w14:paraId="16C7461C" w14:textId="77777777" w:rsidR="00F00FEA" w:rsidRPr="00D90D73"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D90D73">
        <w:rPr>
          <w:rFonts w:ascii="Times New Roman" w:eastAsia="Calibri" w:hAnsi="Times New Roman" w:cs="Times New Roman"/>
          <w:sz w:val="24"/>
          <w:szCs w:val="20"/>
          <w:lang w:eastAsia="en-US"/>
        </w:rPr>
        <w:t>__________________________</w:t>
      </w:r>
    </w:p>
    <w:p w14:paraId="75D96D6C" w14:textId="77777777" w:rsidR="00F00FEA" w:rsidRPr="00D90D73"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D90D73">
        <w:rPr>
          <w:rFonts w:ascii="Times New Roman" w:eastAsia="Calibri" w:hAnsi="Times New Roman" w:cs="Times New Roman"/>
          <w:i/>
          <w:iCs/>
          <w:sz w:val="20"/>
          <w:szCs w:val="20"/>
          <w:lang w:eastAsia="en-US"/>
        </w:rPr>
        <w:t>(Sudarymo vieta)</w:t>
      </w:r>
    </w:p>
    <w:p w14:paraId="3147AC7D" w14:textId="77777777" w:rsidR="00F00FEA" w:rsidRPr="00D90D73" w:rsidRDefault="00F00FEA" w:rsidP="00F00FEA">
      <w:pPr>
        <w:spacing w:after="0" w:line="240" w:lineRule="auto"/>
        <w:ind w:firstLine="567"/>
        <w:jc w:val="both"/>
        <w:rPr>
          <w:rFonts w:ascii="Times New Roman" w:eastAsia="Times New Roman" w:hAnsi="Times New Roman" w:cs="Times New Roman"/>
          <w:color w:val="000000"/>
          <w:sz w:val="24"/>
          <w:szCs w:val="24"/>
          <w:lang w:eastAsia="en-US"/>
        </w:rPr>
      </w:pPr>
      <w:r w:rsidRPr="00D90D73">
        <w:rPr>
          <w:rFonts w:ascii="Times New Roman" w:eastAsia="Times New Roman" w:hAnsi="Times New Roman" w:cs="Times New Roman"/>
          <w:color w:val="000000"/>
          <w:sz w:val="24"/>
          <w:szCs w:val="24"/>
          <w:lang w:eastAsia="en-US"/>
        </w:rPr>
        <w:t>Aš, ___________________________________________________________________ ,</w:t>
      </w:r>
    </w:p>
    <w:p w14:paraId="25B112C0" w14:textId="77777777" w:rsidR="00F00FEA" w:rsidRPr="00D90D73" w:rsidRDefault="00F00FEA" w:rsidP="00F00FEA">
      <w:pPr>
        <w:spacing w:after="0" w:line="240" w:lineRule="auto"/>
        <w:ind w:left="960" w:firstLine="318"/>
        <w:jc w:val="both"/>
        <w:rPr>
          <w:rFonts w:ascii="Times New Roman" w:eastAsia="Times New Roman" w:hAnsi="Times New Roman" w:cs="Times New Roman"/>
          <w:color w:val="000000"/>
          <w:sz w:val="20"/>
          <w:szCs w:val="20"/>
          <w:lang w:eastAsia="en-US"/>
        </w:rPr>
      </w:pPr>
      <w:r w:rsidRPr="00D90D73">
        <w:rPr>
          <w:rFonts w:ascii="Times New Roman" w:eastAsia="Times New Roman" w:hAnsi="Times New Roman" w:cs="Times New Roman"/>
          <w:i/>
          <w:iCs/>
          <w:color w:val="000000"/>
          <w:sz w:val="20"/>
          <w:szCs w:val="20"/>
          <w:lang w:eastAsia="en-US"/>
        </w:rPr>
        <w:t>(tiekėjo vadovo ar jo įgalioto asmens pareigų pavadinimas, vardas ir pavardė)</w:t>
      </w:r>
    </w:p>
    <w:p w14:paraId="15291357" w14:textId="77777777" w:rsidR="00F00FEA" w:rsidRPr="00D90D73"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D90D73">
        <w:rPr>
          <w:rFonts w:ascii="Times New Roman" w:eastAsia="Times New Roman" w:hAnsi="Times New Roman" w:cs="Times New Roman"/>
          <w:color w:val="000000"/>
          <w:sz w:val="24"/>
          <w:szCs w:val="24"/>
          <w:lang w:eastAsia="en-US"/>
        </w:rPr>
        <w:t>patvirtinu, kad mano vadovaujamas (-a) (atstovaujamas (-a))____________________________ ,</w:t>
      </w:r>
    </w:p>
    <w:p w14:paraId="63D79DEF" w14:textId="77777777" w:rsidR="00F00FEA" w:rsidRPr="00D90D73" w:rsidRDefault="00F00FEA" w:rsidP="00F00FEA">
      <w:pPr>
        <w:spacing w:after="0" w:line="240" w:lineRule="auto"/>
        <w:ind w:left="5640" w:firstLine="742"/>
        <w:jc w:val="both"/>
        <w:rPr>
          <w:rFonts w:ascii="Times New Roman" w:eastAsia="Times New Roman" w:hAnsi="Times New Roman" w:cs="Times New Roman"/>
          <w:color w:val="000000"/>
          <w:sz w:val="20"/>
          <w:szCs w:val="20"/>
          <w:lang w:eastAsia="en-US"/>
        </w:rPr>
      </w:pPr>
      <w:r w:rsidRPr="00D90D73">
        <w:rPr>
          <w:rFonts w:ascii="Times New Roman" w:eastAsia="Times New Roman" w:hAnsi="Times New Roman" w:cs="Times New Roman"/>
          <w:i/>
          <w:iCs/>
          <w:color w:val="000000"/>
          <w:sz w:val="20"/>
          <w:szCs w:val="20"/>
          <w:lang w:eastAsia="en-US"/>
        </w:rPr>
        <w:t xml:space="preserve">(tiekėjo pavadinimas)    </w:t>
      </w:r>
    </w:p>
    <w:p w14:paraId="61D2D5E7" w14:textId="77777777" w:rsidR="00F00FEA" w:rsidRPr="00D90D73" w:rsidRDefault="00F00FEA" w:rsidP="00F00FEA">
      <w:pPr>
        <w:spacing w:after="0" w:line="240" w:lineRule="auto"/>
        <w:jc w:val="both"/>
        <w:rPr>
          <w:rFonts w:ascii="Times New Roman" w:eastAsia="Times New Roman" w:hAnsi="Times New Roman" w:cs="Times New Roman"/>
          <w:color w:val="000000"/>
          <w:sz w:val="24"/>
          <w:szCs w:val="24"/>
          <w:u w:val="single"/>
          <w:lang w:eastAsia="en-US"/>
        </w:rPr>
      </w:pPr>
      <w:r w:rsidRPr="00D90D73">
        <w:rPr>
          <w:rFonts w:ascii="Times New Roman" w:eastAsia="Times New Roman" w:hAnsi="Times New Roman" w:cs="Times New Roman"/>
          <w:color w:val="000000"/>
          <w:sz w:val="24"/>
          <w:szCs w:val="24"/>
          <w:lang w:eastAsia="en-US"/>
        </w:rPr>
        <w:t>dalyvaujantis (-i) ______________________________________________________________</w:t>
      </w:r>
    </w:p>
    <w:p w14:paraId="7064F753" w14:textId="77777777" w:rsidR="00F00FEA" w:rsidRPr="00D90D73" w:rsidRDefault="00F00FEA" w:rsidP="00F00FEA">
      <w:pPr>
        <w:spacing w:after="0" w:line="240" w:lineRule="auto"/>
        <w:ind w:left="2040" w:firstLine="371"/>
        <w:jc w:val="both"/>
        <w:rPr>
          <w:rFonts w:ascii="Times New Roman" w:eastAsia="Times New Roman" w:hAnsi="Times New Roman" w:cs="Times New Roman"/>
          <w:color w:val="000000"/>
          <w:sz w:val="20"/>
          <w:szCs w:val="20"/>
          <w:lang w:eastAsia="en-US"/>
        </w:rPr>
      </w:pPr>
      <w:r w:rsidRPr="00D90D73">
        <w:rPr>
          <w:rFonts w:ascii="Times New Roman" w:eastAsia="Times New Roman" w:hAnsi="Times New Roman" w:cs="Times New Roman"/>
          <w:i/>
          <w:iCs/>
          <w:color w:val="000000"/>
          <w:sz w:val="20"/>
          <w:szCs w:val="20"/>
          <w:lang w:eastAsia="en-US"/>
        </w:rPr>
        <w:t>(perkančiosios organizacijos / perkančiojo subjekto pavadinimas)</w:t>
      </w:r>
    </w:p>
    <w:p w14:paraId="6C712762" w14:textId="77777777" w:rsidR="00F00FEA" w:rsidRPr="00D90D73"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D90D73">
        <w:rPr>
          <w:rFonts w:ascii="Times New Roman" w:eastAsia="Times New Roman" w:hAnsi="Times New Roman" w:cs="Times New Roman"/>
          <w:color w:val="000000"/>
          <w:sz w:val="24"/>
          <w:szCs w:val="24"/>
          <w:lang w:eastAsia="en-US"/>
        </w:rPr>
        <w:t>vykdomame  _____________________________________, atitinka toliau nurodomus reikalavimus:</w:t>
      </w:r>
    </w:p>
    <w:p w14:paraId="4C00BABC" w14:textId="77777777" w:rsidR="00F00FEA" w:rsidRPr="00D90D73"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r w:rsidRPr="00D90D73">
        <w:rPr>
          <w:rFonts w:ascii="Times New Roman" w:eastAsia="Times New Roman" w:hAnsi="Times New Roman" w:cs="Times New Roman"/>
          <w:i/>
          <w:iCs/>
          <w:color w:val="000000"/>
          <w:sz w:val="20"/>
          <w:szCs w:val="20"/>
          <w:lang w:eastAsia="en-US"/>
        </w:rPr>
        <w:t>(pirkimo objekto pavadinimas, pirkimo numeris, pirkimo paskelbimo CVP IS data</w:t>
      </w:r>
      <w:r w:rsidRPr="00D90D73">
        <w:rPr>
          <w:rFonts w:ascii="Times New Roman" w:eastAsia="Times New Roman" w:hAnsi="Times New Roman" w:cs="Times New Roman"/>
          <w:color w:val="000000"/>
          <w:sz w:val="20"/>
          <w:szCs w:val="20"/>
          <w:lang w:eastAsia="en-US"/>
        </w:rPr>
        <w:t>)</w:t>
      </w:r>
    </w:p>
    <w:p w14:paraId="530899EF" w14:textId="77777777" w:rsidR="00F00FEA" w:rsidRPr="00D90D73"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F00FEA" w:rsidRPr="00D90D73" w14:paraId="50B08595" w14:textId="77777777" w:rsidTr="008915C7">
        <w:trPr>
          <w:trHeight w:val="455"/>
        </w:trPr>
        <w:tc>
          <w:tcPr>
            <w:tcW w:w="10173" w:type="dxa"/>
            <w:vMerge w:val="restart"/>
            <w:tcBorders>
              <w:top w:val="nil"/>
              <w:left w:val="nil"/>
              <w:bottom w:val="nil"/>
              <w:right w:val="nil"/>
            </w:tcBorders>
            <w:hideMark/>
          </w:tcPr>
          <w:p w14:paraId="0C064549" w14:textId="77777777" w:rsidR="00F00FEA" w:rsidRPr="00D90D73" w:rsidRDefault="00F00FEA" w:rsidP="00F00FEA">
            <w:pPr>
              <w:spacing w:after="0" w:line="240" w:lineRule="auto"/>
              <w:jc w:val="both"/>
              <w:rPr>
                <w:rFonts w:ascii="Times New Roman" w:eastAsia="Times New Roman" w:hAnsi="Times New Roman" w:cs="Times New Roman"/>
                <w:sz w:val="23"/>
                <w:szCs w:val="23"/>
              </w:rPr>
            </w:pPr>
            <w:r w:rsidRPr="00D90D73">
              <w:rPr>
                <w:rFonts w:ascii="Times New Roman" w:eastAsia="Times New Roman" w:hAnsi="Times New Roman" w:cs="Times New Roman"/>
                <w:sz w:val="23"/>
                <w:szCs w:val="23"/>
                <w:bdr w:val="single" w:sz="4" w:space="0" w:color="auto"/>
              </w:rPr>
              <w:t>x</w:t>
            </w:r>
            <w:r w:rsidRPr="00D90D73">
              <w:rPr>
                <w:rFonts w:ascii="Times New Roman" w:eastAsia="Times New Roman" w:hAnsi="Times New Roman" w:cs="Times New Roman"/>
                <w:sz w:val="23"/>
                <w:szCs w:val="23"/>
              </w:rPr>
              <w:t xml:space="preserve"> tiekėjo siūlomos prekės nekelia grėsmės nacionaliniam saugumui </w:t>
            </w:r>
            <w:r w:rsidRPr="00D90D73">
              <w:rPr>
                <w:rFonts w:ascii="Times New Roman" w:eastAsia="Times New Roman" w:hAnsi="Times New Roman" w:cs="Times New Roman"/>
                <w:sz w:val="23"/>
                <w:szCs w:val="23"/>
                <w:bdr w:val="none" w:sz="0" w:space="0" w:color="auto" w:frame="1"/>
                <w:lang w:eastAsia="en-US"/>
              </w:rPr>
              <w:t>–</w:t>
            </w:r>
            <w:r w:rsidRPr="00D90D73">
              <w:rPr>
                <w:rFonts w:ascii="Times New Roman" w:eastAsia="Times New Roman" w:hAnsi="Times New Roman" w:cs="Times New Roman"/>
                <w:sz w:val="23"/>
                <w:szCs w:val="23"/>
              </w:rPr>
              <w:t xml:space="preserve"> vadovaujantis Lietuvos Respublikos viešųjų pirkimų įstatymo (toliau – VPĮ) 37 straipsnio 9 dalies 1 punktu, </w:t>
            </w:r>
            <w:r w:rsidRPr="00D90D73">
              <w:rPr>
                <w:rFonts w:ascii="Times New Roman" w:eastAsia="Times New Roman" w:hAnsi="Times New Roman" w:cs="Times New Roman"/>
                <w:sz w:val="23"/>
                <w:szCs w:val="23"/>
                <w:lang w:eastAsia="en-US"/>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D90D73">
              <w:rPr>
                <w:rFonts w:ascii="Times New Roman" w:eastAsia="Times New Roman" w:hAnsi="Times New Roman" w:cs="Times New Roman"/>
                <w:sz w:val="23"/>
                <w:szCs w:val="23"/>
              </w:rPr>
              <w:t>(</w:t>
            </w:r>
            <w:r w:rsidRPr="00D90D73">
              <w:rPr>
                <w:rFonts w:ascii="Times New Roman" w:eastAsia="Times New Roman" w:hAnsi="Times New Roman" w:cs="Times New Roman"/>
                <w:i/>
                <w:sz w:val="23"/>
                <w:szCs w:val="23"/>
              </w:rPr>
              <w:t>specialiųjų pirkimo sąlygų 5.1 p.</w:t>
            </w:r>
            <w:r w:rsidRPr="00D90D73">
              <w:rPr>
                <w:rFonts w:ascii="Times New Roman" w:eastAsia="Times New Roman" w:hAnsi="Times New Roman" w:cs="Times New Roman"/>
                <w:sz w:val="23"/>
                <w:szCs w:val="23"/>
              </w:rPr>
              <w:t>).</w:t>
            </w:r>
          </w:p>
          <w:p w14:paraId="679CC4BA" w14:textId="77777777" w:rsidR="00F00FEA" w:rsidRPr="00D90D73" w:rsidRDefault="00F00FEA" w:rsidP="00F00FEA">
            <w:pPr>
              <w:shd w:val="clear" w:color="auto" w:fill="FFFFFF"/>
              <w:spacing w:after="0" w:line="240" w:lineRule="auto"/>
              <w:ind w:firstLine="34"/>
              <w:rPr>
                <w:rFonts w:ascii="Times New Roman" w:eastAsia="Times New Roman" w:hAnsi="Times New Roman" w:cs="Times New Roman"/>
                <w:i/>
                <w:sz w:val="23"/>
                <w:szCs w:val="23"/>
                <w:lang w:eastAsia="en-US"/>
              </w:rPr>
            </w:pPr>
          </w:p>
          <w:p w14:paraId="04341127" w14:textId="77777777" w:rsidR="00F00FEA" w:rsidRPr="00D90D73" w:rsidRDefault="00F00FEA" w:rsidP="00F00FEA">
            <w:pPr>
              <w:shd w:val="clear" w:color="auto" w:fill="FFFFFF"/>
              <w:spacing w:after="0" w:line="240" w:lineRule="auto"/>
              <w:ind w:firstLine="34"/>
              <w:jc w:val="both"/>
              <w:rPr>
                <w:rFonts w:ascii="Times New Roman" w:eastAsia="Times New Roman" w:hAnsi="Times New Roman" w:cs="Times New Roman"/>
                <w:sz w:val="23"/>
                <w:szCs w:val="23"/>
                <w:lang w:eastAsia="en-US"/>
              </w:rPr>
            </w:pPr>
            <w:r w:rsidRPr="00D90D73">
              <w:rPr>
                <w:rFonts w:ascii="Times New Roman" w:eastAsia="Times New Roman" w:hAnsi="Times New Roman" w:cs="Times New Roman"/>
                <w:sz w:val="23"/>
                <w:szCs w:val="23"/>
                <w:bdr w:val="single" w:sz="4" w:space="0" w:color="auto"/>
                <w:lang w:eastAsia="en-US"/>
              </w:rPr>
              <w:t xml:space="preserve">× </w:t>
            </w:r>
            <w:r w:rsidRPr="00D90D73">
              <w:rPr>
                <w:rFonts w:ascii="Times New Roman" w:eastAsia="Times New Roman" w:hAnsi="Times New Roman" w:cs="Times New Roman"/>
                <w:sz w:val="23"/>
                <w:szCs w:val="23"/>
                <w:lang w:eastAsia="en-US"/>
              </w:rPr>
              <w:t>tiekėjo siūlomos teikti paslaugos nekelia grėsmės nacionaliniam saugumui – vadovaujantis VPĮ 37 straipsnio 9 dalies 2 punktu, paslaugų teikimas nebus vykdomas iš VPĮ 92 straipsnio 14 dalyje numatytame sąraše nurodytų valstybių ar teritorijų (</w:t>
            </w:r>
            <w:r w:rsidRPr="00D90D73">
              <w:rPr>
                <w:rFonts w:ascii="Times New Roman" w:eastAsia="Times New Roman" w:hAnsi="Times New Roman" w:cs="Times New Roman"/>
                <w:i/>
                <w:sz w:val="23"/>
                <w:szCs w:val="23"/>
              </w:rPr>
              <w:t>specialiųjų pirkimo sąlygų 5.1 p</w:t>
            </w:r>
            <w:r w:rsidRPr="00D90D73">
              <w:rPr>
                <w:rFonts w:ascii="Times New Roman" w:eastAsia="Times New Roman" w:hAnsi="Times New Roman" w:cs="Times New Roman"/>
                <w:sz w:val="23"/>
                <w:szCs w:val="23"/>
                <w:lang w:eastAsia="en-US"/>
              </w:rPr>
              <w:t xml:space="preserve">).   </w:t>
            </w:r>
          </w:p>
          <w:p w14:paraId="5C82C920" w14:textId="77777777" w:rsidR="00F00FEA" w:rsidRPr="00D90D73" w:rsidRDefault="00F00FEA" w:rsidP="00F00FEA">
            <w:pPr>
              <w:shd w:val="clear" w:color="auto" w:fill="FFFFFF"/>
              <w:spacing w:after="0" w:line="240" w:lineRule="auto"/>
              <w:ind w:firstLine="34"/>
              <w:jc w:val="both"/>
              <w:rPr>
                <w:rFonts w:ascii="Times New Roman" w:eastAsia="Times New Roman" w:hAnsi="Times New Roman" w:cs="Times New Roman"/>
                <w:sz w:val="23"/>
                <w:szCs w:val="23"/>
                <w:lang w:eastAsia="en-US"/>
              </w:rPr>
            </w:pPr>
          </w:p>
          <w:p w14:paraId="206AC72A" w14:textId="77777777" w:rsidR="00F00FEA" w:rsidRPr="00D90D73" w:rsidRDefault="00F00FEA" w:rsidP="00F00FEA">
            <w:pPr>
              <w:shd w:val="clear" w:color="auto" w:fill="FFFFFF"/>
              <w:spacing w:after="0" w:line="240" w:lineRule="auto"/>
              <w:ind w:hanging="392"/>
              <w:rPr>
                <w:rFonts w:ascii="Times New Roman" w:eastAsia="Times New Roman" w:hAnsi="Times New Roman" w:cs="Times New Roman"/>
                <w:sz w:val="23"/>
                <w:szCs w:val="23"/>
                <w:lang w:eastAsia="en-US"/>
              </w:rPr>
            </w:pPr>
          </w:p>
          <w:p w14:paraId="3B67575F" w14:textId="77777777" w:rsidR="00F00FEA" w:rsidRPr="00D90D73" w:rsidRDefault="00F00FEA" w:rsidP="00F00FEA">
            <w:pPr>
              <w:shd w:val="clear" w:color="auto" w:fill="FFFFFF"/>
              <w:spacing w:after="0" w:line="240" w:lineRule="auto"/>
              <w:ind w:firstLine="34"/>
              <w:jc w:val="both"/>
              <w:rPr>
                <w:rFonts w:ascii="Times New Roman" w:eastAsia="Times New Roman" w:hAnsi="Times New Roman" w:cs="Times New Roman"/>
                <w:sz w:val="23"/>
                <w:szCs w:val="23"/>
                <w:lang w:eastAsia="en-US"/>
              </w:rPr>
            </w:pPr>
            <w:r w:rsidRPr="00D90D73">
              <w:rPr>
                <w:rFonts w:ascii="Times New Roman" w:eastAsia="Times New Roman" w:hAnsi="Times New Roman" w:cs="Times New Roman"/>
                <w:sz w:val="23"/>
                <w:szCs w:val="23"/>
                <w:bdr w:val="single" w:sz="4" w:space="0" w:color="auto"/>
                <w:lang w:eastAsia="en-US"/>
              </w:rPr>
              <w:t>x</w:t>
            </w:r>
            <w:r w:rsidRPr="00D90D73">
              <w:rPr>
                <w:rFonts w:ascii="Times New Roman" w:eastAsia="Times New Roman" w:hAnsi="Times New Roman" w:cs="Times New Roman"/>
                <w:sz w:val="23"/>
                <w:szCs w:val="23"/>
                <w:lang w:eastAsia="en-US"/>
              </w:rPr>
              <w:t xml:space="preserve"> 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D90D73">
              <w:rPr>
                <w:rFonts w:ascii="Times New Roman" w:eastAsia="Times New Roman" w:hAnsi="Times New Roman" w:cs="Times New Roman"/>
                <w:i/>
                <w:sz w:val="23"/>
                <w:szCs w:val="23"/>
              </w:rPr>
              <w:t>specialiųjų pirkimo sąlygų 5.2 p.</w:t>
            </w:r>
            <w:r w:rsidRPr="00D90D73">
              <w:rPr>
                <w:rFonts w:ascii="Times New Roman" w:eastAsia="Times New Roman" w:hAnsi="Times New Roman" w:cs="Times New Roman"/>
                <w:sz w:val="23"/>
                <w:szCs w:val="23"/>
                <w:lang w:eastAsia="en-US"/>
              </w:rPr>
              <w:t>).</w:t>
            </w:r>
          </w:p>
          <w:p w14:paraId="068FAB6F" w14:textId="77777777" w:rsidR="00F00FEA" w:rsidRPr="00D90D73" w:rsidRDefault="00F00FEA" w:rsidP="00F00FEA">
            <w:pPr>
              <w:shd w:val="clear" w:color="auto" w:fill="FFFFFF"/>
              <w:spacing w:after="0" w:line="240" w:lineRule="auto"/>
              <w:ind w:firstLine="34"/>
              <w:rPr>
                <w:rFonts w:ascii="Times New Roman" w:eastAsia="Times New Roman" w:hAnsi="Times New Roman" w:cs="Times New Roman"/>
                <w:sz w:val="23"/>
                <w:szCs w:val="23"/>
                <w:lang w:eastAsia="en-US"/>
              </w:rPr>
            </w:pPr>
          </w:p>
        </w:tc>
      </w:tr>
      <w:tr w:rsidR="00F00FEA" w:rsidRPr="00D90D73" w14:paraId="1A2B4258" w14:textId="77777777" w:rsidTr="008915C7">
        <w:trPr>
          <w:trHeight w:val="455"/>
        </w:trPr>
        <w:tc>
          <w:tcPr>
            <w:tcW w:w="10173" w:type="dxa"/>
            <w:vMerge/>
            <w:tcBorders>
              <w:top w:val="nil"/>
              <w:left w:val="nil"/>
              <w:bottom w:val="nil"/>
              <w:right w:val="nil"/>
            </w:tcBorders>
            <w:vAlign w:val="center"/>
            <w:hideMark/>
          </w:tcPr>
          <w:p w14:paraId="1F01912E" w14:textId="77777777" w:rsidR="00F00FEA" w:rsidRPr="00D90D73" w:rsidRDefault="00F00FEA" w:rsidP="00F00FEA">
            <w:pPr>
              <w:spacing w:after="0" w:line="240" w:lineRule="auto"/>
              <w:rPr>
                <w:rFonts w:ascii="Times New Roman" w:eastAsia="Times New Roman" w:hAnsi="Times New Roman" w:cs="Times New Roman"/>
                <w:sz w:val="23"/>
                <w:szCs w:val="23"/>
              </w:rPr>
            </w:pPr>
          </w:p>
        </w:tc>
      </w:tr>
      <w:tr w:rsidR="00F00FEA" w:rsidRPr="00D90D73" w14:paraId="043E97B8" w14:textId="77777777" w:rsidTr="008915C7">
        <w:trPr>
          <w:trHeight w:val="455"/>
        </w:trPr>
        <w:tc>
          <w:tcPr>
            <w:tcW w:w="10173" w:type="dxa"/>
            <w:vMerge/>
            <w:tcBorders>
              <w:top w:val="nil"/>
              <w:left w:val="nil"/>
              <w:bottom w:val="nil"/>
              <w:right w:val="nil"/>
            </w:tcBorders>
            <w:vAlign w:val="center"/>
            <w:hideMark/>
          </w:tcPr>
          <w:p w14:paraId="089CD907" w14:textId="77777777" w:rsidR="00F00FEA" w:rsidRPr="00D90D73" w:rsidRDefault="00F00FEA" w:rsidP="00F00FEA">
            <w:pPr>
              <w:spacing w:after="0" w:line="240" w:lineRule="auto"/>
              <w:rPr>
                <w:rFonts w:ascii="Times New Roman" w:eastAsia="Times New Roman" w:hAnsi="Times New Roman" w:cs="Times New Roman"/>
                <w:sz w:val="23"/>
                <w:szCs w:val="23"/>
              </w:rPr>
            </w:pPr>
          </w:p>
        </w:tc>
      </w:tr>
    </w:tbl>
    <w:p w14:paraId="704F2DD4" w14:textId="77777777" w:rsidR="00F00FEA" w:rsidRPr="00D90D73"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r w:rsidRPr="00D90D73">
        <w:rPr>
          <w:rFonts w:ascii="Times New Roman" w:eastAsia="Times New Roman" w:hAnsi="Times New Roman" w:cs="Times New Roman"/>
          <w:sz w:val="23"/>
          <w:szCs w:val="23"/>
          <w:lang w:eastAsia="en-US"/>
        </w:rPr>
        <w:t>Patvirtinu, kad šie duomenys yra teisingi ir aktualūs pasiūlymo pateikimo dieną.</w:t>
      </w:r>
    </w:p>
    <w:p w14:paraId="289E22DE" w14:textId="77777777" w:rsidR="00F00FEA" w:rsidRPr="00D90D73"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p>
    <w:p w14:paraId="55AC5412" w14:textId="77777777" w:rsidR="00F00FEA" w:rsidRPr="00D90D73"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D90D73">
        <w:rPr>
          <w:rFonts w:ascii="Times New Roman" w:eastAsia="Times New Roman" w:hAnsi="Times New Roman" w:cs="Times New Roman"/>
          <w:sz w:val="23"/>
          <w:szCs w:val="23"/>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F2223EF" w14:textId="77777777" w:rsidR="00F00FEA" w:rsidRPr="00D90D73" w:rsidRDefault="00F00FEA" w:rsidP="00F00FEA">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3"/>
          <w:szCs w:val="23"/>
          <w:shd w:val="clear" w:color="auto" w:fill="00FF00"/>
          <w:lang w:eastAsia="en-US"/>
        </w:rPr>
      </w:pPr>
    </w:p>
    <w:p w14:paraId="6BC96927" w14:textId="77777777" w:rsidR="00F00FEA" w:rsidRPr="00D90D73"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D90D73">
        <w:rPr>
          <w:rFonts w:ascii="Times New Roman" w:eastAsia="Times New Roman" w:hAnsi="Times New Roman" w:cs="Times New Roman"/>
          <w:sz w:val="23"/>
          <w:szCs w:val="23"/>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28D3FB80" w14:textId="77777777" w:rsidR="00F00FEA" w:rsidRPr="00D90D73" w:rsidRDefault="00F00FEA" w:rsidP="00F00FEA">
      <w:pPr>
        <w:widowControl w:val="0"/>
        <w:suppressAutoHyphens/>
        <w:spacing w:after="0" w:line="240" w:lineRule="auto"/>
        <w:ind w:left="709"/>
        <w:jc w:val="both"/>
        <w:textAlignment w:val="baseline"/>
        <w:rPr>
          <w:rFonts w:ascii="Times New Roman" w:eastAsia="Times New Roman" w:hAnsi="Times New Roman" w:cs="Times New Roman"/>
          <w:sz w:val="23"/>
          <w:szCs w:val="23"/>
          <w:lang w:eastAsia="en-US"/>
        </w:rPr>
      </w:pPr>
    </w:p>
    <w:p w14:paraId="67641A91" w14:textId="77777777" w:rsidR="00F00FEA" w:rsidRPr="00D90D73" w:rsidRDefault="00F00FEA" w:rsidP="00F00FEA">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D90D73">
        <w:rPr>
          <w:rFonts w:ascii="Times New Roman" w:eastAsia="Calibri" w:hAnsi="Times New Roman" w:cs="Times New Roman"/>
          <w:sz w:val="24"/>
          <w:szCs w:val="20"/>
          <w:lang w:eastAsia="en-US"/>
        </w:rPr>
        <w:t>____________________</w:t>
      </w:r>
      <w:r w:rsidRPr="00D90D73">
        <w:rPr>
          <w:rFonts w:ascii="Times New Roman" w:eastAsia="Calibri" w:hAnsi="Times New Roman" w:cs="Times New Roman"/>
          <w:i/>
          <w:iCs/>
          <w:sz w:val="22"/>
          <w:szCs w:val="20"/>
          <w:lang w:eastAsia="en-US"/>
        </w:rPr>
        <w:t xml:space="preserve">                             </w:t>
      </w:r>
      <w:r w:rsidRPr="00D90D73">
        <w:rPr>
          <w:rFonts w:ascii="Times New Roman" w:eastAsia="Calibri" w:hAnsi="Times New Roman" w:cs="Times New Roman"/>
          <w:sz w:val="24"/>
          <w:szCs w:val="20"/>
          <w:lang w:eastAsia="en-US"/>
        </w:rPr>
        <w:t>____________________</w:t>
      </w:r>
      <w:r w:rsidRPr="00D90D73">
        <w:rPr>
          <w:rFonts w:ascii="Times New Roman" w:eastAsia="Calibri" w:hAnsi="Times New Roman" w:cs="Times New Roman"/>
          <w:sz w:val="24"/>
          <w:szCs w:val="20"/>
          <w:lang w:eastAsia="en-US"/>
        </w:rPr>
        <w:tab/>
        <w:t xml:space="preserve">                   ___________________</w:t>
      </w:r>
    </w:p>
    <w:p w14:paraId="26FD2BA9" w14:textId="51C4E52D" w:rsidR="00DD2F95" w:rsidRPr="00CF1930" w:rsidRDefault="00F00FEA" w:rsidP="00CD6AC7">
      <w:pPr>
        <w:widowControl w:val="0"/>
        <w:suppressAutoHyphens/>
        <w:spacing w:after="0" w:line="240" w:lineRule="auto"/>
        <w:ind w:firstLine="471"/>
        <w:jc w:val="center"/>
        <w:textAlignment w:val="baseline"/>
        <w:rPr>
          <w:rFonts w:cstheme="minorHAnsi"/>
          <w:b/>
          <w:bCs/>
          <w:smallCaps/>
          <w:sz w:val="22"/>
          <w:szCs w:val="22"/>
        </w:rPr>
      </w:pPr>
      <w:r w:rsidRPr="00D90D73">
        <w:rPr>
          <w:rFonts w:ascii="Times New Roman" w:eastAsia="Calibri" w:hAnsi="Times New Roman" w:cs="Times New Roman"/>
          <w:i/>
          <w:iCs/>
          <w:sz w:val="22"/>
          <w:szCs w:val="20"/>
          <w:lang w:eastAsia="en-US"/>
        </w:rPr>
        <w:t>(pareigos)                                                           (parašas)                                                 (vardas ir pavardė)</w:t>
      </w:r>
    </w:p>
    <w:p w14:paraId="3A67AB27" w14:textId="77777777" w:rsidR="00DD2F95" w:rsidRPr="00CF1930" w:rsidRDefault="00DD2F95" w:rsidP="00F00FEA">
      <w:pPr>
        <w:spacing w:after="0" w:line="240" w:lineRule="auto"/>
        <w:jc w:val="both"/>
        <w:rPr>
          <w:rFonts w:cstheme="minorHAnsi"/>
          <w:b/>
          <w:bCs/>
          <w:smallCaps/>
          <w:sz w:val="22"/>
          <w:szCs w:val="22"/>
        </w:rPr>
      </w:pPr>
    </w:p>
    <w:sectPr w:rsidR="00DD2F95" w:rsidRPr="00CF1930" w:rsidSect="00CD6AC7">
      <w:footerReference w:type="first" r:id="rId18"/>
      <w:pgSz w:w="12240" w:h="15840"/>
      <w:pgMar w:top="851" w:right="567" w:bottom="1134" w:left="1701" w:header="720" w:footer="720" w:gutter="0"/>
      <w:pgNumType w:start="16"/>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E467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468F42" w16cex:dateUtc="2025-04-29T0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E467D4" w16cid:durableId="5E468F4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0DF3E2" w14:textId="77777777" w:rsidR="00AB27F1" w:rsidRDefault="00AB27F1" w:rsidP="00D05666">
      <w:r>
        <w:separator/>
      </w:r>
    </w:p>
  </w:endnote>
  <w:endnote w:type="continuationSeparator" w:id="0">
    <w:p w14:paraId="508399B1" w14:textId="77777777" w:rsidR="00AB27F1" w:rsidRDefault="00AB27F1" w:rsidP="00D05666">
      <w:r>
        <w:continuationSeparator/>
      </w:r>
    </w:p>
  </w:endnote>
  <w:endnote w:type="continuationNotice" w:id="1">
    <w:p w14:paraId="58862520" w14:textId="77777777" w:rsidR="00AB27F1" w:rsidRDefault="00AB27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051868" w:rsidRDefault="00051868">
    <w:pPr>
      <w:pStyle w:val="Porat"/>
      <w:jc w:val="right"/>
    </w:pPr>
  </w:p>
  <w:p w14:paraId="2575BBBA" w14:textId="77777777" w:rsidR="00051868" w:rsidRDefault="00051868">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051868" w:rsidRDefault="00051868">
    <w:pPr>
      <w:pStyle w:val="Porat"/>
      <w:jc w:val="right"/>
    </w:pPr>
    <w:r>
      <w:fldChar w:fldCharType="begin"/>
    </w:r>
    <w:r>
      <w:instrText xml:space="preserve"> PAGE   \* MERGEFORMAT </w:instrText>
    </w:r>
    <w:r>
      <w:fldChar w:fldCharType="separate"/>
    </w:r>
    <w:r w:rsidR="00BA636F">
      <w:rPr>
        <w:noProof/>
      </w:rPr>
      <w:t>16</w:t>
    </w:r>
    <w:r>
      <w:rPr>
        <w:noProof/>
      </w:rPr>
      <w:fldChar w:fldCharType="end"/>
    </w:r>
  </w:p>
  <w:p w14:paraId="0B840016" w14:textId="77777777" w:rsidR="00051868" w:rsidRDefault="0005186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9CFD4E" w14:textId="77777777" w:rsidR="00AB27F1" w:rsidRDefault="00AB27F1" w:rsidP="00D05666">
      <w:r>
        <w:separator/>
      </w:r>
    </w:p>
  </w:footnote>
  <w:footnote w:type="continuationSeparator" w:id="0">
    <w:p w14:paraId="6BD3F896" w14:textId="77777777" w:rsidR="00AB27F1" w:rsidRDefault="00AB27F1" w:rsidP="00D05666">
      <w:r>
        <w:continuationSeparator/>
      </w:r>
    </w:p>
  </w:footnote>
  <w:footnote w:type="continuationNotice" w:id="1">
    <w:p w14:paraId="6784CCD3" w14:textId="77777777" w:rsidR="00AB27F1" w:rsidRDefault="00AB27F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EE1774" w14:textId="3538AF41" w:rsidR="00051868" w:rsidRDefault="00051868" w:rsidP="00CD6AC7">
    <w:pPr>
      <w:pStyle w:val="Antrats"/>
      <w:spacing w:after="0" w:line="240" w:lineRule="aut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B7CDB"/>
    <w:multiLevelType w:val="hybridMultilevel"/>
    <w:tmpl w:val="7A50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24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F6538FB"/>
    <w:multiLevelType w:val="hybridMultilevel"/>
    <w:tmpl w:val="65281A04"/>
    <w:lvl w:ilvl="0" w:tplc="454ABBF6">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nsid w:val="12E10741"/>
    <w:multiLevelType w:val="hybridMultilevel"/>
    <w:tmpl w:val="75E42736"/>
    <w:lvl w:ilvl="0" w:tplc="F21CB62C">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162C4755"/>
    <w:multiLevelType w:val="multilevel"/>
    <w:tmpl w:val="BA666A28"/>
    <w:lvl w:ilvl="0">
      <w:start w:val="17"/>
      <w:numFmt w:val="decimal"/>
      <w:lvlText w:val="%1."/>
      <w:lvlJc w:val="left"/>
      <w:pPr>
        <w:ind w:left="480" w:hanging="480"/>
      </w:pPr>
      <w:rPr>
        <w:rFonts w:hint="default"/>
        <w:b w:val="0"/>
        <w:bCs/>
        <w:i w:val="0"/>
        <w:iCs/>
        <w:color w:val="auto"/>
      </w:rPr>
    </w:lvl>
    <w:lvl w:ilvl="1">
      <w:start w:val="1"/>
      <w:numFmt w:val="decimal"/>
      <w:lvlText w:val="%1.%2."/>
      <w:lvlJc w:val="left"/>
      <w:pPr>
        <w:ind w:left="1190" w:hanging="480"/>
      </w:pPr>
      <w:rPr>
        <w:rFonts w:hint="default"/>
        <w:b w:val="0"/>
        <w:bCs/>
        <w:i w:val="0"/>
        <w:iCs w:val="0"/>
        <w:color w:val="auto"/>
      </w:rPr>
    </w:lvl>
    <w:lvl w:ilvl="2">
      <w:start w:val="1"/>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1F4E1B67"/>
    <w:multiLevelType w:val="multilevel"/>
    <w:tmpl w:val="EE944D4E"/>
    <w:lvl w:ilvl="0">
      <w:start w:val="2"/>
      <w:numFmt w:val="decimal"/>
      <w:lvlText w:val="%1."/>
      <w:lvlJc w:val="left"/>
      <w:pPr>
        <w:ind w:left="480" w:hanging="480"/>
      </w:pPr>
      <w:rPr>
        <w:rFonts w:hint="default"/>
        <w:color w:val="auto"/>
      </w:rPr>
    </w:lvl>
    <w:lvl w:ilvl="1">
      <w:start w:val="2"/>
      <w:numFmt w:val="decimal"/>
      <w:lvlText w:val="%1.%2."/>
      <w:lvlJc w:val="left"/>
      <w:pPr>
        <w:ind w:left="834" w:hanging="48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2850" w:hanging="108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3918" w:hanging="1440"/>
      </w:pPr>
      <w:rPr>
        <w:rFonts w:hint="default"/>
        <w:color w:val="auto"/>
      </w:rPr>
    </w:lvl>
    <w:lvl w:ilvl="8">
      <w:start w:val="1"/>
      <w:numFmt w:val="decimal"/>
      <w:lvlText w:val="%1.%2.%3.%4.%5.%6.%7.%8.%9."/>
      <w:lvlJc w:val="left"/>
      <w:pPr>
        <w:ind w:left="4272" w:hanging="1440"/>
      </w:pPr>
      <w:rPr>
        <w:rFonts w:hint="default"/>
        <w:color w:val="auto"/>
      </w:rPr>
    </w:lvl>
  </w:abstractNum>
  <w:abstractNum w:abstractNumId="9">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F4F1A07"/>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7C36C84"/>
    <w:multiLevelType w:val="hybridMultilevel"/>
    <w:tmpl w:val="EDF8EB06"/>
    <w:lvl w:ilvl="0" w:tplc="04E2C2F6">
      <w:start w:val="1"/>
      <w:numFmt w:val="decimal"/>
      <w:lvlText w:val="%1."/>
      <w:lvlJc w:val="left"/>
      <w:pPr>
        <w:ind w:left="927" w:hanging="360"/>
      </w:pPr>
      <w:rPr>
        <w:rFonts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nsid w:val="45076BD0"/>
    <w:multiLevelType w:val="multilevel"/>
    <w:tmpl w:val="BE16C3CE"/>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6">
    <w:nsid w:val="48716818"/>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nsid w:val="5E9251DE"/>
    <w:multiLevelType w:val="hybridMultilevel"/>
    <w:tmpl w:val="48D68B2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2996"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72FB5090"/>
    <w:multiLevelType w:val="multilevel"/>
    <w:tmpl w:val="7B7CA708"/>
    <w:lvl w:ilvl="0">
      <w:start w:val="1"/>
      <w:numFmt w:val="decimal"/>
      <w:lvlText w:val="%1."/>
      <w:lvlJc w:val="left"/>
      <w:pPr>
        <w:ind w:left="360" w:hanging="360"/>
      </w:pPr>
      <w:rPr>
        <w:rFonts w:hint="default"/>
        <w:b/>
        <w:sz w:val="24"/>
      </w:rPr>
    </w:lvl>
    <w:lvl w:ilvl="1">
      <w:start w:val="1"/>
      <w:numFmt w:val="decimal"/>
      <w:isLgl/>
      <w:lvlText w:val="%1.%2."/>
      <w:lvlJc w:val="left"/>
      <w:pPr>
        <w:ind w:left="720" w:hanging="360"/>
      </w:pPr>
      <w:rPr>
        <w:rFonts w:hint="default"/>
        <w:b/>
        <w:color w:val="auto"/>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080" w:hanging="72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440" w:hanging="108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1800"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27">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nsid w:val="747A38CE"/>
    <w:multiLevelType w:val="multilevel"/>
    <w:tmpl w:val="86063478"/>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20"/>
  </w:num>
  <w:num w:numId="4">
    <w:abstractNumId w:val="23"/>
  </w:num>
  <w:num w:numId="5">
    <w:abstractNumId w:val="18"/>
  </w:num>
  <w:num w:numId="6">
    <w:abstractNumId w:val="29"/>
  </w:num>
  <w:num w:numId="7">
    <w:abstractNumId w:val="27"/>
  </w:num>
  <w:num w:numId="8">
    <w:abstractNumId w:val="1"/>
  </w:num>
  <w:num w:numId="9">
    <w:abstractNumId w:val="28"/>
  </w:num>
  <w:num w:numId="10">
    <w:abstractNumId w:val="25"/>
  </w:num>
  <w:num w:numId="11">
    <w:abstractNumId w:val="22"/>
  </w:num>
  <w:num w:numId="12">
    <w:abstractNumId w:val="14"/>
  </w:num>
  <w:num w:numId="13">
    <w:abstractNumId w:val="17"/>
  </w:num>
  <w:num w:numId="14">
    <w:abstractNumId w:val="24"/>
  </w:num>
  <w:num w:numId="15">
    <w:abstractNumId w:val="5"/>
  </w:num>
  <w:num w:numId="16">
    <w:abstractNumId w:val="9"/>
  </w:num>
  <w:num w:numId="17">
    <w:abstractNumId w:val="12"/>
  </w:num>
  <w:num w:numId="18">
    <w:abstractNumId w:val="15"/>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8"/>
  </w:num>
  <w:num w:numId="22">
    <w:abstractNumId w:val="21"/>
  </w:num>
  <w:num w:numId="23">
    <w:abstractNumId w:val="10"/>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4"/>
  </w:num>
  <w:num w:numId="27">
    <w:abstractNumId w:val="2"/>
  </w:num>
  <w:num w:numId="28">
    <w:abstractNumId w:val="16"/>
  </w:num>
  <w:num w:numId="29">
    <w:abstractNumId w:val="6"/>
  </w:num>
  <w:num w:numId="30">
    <w:abstractNumId w:val="26"/>
  </w:num>
  <w:num w:numId="31">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žnys Stasys">
    <w15:presenceInfo w15:providerId="None" w15:userId="Rožnys Stas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53"/>
    <w:rsid w:val="0000026A"/>
    <w:rsid w:val="000003D3"/>
    <w:rsid w:val="00000B56"/>
    <w:rsid w:val="00000F53"/>
    <w:rsid w:val="00001073"/>
    <w:rsid w:val="00001160"/>
    <w:rsid w:val="00001455"/>
    <w:rsid w:val="00001CCF"/>
    <w:rsid w:val="00002408"/>
    <w:rsid w:val="0000321B"/>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8CD"/>
    <w:rsid w:val="00012B2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0F5"/>
    <w:rsid w:val="000221F4"/>
    <w:rsid w:val="00022247"/>
    <w:rsid w:val="00022DEB"/>
    <w:rsid w:val="00022E0C"/>
    <w:rsid w:val="00022E65"/>
    <w:rsid w:val="00023641"/>
    <w:rsid w:val="00023FC3"/>
    <w:rsid w:val="00024DB9"/>
    <w:rsid w:val="0002541F"/>
    <w:rsid w:val="00026246"/>
    <w:rsid w:val="00026673"/>
    <w:rsid w:val="00026690"/>
    <w:rsid w:val="00026A51"/>
    <w:rsid w:val="00026D16"/>
    <w:rsid w:val="00030C02"/>
    <w:rsid w:val="00030C76"/>
    <w:rsid w:val="00030F90"/>
    <w:rsid w:val="000315EB"/>
    <w:rsid w:val="0003169B"/>
    <w:rsid w:val="00031A62"/>
    <w:rsid w:val="00031D62"/>
    <w:rsid w:val="000321E6"/>
    <w:rsid w:val="0003281A"/>
    <w:rsid w:val="00032D19"/>
    <w:rsid w:val="00032F16"/>
    <w:rsid w:val="000332FA"/>
    <w:rsid w:val="000345A4"/>
    <w:rsid w:val="000347B6"/>
    <w:rsid w:val="00034A4A"/>
    <w:rsid w:val="00035221"/>
    <w:rsid w:val="000356C7"/>
    <w:rsid w:val="0003587B"/>
    <w:rsid w:val="0003638B"/>
    <w:rsid w:val="00036433"/>
    <w:rsid w:val="000369A7"/>
    <w:rsid w:val="000372C8"/>
    <w:rsid w:val="000372F4"/>
    <w:rsid w:val="000373E5"/>
    <w:rsid w:val="00037649"/>
    <w:rsid w:val="00040233"/>
    <w:rsid w:val="00040C0F"/>
    <w:rsid w:val="00042720"/>
    <w:rsid w:val="00042937"/>
    <w:rsid w:val="00042D50"/>
    <w:rsid w:val="00042DF1"/>
    <w:rsid w:val="000431AC"/>
    <w:rsid w:val="00043C51"/>
    <w:rsid w:val="00043D65"/>
    <w:rsid w:val="00044613"/>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68"/>
    <w:rsid w:val="00051A51"/>
    <w:rsid w:val="00051E9D"/>
    <w:rsid w:val="00051F2D"/>
    <w:rsid w:val="000521F2"/>
    <w:rsid w:val="00052365"/>
    <w:rsid w:val="0005295E"/>
    <w:rsid w:val="00052BF4"/>
    <w:rsid w:val="00053139"/>
    <w:rsid w:val="0005396D"/>
    <w:rsid w:val="00053ABC"/>
    <w:rsid w:val="000543B5"/>
    <w:rsid w:val="00055235"/>
    <w:rsid w:val="000561CC"/>
    <w:rsid w:val="000561FF"/>
    <w:rsid w:val="00056752"/>
    <w:rsid w:val="00057121"/>
    <w:rsid w:val="000571AD"/>
    <w:rsid w:val="00057346"/>
    <w:rsid w:val="000578C9"/>
    <w:rsid w:val="0006040C"/>
    <w:rsid w:val="000605C5"/>
    <w:rsid w:val="000608EF"/>
    <w:rsid w:val="00061084"/>
    <w:rsid w:val="00061466"/>
    <w:rsid w:val="000618A6"/>
    <w:rsid w:val="00061E86"/>
    <w:rsid w:val="0006300C"/>
    <w:rsid w:val="000631F1"/>
    <w:rsid w:val="00064868"/>
    <w:rsid w:val="0006575D"/>
    <w:rsid w:val="000659E9"/>
    <w:rsid w:val="00066BB9"/>
    <w:rsid w:val="00066D29"/>
    <w:rsid w:val="00067681"/>
    <w:rsid w:val="00067A88"/>
    <w:rsid w:val="00067DCC"/>
    <w:rsid w:val="00067DD4"/>
    <w:rsid w:val="00067EAF"/>
    <w:rsid w:val="0007051B"/>
    <w:rsid w:val="000714BF"/>
    <w:rsid w:val="00071548"/>
    <w:rsid w:val="000716B1"/>
    <w:rsid w:val="00072B71"/>
    <w:rsid w:val="00072F31"/>
    <w:rsid w:val="00072FE6"/>
    <w:rsid w:val="000738C7"/>
    <w:rsid w:val="000749D7"/>
    <w:rsid w:val="00074A01"/>
    <w:rsid w:val="00074DEB"/>
    <w:rsid w:val="00074E9E"/>
    <w:rsid w:val="0007511C"/>
    <w:rsid w:val="00075511"/>
    <w:rsid w:val="00075D27"/>
    <w:rsid w:val="0007628D"/>
    <w:rsid w:val="00076B08"/>
    <w:rsid w:val="00076FB7"/>
    <w:rsid w:val="00077583"/>
    <w:rsid w:val="000775B4"/>
    <w:rsid w:val="0007766C"/>
    <w:rsid w:val="00080396"/>
    <w:rsid w:val="00080EE8"/>
    <w:rsid w:val="00080F53"/>
    <w:rsid w:val="0008241E"/>
    <w:rsid w:val="00082F6A"/>
    <w:rsid w:val="0008369A"/>
    <w:rsid w:val="0008436A"/>
    <w:rsid w:val="000851E4"/>
    <w:rsid w:val="00085478"/>
    <w:rsid w:val="00085609"/>
    <w:rsid w:val="000859C8"/>
    <w:rsid w:val="0008642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428"/>
    <w:rsid w:val="00092FA2"/>
    <w:rsid w:val="00094604"/>
    <w:rsid w:val="00095279"/>
    <w:rsid w:val="00095834"/>
    <w:rsid w:val="00095A99"/>
    <w:rsid w:val="0009724E"/>
    <w:rsid w:val="00097B80"/>
    <w:rsid w:val="00097F22"/>
    <w:rsid w:val="000A05FB"/>
    <w:rsid w:val="000A09BB"/>
    <w:rsid w:val="000A0DFE"/>
    <w:rsid w:val="000A0F5D"/>
    <w:rsid w:val="000A1E34"/>
    <w:rsid w:val="000A202B"/>
    <w:rsid w:val="000A2A16"/>
    <w:rsid w:val="000A2CBA"/>
    <w:rsid w:val="000A2D88"/>
    <w:rsid w:val="000A5738"/>
    <w:rsid w:val="000A5FB1"/>
    <w:rsid w:val="000A6BBE"/>
    <w:rsid w:val="000A6DE7"/>
    <w:rsid w:val="000A76C1"/>
    <w:rsid w:val="000A7BF8"/>
    <w:rsid w:val="000A7E99"/>
    <w:rsid w:val="000B049C"/>
    <w:rsid w:val="000B0CED"/>
    <w:rsid w:val="000B2E23"/>
    <w:rsid w:val="000B326F"/>
    <w:rsid w:val="000B36CB"/>
    <w:rsid w:val="000B4E01"/>
    <w:rsid w:val="000B4E6D"/>
    <w:rsid w:val="000B4E90"/>
    <w:rsid w:val="000B51DF"/>
    <w:rsid w:val="000B5255"/>
    <w:rsid w:val="000B5C12"/>
    <w:rsid w:val="000B685D"/>
    <w:rsid w:val="000B7223"/>
    <w:rsid w:val="000C006A"/>
    <w:rsid w:val="000C02F3"/>
    <w:rsid w:val="000C1AE5"/>
    <w:rsid w:val="000C1F59"/>
    <w:rsid w:val="000C211C"/>
    <w:rsid w:val="000C2217"/>
    <w:rsid w:val="000C238A"/>
    <w:rsid w:val="000C2C07"/>
    <w:rsid w:val="000C34A7"/>
    <w:rsid w:val="000C3D2E"/>
    <w:rsid w:val="000C3F2E"/>
    <w:rsid w:val="000C3F71"/>
    <w:rsid w:val="000C437B"/>
    <w:rsid w:val="000C4D87"/>
    <w:rsid w:val="000C4DF9"/>
    <w:rsid w:val="000C55D6"/>
    <w:rsid w:val="000C59B8"/>
    <w:rsid w:val="000C5FAE"/>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0C"/>
    <w:rsid w:val="000E2FD9"/>
    <w:rsid w:val="000E31D4"/>
    <w:rsid w:val="000E3448"/>
    <w:rsid w:val="000E35A0"/>
    <w:rsid w:val="000E37BD"/>
    <w:rsid w:val="000E3E3A"/>
    <w:rsid w:val="000E430C"/>
    <w:rsid w:val="000E458D"/>
    <w:rsid w:val="000E46E7"/>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DC"/>
    <w:rsid w:val="000F32FF"/>
    <w:rsid w:val="000F400E"/>
    <w:rsid w:val="000F403D"/>
    <w:rsid w:val="000F4AA3"/>
    <w:rsid w:val="000F4B8F"/>
    <w:rsid w:val="000F4C20"/>
    <w:rsid w:val="000F4CA3"/>
    <w:rsid w:val="000F513D"/>
    <w:rsid w:val="000F5948"/>
    <w:rsid w:val="000F7102"/>
    <w:rsid w:val="00100B38"/>
    <w:rsid w:val="00100FEB"/>
    <w:rsid w:val="001010F7"/>
    <w:rsid w:val="00101313"/>
    <w:rsid w:val="00101C48"/>
    <w:rsid w:val="00101DB0"/>
    <w:rsid w:val="0010270D"/>
    <w:rsid w:val="00102D1D"/>
    <w:rsid w:val="00103779"/>
    <w:rsid w:val="001045A6"/>
    <w:rsid w:val="0010505E"/>
    <w:rsid w:val="001059DC"/>
    <w:rsid w:val="001059F7"/>
    <w:rsid w:val="00105FA3"/>
    <w:rsid w:val="001072BE"/>
    <w:rsid w:val="00107423"/>
    <w:rsid w:val="0010779C"/>
    <w:rsid w:val="00107A04"/>
    <w:rsid w:val="0011017B"/>
    <w:rsid w:val="0011029A"/>
    <w:rsid w:val="00110481"/>
    <w:rsid w:val="00110D1D"/>
    <w:rsid w:val="001112D1"/>
    <w:rsid w:val="00111429"/>
    <w:rsid w:val="00111943"/>
    <w:rsid w:val="0011199A"/>
    <w:rsid w:val="001123B4"/>
    <w:rsid w:val="001126FB"/>
    <w:rsid w:val="00112B3F"/>
    <w:rsid w:val="00112EE8"/>
    <w:rsid w:val="0011320C"/>
    <w:rsid w:val="0011344C"/>
    <w:rsid w:val="00113B07"/>
    <w:rsid w:val="00113C79"/>
    <w:rsid w:val="00113EAE"/>
    <w:rsid w:val="00113FD3"/>
    <w:rsid w:val="00114DB2"/>
    <w:rsid w:val="00115438"/>
    <w:rsid w:val="001163B7"/>
    <w:rsid w:val="00116799"/>
    <w:rsid w:val="00116A84"/>
    <w:rsid w:val="0011798C"/>
    <w:rsid w:val="00117DD0"/>
    <w:rsid w:val="00120C51"/>
    <w:rsid w:val="00120F58"/>
    <w:rsid w:val="00121867"/>
    <w:rsid w:val="00121982"/>
    <w:rsid w:val="00121CC9"/>
    <w:rsid w:val="0012267C"/>
    <w:rsid w:val="001229FD"/>
    <w:rsid w:val="00124338"/>
    <w:rsid w:val="00124345"/>
    <w:rsid w:val="00124FB1"/>
    <w:rsid w:val="00125082"/>
    <w:rsid w:val="0012584E"/>
    <w:rsid w:val="0012639E"/>
    <w:rsid w:val="00126741"/>
    <w:rsid w:val="00127196"/>
    <w:rsid w:val="001275FB"/>
    <w:rsid w:val="00127F38"/>
    <w:rsid w:val="0013010B"/>
    <w:rsid w:val="0013067A"/>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ECD"/>
    <w:rsid w:val="00140094"/>
    <w:rsid w:val="00140D50"/>
    <w:rsid w:val="00140D7D"/>
    <w:rsid w:val="00140F21"/>
    <w:rsid w:val="00141292"/>
    <w:rsid w:val="00141BF1"/>
    <w:rsid w:val="00142352"/>
    <w:rsid w:val="00142759"/>
    <w:rsid w:val="0014277F"/>
    <w:rsid w:val="001427AB"/>
    <w:rsid w:val="001429E3"/>
    <w:rsid w:val="00142AB7"/>
    <w:rsid w:val="00143338"/>
    <w:rsid w:val="00143608"/>
    <w:rsid w:val="00143940"/>
    <w:rsid w:val="0014414A"/>
    <w:rsid w:val="0014420F"/>
    <w:rsid w:val="001455B2"/>
    <w:rsid w:val="0014578C"/>
    <w:rsid w:val="00145B8E"/>
    <w:rsid w:val="00146BC9"/>
    <w:rsid w:val="00147552"/>
    <w:rsid w:val="00147A63"/>
    <w:rsid w:val="00147A8C"/>
    <w:rsid w:val="0015079A"/>
    <w:rsid w:val="00150D95"/>
    <w:rsid w:val="00150E77"/>
    <w:rsid w:val="00151FAE"/>
    <w:rsid w:val="00152836"/>
    <w:rsid w:val="0015337F"/>
    <w:rsid w:val="0015376E"/>
    <w:rsid w:val="001538C5"/>
    <w:rsid w:val="00153D1C"/>
    <w:rsid w:val="00153FC8"/>
    <w:rsid w:val="00154487"/>
    <w:rsid w:val="0015529C"/>
    <w:rsid w:val="00155354"/>
    <w:rsid w:val="001558CF"/>
    <w:rsid w:val="00156148"/>
    <w:rsid w:val="00156AC9"/>
    <w:rsid w:val="001578F5"/>
    <w:rsid w:val="001607EC"/>
    <w:rsid w:val="001609D9"/>
    <w:rsid w:val="00160A4A"/>
    <w:rsid w:val="00162C8F"/>
    <w:rsid w:val="001640AF"/>
    <w:rsid w:val="00164443"/>
    <w:rsid w:val="001647BD"/>
    <w:rsid w:val="00164B9D"/>
    <w:rsid w:val="00166073"/>
    <w:rsid w:val="001661CE"/>
    <w:rsid w:val="0016665C"/>
    <w:rsid w:val="00166EB7"/>
    <w:rsid w:val="00167192"/>
    <w:rsid w:val="00167555"/>
    <w:rsid w:val="00167E09"/>
    <w:rsid w:val="00170676"/>
    <w:rsid w:val="0017154D"/>
    <w:rsid w:val="00171797"/>
    <w:rsid w:val="00171C73"/>
    <w:rsid w:val="00171FE7"/>
    <w:rsid w:val="0017277D"/>
    <w:rsid w:val="00172D53"/>
    <w:rsid w:val="00173ACB"/>
    <w:rsid w:val="00173E9D"/>
    <w:rsid w:val="001741F9"/>
    <w:rsid w:val="00174A4C"/>
    <w:rsid w:val="00174EE0"/>
    <w:rsid w:val="0017506F"/>
    <w:rsid w:val="0017533E"/>
    <w:rsid w:val="00176FD3"/>
    <w:rsid w:val="00177463"/>
    <w:rsid w:val="00177CB1"/>
    <w:rsid w:val="00177EC6"/>
    <w:rsid w:val="001801B7"/>
    <w:rsid w:val="00180340"/>
    <w:rsid w:val="00180466"/>
    <w:rsid w:val="001810A0"/>
    <w:rsid w:val="00181168"/>
    <w:rsid w:val="00181511"/>
    <w:rsid w:val="00182729"/>
    <w:rsid w:val="00182CBF"/>
    <w:rsid w:val="00182E25"/>
    <w:rsid w:val="0018349F"/>
    <w:rsid w:val="00183AD9"/>
    <w:rsid w:val="00183BC8"/>
    <w:rsid w:val="00183BF1"/>
    <w:rsid w:val="00183CE4"/>
    <w:rsid w:val="001849BD"/>
    <w:rsid w:val="001853B6"/>
    <w:rsid w:val="00185454"/>
    <w:rsid w:val="00185997"/>
    <w:rsid w:val="00185BC4"/>
    <w:rsid w:val="001865A6"/>
    <w:rsid w:val="00190BC7"/>
    <w:rsid w:val="0019130D"/>
    <w:rsid w:val="00191B4C"/>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CC9"/>
    <w:rsid w:val="001A49EA"/>
    <w:rsid w:val="001A4D7F"/>
    <w:rsid w:val="001A4D9A"/>
    <w:rsid w:val="001A5289"/>
    <w:rsid w:val="001A5F8E"/>
    <w:rsid w:val="001A5FBA"/>
    <w:rsid w:val="001A67B2"/>
    <w:rsid w:val="001A6CC7"/>
    <w:rsid w:val="001A7088"/>
    <w:rsid w:val="001A710C"/>
    <w:rsid w:val="001A7678"/>
    <w:rsid w:val="001A7B3D"/>
    <w:rsid w:val="001B0325"/>
    <w:rsid w:val="001B1895"/>
    <w:rsid w:val="001B2074"/>
    <w:rsid w:val="001B2226"/>
    <w:rsid w:val="001B2518"/>
    <w:rsid w:val="001B3250"/>
    <w:rsid w:val="001B33A4"/>
    <w:rsid w:val="001B370C"/>
    <w:rsid w:val="001B3C7D"/>
    <w:rsid w:val="001B3F4C"/>
    <w:rsid w:val="001B4266"/>
    <w:rsid w:val="001B4E35"/>
    <w:rsid w:val="001B50F3"/>
    <w:rsid w:val="001B53D6"/>
    <w:rsid w:val="001B59DE"/>
    <w:rsid w:val="001B67ED"/>
    <w:rsid w:val="001B6942"/>
    <w:rsid w:val="001B77FA"/>
    <w:rsid w:val="001C0020"/>
    <w:rsid w:val="001C1AD0"/>
    <w:rsid w:val="001C1CC5"/>
    <w:rsid w:val="001C24BC"/>
    <w:rsid w:val="001C2807"/>
    <w:rsid w:val="001C305A"/>
    <w:rsid w:val="001C367A"/>
    <w:rsid w:val="001C37BD"/>
    <w:rsid w:val="001C45C1"/>
    <w:rsid w:val="001C468D"/>
    <w:rsid w:val="001C4F12"/>
    <w:rsid w:val="001C545C"/>
    <w:rsid w:val="001C635E"/>
    <w:rsid w:val="001C6757"/>
    <w:rsid w:val="001C6A8E"/>
    <w:rsid w:val="001C762B"/>
    <w:rsid w:val="001C7F48"/>
    <w:rsid w:val="001D0206"/>
    <w:rsid w:val="001D03CE"/>
    <w:rsid w:val="001D2623"/>
    <w:rsid w:val="001D2CB6"/>
    <w:rsid w:val="001D37D8"/>
    <w:rsid w:val="001D3BDA"/>
    <w:rsid w:val="001D414C"/>
    <w:rsid w:val="001D41F4"/>
    <w:rsid w:val="001D5752"/>
    <w:rsid w:val="001D612E"/>
    <w:rsid w:val="001D65D5"/>
    <w:rsid w:val="001D65F8"/>
    <w:rsid w:val="001D6785"/>
    <w:rsid w:val="001D7492"/>
    <w:rsid w:val="001D7890"/>
    <w:rsid w:val="001E0107"/>
    <w:rsid w:val="001E250F"/>
    <w:rsid w:val="001E2BC5"/>
    <w:rsid w:val="001E3801"/>
    <w:rsid w:val="001E3D5A"/>
    <w:rsid w:val="001E4475"/>
    <w:rsid w:val="001E4518"/>
    <w:rsid w:val="001E4891"/>
    <w:rsid w:val="001E4C29"/>
    <w:rsid w:val="001E4DB2"/>
    <w:rsid w:val="001E5701"/>
    <w:rsid w:val="001E61DF"/>
    <w:rsid w:val="001E6FC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64F"/>
    <w:rsid w:val="001F6777"/>
    <w:rsid w:val="001F70BC"/>
    <w:rsid w:val="001F74B8"/>
    <w:rsid w:val="001F78B9"/>
    <w:rsid w:val="001F7BB6"/>
    <w:rsid w:val="001F7C60"/>
    <w:rsid w:val="00200101"/>
    <w:rsid w:val="00200212"/>
    <w:rsid w:val="00200F5D"/>
    <w:rsid w:val="002014CF"/>
    <w:rsid w:val="002016E5"/>
    <w:rsid w:val="00202323"/>
    <w:rsid w:val="002023B6"/>
    <w:rsid w:val="0020254E"/>
    <w:rsid w:val="00202A46"/>
    <w:rsid w:val="00202B69"/>
    <w:rsid w:val="00202DC9"/>
    <w:rsid w:val="00203725"/>
    <w:rsid w:val="002037C0"/>
    <w:rsid w:val="00203D02"/>
    <w:rsid w:val="0020417D"/>
    <w:rsid w:val="002058A4"/>
    <w:rsid w:val="002059C4"/>
    <w:rsid w:val="00206179"/>
    <w:rsid w:val="00206764"/>
    <w:rsid w:val="002078CF"/>
    <w:rsid w:val="0020796D"/>
    <w:rsid w:val="00207CC3"/>
    <w:rsid w:val="00207E02"/>
    <w:rsid w:val="00207E40"/>
    <w:rsid w:val="00207FAC"/>
    <w:rsid w:val="00210068"/>
    <w:rsid w:val="002101DC"/>
    <w:rsid w:val="00210594"/>
    <w:rsid w:val="00210870"/>
    <w:rsid w:val="002115A1"/>
    <w:rsid w:val="00212945"/>
    <w:rsid w:val="00212C25"/>
    <w:rsid w:val="00212F68"/>
    <w:rsid w:val="002135C6"/>
    <w:rsid w:val="002140C5"/>
    <w:rsid w:val="00214B9D"/>
    <w:rsid w:val="00214D4B"/>
    <w:rsid w:val="002154A1"/>
    <w:rsid w:val="00215B09"/>
    <w:rsid w:val="00215FB5"/>
    <w:rsid w:val="002163DC"/>
    <w:rsid w:val="00216766"/>
    <w:rsid w:val="00216820"/>
    <w:rsid w:val="00216FDC"/>
    <w:rsid w:val="00217485"/>
    <w:rsid w:val="00217893"/>
    <w:rsid w:val="00220588"/>
    <w:rsid w:val="00220B88"/>
    <w:rsid w:val="002211A8"/>
    <w:rsid w:val="00221235"/>
    <w:rsid w:val="00221CC0"/>
    <w:rsid w:val="0022234B"/>
    <w:rsid w:val="0022287F"/>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20A"/>
    <w:rsid w:val="002358F1"/>
    <w:rsid w:val="00236FBF"/>
    <w:rsid w:val="002374F8"/>
    <w:rsid w:val="00237EA0"/>
    <w:rsid w:val="002411C2"/>
    <w:rsid w:val="002415C7"/>
    <w:rsid w:val="0024180E"/>
    <w:rsid w:val="00241D43"/>
    <w:rsid w:val="00242459"/>
    <w:rsid w:val="002425E8"/>
    <w:rsid w:val="00242C18"/>
    <w:rsid w:val="00242CEB"/>
    <w:rsid w:val="002430AE"/>
    <w:rsid w:val="00243340"/>
    <w:rsid w:val="00244688"/>
    <w:rsid w:val="002449AA"/>
    <w:rsid w:val="00245655"/>
    <w:rsid w:val="00245DD5"/>
    <w:rsid w:val="00245E8F"/>
    <w:rsid w:val="0024735B"/>
    <w:rsid w:val="002476D5"/>
    <w:rsid w:val="002510C4"/>
    <w:rsid w:val="0025176F"/>
    <w:rsid w:val="00251D4A"/>
    <w:rsid w:val="00252A35"/>
    <w:rsid w:val="00253090"/>
    <w:rsid w:val="00253238"/>
    <w:rsid w:val="00253C3C"/>
    <w:rsid w:val="00254364"/>
    <w:rsid w:val="00254895"/>
    <w:rsid w:val="00254B13"/>
    <w:rsid w:val="00255225"/>
    <w:rsid w:val="0025607C"/>
    <w:rsid w:val="00256A83"/>
    <w:rsid w:val="00257650"/>
    <w:rsid w:val="002576BB"/>
    <w:rsid w:val="00257DA9"/>
    <w:rsid w:val="00257F55"/>
    <w:rsid w:val="002601F1"/>
    <w:rsid w:val="002602D9"/>
    <w:rsid w:val="002603C7"/>
    <w:rsid w:val="002609DE"/>
    <w:rsid w:val="002616A9"/>
    <w:rsid w:val="002617A4"/>
    <w:rsid w:val="002620D1"/>
    <w:rsid w:val="002621DE"/>
    <w:rsid w:val="00262386"/>
    <w:rsid w:val="00262A1D"/>
    <w:rsid w:val="00262D3D"/>
    <w:rsid w:val="00263B34"/>
    <w:rsid w:val="00263E7F"/>
    <w:rsid w:val="0026424A"/>
    <w:rsid w:val="0026491C"/>
    <w:rsid w:val="00264B13"/>
    <w:rsid w:val="00264EBF"/>
    <w:rsid w:val="0026649F"/>
    <w:rsid w:val="00266CB3"/>
    <w:rsid w:val="002670AA"/>
    <w:rsid w:val="00267262"/>
    <w:rsid w:val="00267751"/>
    <w:rsid w:val="00267E9A"/>
    <w:rsid w:val="00270078"/>
    <w:rsid w:val="00270113"/>
    <w:rsid w:val="002707A9"/>
    <w:rsid w:val="002713FB"/>
    <w:rsid w:val="00271411"/>
    <w:rsid w:val="002716D8"/>
    <w:rsid w:val="00272038"/>
    <w:rsid w:val="0027236E"/>
    <w:rsid w:val="00272857"/>
    <w:rsid w:val="002734DE"/>
    <w:rsid w:val="002736AF"/>
    <w:rsid w:val="0027399D"/>
    <w:rsid w:val="00273EC5"/>
    <w:rsid w:val="00273F59"/>
    <w:rsid w:val="00274C8A"/>
    <w:rsid w:val="00274E50"/>
    <w:rsid w:val="00275412"/>
    <w:rsid w:val="0027575B"/>
    <w:rsid w:val="00275B72"/>
    <w:rsid w:val="00275C24"/>
    <w:rsid w:val="00277535"/>
    <w:rsid w:val="00277634"/>
    <w:rsid w:val="0027776A"/>
    <w:rsid w:val="002779A1"/>
    <w:rsid w:val="00280265"/>
    <w:rsid w:val="00280AF0"/>
    <w:rsid w:val="00281309"/>
    <w:rsid w:val="00281735"/>
    <w:rsid w:val="00281C86"/>
    <w:rsid w:val="002827A2"/>
    <w:rsid w:val="002827E4"/>
    <w:rsid w:val="00282C67"/>
    <w:rsid w:val="00282E1F"/>
    <w:rsid w:val="00283078"/>
    <w:rsid w:val="00283391"/>
    <w:rsid w:val="00283C6E"/>
    <w:rsid w:val="00283D6A"/>
    <w:rsid w:val="00284221"/>
    <w:rsid w:val="002847F1"/>
    <w:rsid w:val="00285B02"/>
    <w:rsid w:val="00285E5E"/>
    <w:rsid w:val="002907D9"/>
    <w:rsid w:val="00290818"/>
    <w:rsid w:val="00290850"/>
    <w:rsid w:val="00290E7C"/>
    <w:rsid w:val="00290F12"/>
    <w:rsid w:val="00291DCB"/>
    <w:rsid w:val="0029216D"/>
    <w:rsid w:val="002926A1"/>
    <w:rsid w:val="00292BF9"/>
    <w:rsid w:val="00292C06"/>
    <w:rsid w:val="002945DC"/>
    <w:rsid w:val="00294B97"/>
    <w:rsid w:val="00294BE3"/>
    <w:rsid w:val="002955C5"/>
    <w:rsid w:val="00295673"/>
    <w:rsid w:val="002960E2"/>
    <w:rsid w:val="002970CF"/>
    <w:rsid w:val="00297459"/>
    <w:rsid w:val="00297490"/>
    <w:rsid w:val="002974D4"/>
    <w:rsid w:val="002A00F8"/>
    <w:rsid w:val="002A1EB6"/>
    <w:rsid w:val="002A25D9"/>
    <w:rsid w:val="002A29DD"/>
    <w:rsid w:val="002A3B3E"/>
    <w:rsid w:val="002A3C54"/>
    <w:rsid w:val="002A3C89"/>
    <w:rsid w:val="002A43AA"/>
    <w:rsid w:val="002A4AC9"/>
    <w:rsid w:val="002A5143"/>
    <w:rsid w:val="002A534C"/>
    <w:rsid w:val="002A573B"/>
    <w:rsid w:val="002A62B6"/>
    <w:rsid w:val="002A637A"/>
    <w:rsid w:val="002A6658"/>
    <w:rsid w:val="002A70E6"/>
    <w:rsid w:val="002A71C8"/>
    <w:rsid w:val="002A7A35"/>
    <w:rsid w:val="002B0002"/>
    <w:rsid w:val="002B062F"/>
    <w:rsid w:val="002B0787"/>
    <w:rsid w:val="002B12BE"/>
    <w:rsid w:val="002B144C"/>
    <w:rsid w:val="002B15D3"/>
    <w:rsid w:val="002B165D"/>
    <w:rsid w:val="002B189A"/>
    <w:rsid w:val="002B19CD"/>
    <w:rsid w:val="002B1AD3"/>
    <w:rsid w:val="002B1EC3"/>
    <w:rsid w:val="002B2FCD"/>
    <w:rsid w:val="002B32CA"/>
    <w:rsid w:val="002B3F04"/>
    <w:rsid w:val="002B42DA"/>
    <w:rsid w:val="002B49CA"/>
    <w:rsid w:val="002B4DFD"/>
    <w:rsid w:val="002B6251"/>
    <w:rsid w:val="002B6B9E"/>
    <w:rsid w:val="002B6FF7"/>
    <w:rsid w:val="002B75F7"/>
    <w:rsid w:val="002C014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99D"/>
    <w:rsid w:val="002D1C99"/>
    <w:rsid w:val="002D1EFA"/>
    <w:rsid w:val="002D236C"/>
    <w:rsid w:val="002D28EF"/>
    <w:rsid w:val="002D3712"/>
    <w:rsid w:val="002D3CFC"/>
    <w:rsid w:val="002D470F"/>
    <w:rsid w:val="002D48BB"/>
    <w:rsid w:val="002D51D8"/>
    <w:rsid w:val="002D54D5"/>
    <w:rsid w:val="002D5ABC"/>
    <w:rsid w:val="002D61AE"/>
    <w:rsid w:val="002D6348"/>
    <w:rsid w:val="002D6D51"/>
    <w:rsid w:val="002D6D98"/>
    <w:rsid w:val="002D6E52"/>
    <w:rsid w:val="002D6F74"/>
    <w:rsid w:val="002D71B6"/>
    <w:rsid w:val="002D7B4E"/>
    <w:rsid w:val="002D7F06"/>
    <w:rsid w:val="002E00F1"/>
    <w:rsid w:val="002E115D"/>
    <w:rsid w:val="002E120E"/>
    <w:rsid w:val="002E1796"/>
    <w:rsid w:val="002E259F"/>
    <w:rsid w:val="002E2AF9"/>
    <w:rsid w:val="002E2B93"/>
    <w:rsid w:val="002E2CD8"/>
    <w:rsid w:val="002E348F"/>
    <w:rsid w:val="002E3C32"/>
    <w:rsid w:val="002E4A5A"/>
    <w:rsid w:val="002E5C9B"/>
    <w:rsid w:val="002E5EA9"/>
    <w:rsid w:val="002E6250"/>
    <w:rsid w:val="002E6BB6"/>
    <w:rsid w:val="002E73B2"/>
    <w:rsid w:val="002F05C1"/>
    <w:rsid w:val="002F0663"/>
    <w:rsid w:val="002F0FBA"/>
    <w:rsid w:val="002F12E7"/>
    <w:rsid w:val="002F148F"/>
    <w:rsid w:val="002F14DA"/>
    <w:rsid w:val="002F1998"/>
    <w:rsid w:val="002F1CD9"/>
    <w:rsid w:val="002F1D5C"/>
    <w:rsid w:val="002F396F"/>
    <w:rsid w:val="002F3B0D"/>
    <w:rsid w:val="002F44C0"/>
    <w:rsid w:val="002F536E"/>
    <w:rsid w:val="002F5A85"/>
    <w:rsid w:val="002F5E32"/>
    <w:rsid w:val="002F5EE2"/>
    <w:rsid w:val="002F5F47"/>
    <w:rsid w:val="002F5F8E"/>
    <w:rsid w:val="002F67FD"/>
    <w:rsid w:val="002F6EDD"/>
    <w:rsid w:val="002F76CA"/>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67F"/>
    <w:rsid w:val="00317AC3"/>
    <w:rsid w:val="00320115"/>
    <w:rsid w:val="00321802"/>
    <w:rsid w:val="00321A79"/>
    <w:rsid w:val="00321B1F"/>
    <w:rsid w:val="003221B2"/>
    <w:rsid w:val="0032265D"/>
    <w:rsid w:val="0032266C"/>
    <w:rsid w:val="003232C3"/>
    <w:rsid w:val="00324073"/>
    <w:rsid w:val="003241B0"/>
    <w:rsid w:val="003241B4"/>
    <w:rsid w:val="0032494C"/>
    <w:rsid w:val="00325243"/>
    <w:rsid w:val="00325A84"/>
    <w:rsid w:val="00325B4F"/>
    <w:rsid w:val="00325BB7"/>
    <w:rsid w:val="00325D58"/>
    <w:rsid w:val="00325F1F"/>
    <w:rsid w:val="00326357"/>
    <w:rsid w:val="00326CB7"/>
    <w:rsid w:val="00326F19"/>
    <w:rsid w:val="00326F9E"/>
    <w:rsid w:val="003300F2"/>
    <w:rsid w:val="00330DB3"/>
    <w:rsid w:val="00330E83"/>
    <w:rsid w:val="00331673"/>
    <w:rsid w:val="00331D73"/>
    <w:rsid w:val="00331ED1"/>
    <w:rsid w:val="003322A0"/>
    <w:rsid w:val="003328D9"/>
    <w:rsid w:val="003332B6"/>
    <w:rsid w:val="00333BFA"/>
    <w:rsid w:val="00334D33"/>
    <w:rsid w:val="00334EB8"/>
    <w:rsid w:val="003354F0"/>
    <w:rsid w:val="00335A01"/>
    <w:rsid w:val="00335DA5"/>
    <w:rsid w:val="00335DD6"/>
    <w:rsid w:val="0033642E"/>
    <w:rsid w:val="003406FD"/>
    <w:rsid w:val="00340F7A"/>
    <w:rsid w:val="00341929"/>
    <w:rsid w:val="00341D9A"/>
    <w:rsid w:val="00342BD2"/>
    <w:rsid w:val="00343586"/>
    <w:rsid w:val="003436A3"/>
    <w:rsid w:val="00343AFE"/>
    <w:rsid w:val="0034460F"/>
    <w:rsid w:val="00344A8D"/>
    <w:rsid w:val="00344F46"/>
    <w:rsid w:val="00345141"/>
    <w:rsid w:val="003451F8"/>
    <w:rsid w:val="003453C2"/>
    <w:rsid w:val="00345AC7"/>
    <w:rsid w:val="00346410"/>
    <w:rsid w:val="00350286"/>
    <w:rsid w:val="0035041E"/>
    <w:rsid w:val="00350730"/>
    <w:rsid w:val="00351035"/>
    <w:rsid w:val="00351D68"/>
    <w:rsid w:val="00352626"/>
    <w:rsid w:val="00352C78"/>
    <w:rsid w:val="003536CF"/>
    <w:rsid w:val="00353A48"/>
    <w:rsid w:val="00353C66"/>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2EF9"/>
    <w:rsid w:val="00363134"/>
    <w:rsid w:val="00365384"/>
    <w:rsid w:val="003660B8"/>
    <w:rsid w:val="003671C3"/>
    <w:rsid w:val="00370489"/>
    <w:rsid w:val="00370682"/>
    <w:rsid w:val="00370C7A"/>
    <w:rsid w:val="003713E4"/>
    <w:rsid w:val="00371433"/>
    <w:rsid w:val="00372CD7"/>
    <w:rsid w:val="00372E94"/>
    <w:rsid w:val="00373245"/>
    <w:rsid w:val="00373C97"/>
    <w:rsid w:val="003741D5"/>
    <w:rsid w:val="00374529"/>
    <w:rsid w:val="00374650"/>
    <w:rsid w:val="0037465C"/>
    <w:rsid w:val="00374787"/>
    <w:rsid w:val="00374A04"/>
    <w:rsid w:val="00375417"/>
    <w:rsid w:val="0037545E"/>
    <w:rsid w:val="003754D9"/>
    <w:rsid w:val="00375B68"/>
    <w:rsid w:val="0037632B"/>
    <w:rsid w:val="00376628"/>
    <w:rsid w:val="003767A1"/>
    <w:rsid w:val="003767BE"/>
    <w:rsid w:val="0037691C"/>
    <w:rsid w:val="003771ED"/>
    <w:rsid w:val="00377497"/>
    <w:rsid w:val="00377925"/>
    <w:rsid w:val="00377C16"/>
    <w:rsid w:val="00377C96"/>
    <w:rsid w:val="00377F6D"/>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899"/>
    <w:rsid w:val="00384F5A"/>
    <w:rsid w:val="00385D49"/>
    <w:rsid w:val="00386E76"/>
    <w:rsid w:val="003903FB"/>
    <w:rsid w:val="00390B20"/>
    <w:rsid w:val="0039114B"/>
    <w:rsid w:val="0039183A"/>
    <w:rsid w:val="00391FE7"/>
    <w:rsid w:val="0039299B"/>
    <w:rsid w:val="00393698"/>
    <w:rsid w:val="0039371E"/>
    <w:rsid w:val="00394C27"/>
    <w:rsid w:val="00396326"/>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502"/>
    <w:rsid w:val="003B52DB"/>
    <w:rsid w:val="003B5549"/>
    <w:rsid w:val="003B558D"/>
    <w:rsid w:val="003B6924"/>
    <w:rsid w:val="003B73B7"/>
    <w:rsid w:val="003B7634"/>
    <w:rsid w:val="003B78AD"/>
    <w:rsid w:val="003B7C8A"/>
    <w:rsid w:val="003C008C"/>
    <w:rsid w:val="003C018A"/>
    <w:rsid w:val="003C07A3"/>
    <w:rsid w:val="003C0F15"/>
    <w:rsid w:val="003C126F"/>
    <w:rsid w:val="003C18BE"/>
    <w:rsid w:val="003C1AB1"/>
    <w:rsid w:val="003C1B53"/>
    <w:rsid w:val="003C1BFB"/>
    <w:rsid w:val="003C2412"/>
    <w:rsid w:val="003C253D"/>
    <w:rsid w:val="003C269A"/>
    <w:rsid w:val="003C2837"/>
    <w:rsid w:val="003C2EEB"/>
    <w:rsid w:val="003C2EF9"/>
    <w:rsid w:val="003C34BF"/>
    <w:rsid w:val="003C37A1"/>
    <w:rsid w:val="003C3F49"/>
    <w:rsid w:val="003C4C02"/>
    <w:rsid w:val="003C4C53"/>
    <w:rsid w:val="003C50DB"/>
    <w:rsid w:val="003C5AB4"/>
    <w:rsid w:val="003C5CA2"/>
    <w:rsid w:val="003C6C3A"/>
    <w:rsid w:val="003C6C7B"/>
    <w:rsid w:val="003C7285"/>
    <w:rsid w:val="003C73E9"/>
    <w:rsid w:val="003C7722"/>
    <w:rsid w:val="003C7763"/>
    <w:rsid w:val="003C7A3F"/>
    <w:rsid w:val="003C7AFD"/>
    <w:rsid w:val="003C7CF1"/>
    <w:rsid w:val="003D0037"/>
    <w:rsid w:val="003D03D9"/>
    <w:rsid w:val="003D11CB"/>
    <w:rsid w:val="003D1383"/>
    <w:rsid w:val="003D14E4"/>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AD"/>
    <w:rsid w:val="003E1D80"/>
    <w:rsid w:val="003E2280"/>
    <w:rsid w:val="003E23F7"/>
    <w:rsid w:val="003E2796"/>
    <w:rsid w:val="003E4314"/>
    <w:rsid w:val="003E436D"/>
    <w:rsid w:val="003E4AC7"/>
    <w:rsid w:val="003E4D19"/>
    <w:rsid w:val="003E4DB9"/>
    <w:rsid w:val="003E51C1"/>
    <w:rsid w:val="003E6626"/>
    <w:rsid w:val="003E664F"/>
    <w:rsid w:val="003E713F"/>
    <w:rsid w:val="003E7F39"/>
    <w:rsid w:val="003F084C"/>
    <w:rsid w:val="003F0852"/>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87"/>
    <w:rsid w:val="003F70D3"/>
    <w:rsid w:val="003F740A"/>
    <w:rsid w:val="003F7FE3"/>
    <w:rsid w:val="00400269"/>
    <w:rsid w:val="004017E7"/>
    <w:rsid w:val="00401CAD"/>
    <w:rsid w:val="00401DBF"/>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EB"/>
    <w:rsid w:val="00407E1E"/>
    <w:rsid w:val="00407E75"/>
    <w:rsid w:val="00410349"/>
    <w:rsid w:val="00410936"/>
    <w:rsid w:val="00410A15"/>
    <w:rsid w:val="0041188F"/>
    <w:rsid w:val="00411B40"/>
    <w:rsid w:val="00411B94"/>
    <w:rsid w:val="00411BD7"/>
    <w:rsid w:val="0041208A"/>
    <w:rsid w:val="004132EE"/>
    <w:rsid w:val="0041361C"/>
    <w:rsid w:val="00413D2E"/>
    <w:rsid w:val="00413FA7"/>
    <w:rsid w:val="004147BD"/>
    <w:rsid w:val="004157B6"/>
    <w:rsid w:val="00415913"/>
    <w:rsid w:val="00415A4B"/>
    <w:rsid w:val="0041685F"/>
    <w:rsid w:val="00416CD6"/>
    <w:rsid w:val="00416D08"/>
    <w:rsid w:val="004170BC"/>
    <w:rsid w:val="00417604"/>
    <w:rsid w:val="00421D7D"/>
    <w:rsid w:val="00422614"/>
    <w:rsid w:val="00423410"/>
    <w:rsid w:val="00424668"/>
    <w:rsid w:val="0042470D"/>
    <w:rsid w:val="00424B94"/>
    <w:rsid w:val="00424C4C"/>
    <w:rsid w:val="004252AF"/>
    <w:rsid w:val="0042578B"/>
    <w:rsid w:val="004257A5"/>
    <w:rsid w:val="00425CFB"/>
    <w:rsid w:val="00425F5B"/>
    <w:rsid w:val="0042788E"/>
    <w:rsid w:val="00430605"/>
    <w:rsid w:val="00430899"/>
    <w:rsid w:val="00431627"/>
    <w:rsid w:val="00432574"/>
    <w:rsid w:val="0043288C"/>
    <w:rsid w:val="004331D0"/>
    <w:rsid w:val="0043335A"/>
    <w:rsid w:val="00433991"/>
    <w:rsid w:val="00433A4A"/>
    <w:rsid w:val="00433FD7"/>
    <w:rsid w:val="004344CB"/>
    <w:rsid w:val="0043483A"/>
    <w:rsid w:val="00434DAB"/>
    <w:rsid w:val="004350FA"/>
    <w:rsid w:val="00435186"/>
    <w:rsid w:val="00435437"/>
    <w:rsid w:val="004356A8"/>
    <w:rsid w:val="00436201"/>
    <w:rsid w:val="004375A5"/>
    <w:rsid w:val="00437883"/>
    <w:rsid w:val="00440D00"/>
    <w:rsid w:val="00441140"/>
    <w:rsid w:val="00441581"/>
    <w:rsid w:val="004417E5"/>
    <w:rsid w:val="004419F7"/>
    <w:rsid w:val="00442E06"/>
    <w:rsid w:val="00442F8D"/>
    <w:rsid w:val="004432C7"/>
    <w:rsid w:val="00443DE5"/>
    <w:rsid w:val="00443FA8"/>
    <w:rsid w:val="00443FEB"/>
    <w:rsid w:val="00444241"/>
    <w:rsid w:val="004445C6"/>
    <w:rsid w:val="00444CAF"/>
    <w:rsid w:val="00444DC8"/>
    <w:rsid w:val="00445041"/>
    <w:rsid w:val="00445162"/>
    <w:rsid w:val="00445179"/>
    <w:rsid w:val="00445B54"/>
    <w:rsid w:val="00445B5B"/>
    <w:rsid w:val="00446913"/>
    <w:rsid w:val="00447B36"/>
    <w:rsid w:val="00447D54"/>
    <w:rsid w:val="00450415"/>
    <w:rsid w:val="00450528"/>
    <w:rsid w:val="0045073B"/>
    <w:rsid w:val="00450767"/>
    <w:rsid w:val="00450C04"/>
    <w:rsid w:val="00450C3F"/>
    <w:rsid w:val="004512A8"/>
    <w:rsid w:val="0045134B"/>
    <w:rsid w:val="004516A3"/>
    <w:rsid w:val="00451781"/>
    <w:rsid w:val="0045184C"/>
    <w:rsid w:val="00451AF7"/>
    <w:rsid w:val="00451C9E"/>
    <w:rsid w:val="00451FD4"/>
    <w:rsid w:val="004525F0"/>
    <w:rsid w:val="00452C1D"/>
    <w:rsid w:val="00453770"/>
    <w:rsid w:val="004545ED"/>
    <w:rsid w:val="00454F45"/>
    <w:rsid w:val="00455131"/>
    <w:rsid w:val="00455810"/>
    <w:rsid w:val="00455A08"/>
    <w:rsid w:val="00455AA9"/>
    <w:rsid w:val="00455D76"/>
    <w:rsid w:val="00456067"/>
    <w:rsid w:val="00456A2D"/>
    <w:rsid w:val="00456F5B"/>
    <w:rsid w:val="00457163"/>
    <w:rsid w:val="0045773D"/>
    <w:rsid w:val="00457F5A"/>
    <w:rsid w:val="00460069"/>
    <w:rsid w:val="00460244"/>
    <w:rsid w:val="00460401"/>
    <w:rsid w:val="00460A16"/>
    <w:rsid w:val="00460C13"/>
    <w:rsid w:val="00461904"/>
    <w:rsid w:val="00461CE4"/>
    <w:rsid w:val="00462174"/>
    <w:rsid w:val="004624F4"/>
    <w:rsid w:val="00462587"/>
    <w:rsid w:val="0046344B"/>
    <w:rsid w:val="00463465"/>
    <w:rsid w:val="004635E0"/>
    <w:rsid w:val="00463897"/>
    <w:rsid w:val="004642FA"/>
    <w:rsid w:val="00464400"/>
    <w:rsid w:val="0046472C"/>
    <w:rsid w:val="00465067"/>
    <w:rsid w:val="004658BF"/>
    <w:rsid w:val="00465CA8"/>
    <w:rsid w:val="004663EE"/>
    <w:rsid w:val="004672AD"/>
    <w:rsid w:val="00467B1D"/>
    <w:rsid w:val="00467FCB"/>
    <w:rsid w:val="0047047D"/>
    <w:rsid w:val="00471043"/>
    <w:rsid w:val="004712B7"/>
    <w:rsid w:val="004713B5"/>
    <w:rsid w:val="00471925"/>
    <w:rsid w:val="004720C4"/>
    <w:rsid w:val="004723BD"/>
    <w:rsid w:val="00472738"/>
    <w:rsid w:val="00472910"/>
    <w:rsid w:val="00472F7A"/>
    <w:rsid w:val="00472F8C"/>
    <w:rsid w:val="0047399D"/>
    <w:rsid w:val="00473DA9"/>
    <w:rsid w:val="004745B4"/>
    <w:rsid w:val="00475262"/>
    <w:rsid w:val="0047554A"/>
    <w:rsid w:val="00475F9B"/>
    <w:rsid w:val="00476119"/>
    <w:rsid w:val="0047687E"/>
    <w:rsid w:val="00476A5A"/>
    <w:rsid w:val="00476CDD"/>
    <w:rsid w:val="00476F8C"/>
    <w:rsid w:val="00477E28"/>
    <w:rsid w:val="00480522"/>
    <w:rsid w:val="0048098F"/>
    <w:rsid w:val="00481849"/>
    <w:rsid w:val="00481A2C"/>
    <w:rsid w:val="00482647"/>
    <w:rsid w:val="00482BC0"/>
    <w:rsid w:val="00483066"/>
    <w:rsid w:val="00483462"/>
    <w:rsid w:val="00483E10"/>
    <w:rsid w:val="004847DE"/>
    <w:rsid w:val="00484906"/>
    <w:rsid w:val="00484E76"/>
    <w:rsid w:val="004853E4"/>
    <w:rsid w:val="0048587E"/>
    <w:rsid w:val="00485E23"/>
    <w:rsid w:val="0048654D"/>
    <w:rsid w:val="004867B9"/>
    <w:rsid w:val="00486B0D"/>
    <w:rsid w:val="00486DCD"/>
    <w:rsid w:val="004873D5"/>
    <w:rsid w:val="004905CE"/>
    <w:rsid w:val="0049071C"/>
    <w:rsid w:val="004909FF"/>
    <w:rsid w:val="004923AA"/>
    <w:rsid w:val="004933EE"/>
    <w:rsid w:val="0049472B"/>
    <w:rsid w:val="0049538A"/>
    <w:rsid w:val="00495F71"/>
    <w:rsid w:val="00495F97"/>
    <w:rsid w:val="00496EFB"/>
    <w:rsid w:val="00497851"/>
    <w:rsid w:val="0049788B"/>
    <w:rsid w:val="00497DF3"/>
    <w:rsid w:val="004A0185"/>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5E3"/>
    <w:rsid w:val="004A4761"/>
    <w:rsid w:val="004A48CA"/>
    <w:rsid w:val="004A4ABD"/>
    <w:rsid w:val="004A4C80"/>
    <w:rsid w:val="004A4DA2"/>
    <w:rsid w:val="004A51B9"/>
    <w:rsid w:val="004A53AB"/>
    <w:rsid w:val="004A553B"/>
    <w:rsid w:val="004A60B1"/>
    <w:rsid w:val="004A7223"/>
    <w:rsid w:val="004A7485"/>
    <w:rsid w:val="004A7F0E"/>
    <w:rsid w:val="004B0453"/>
    <w:rsid w:val="004B0E0C"/>
    <w:rsid w:val="004B15B4"/>
    <w:rsid w:val="004B1B04"/>
    <w:rsid w:val="004B2DE0"/>
    <w:rsid w:val="004B2DE4"/>
    <w:rsid w:val="004B3551"/>
    <w:rsid w:val="004B42DF"/>
    <w:rsid w:val="004B4807"/>
    <w:rsid w:val="004B5982"/>
    <w:rsid w:val="004B685B"/>
    <w:rsid w:val="004B6BCA"/>
    <w:rsid w:val="004B6FBD"/>
    <w:rsid w:val="004B7058"/>
    <w:rsid w:val="004B7455"/>
    <w:rsid w:val="004B7E66"/>
    <w:rsid w:val="004B7FBC"/>
    <w:rsid w:val="004C010A"/>
    <w:rsid w:val="004C05F4"/>
    <w:rsid w:val="004C076A"/>
    <w:rsid w:val="004C0A36"/>
    <w:rsid w:val="004C0B12"/>
    <w:rsid w:val="004C0BB9"/>
    <w:rsid w:val="004C1141"/>
    <w:rsid w:val="004C11AA"/>
    <w:rsid w:val="004C29F1"/>
    <w:rsid w:val="004C37CA"/>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3D8F"/>
    <w:rsid w:val="004D459D"/>
    <w:rsid w:val="004D4C7B"/>
    <w:rsid w:val="004D4E0A"/>
    <w:rsid w:val="004D7072"/>
    <w:rsid w:val="004D7B52"/>
    <w:rsid w:val="004D7DFA"/>
    <w:rsid w:val="004E0049"/>
    <w:rsid w:val="004E05A2"/>
    <w:rsid w:val="004E06BB"/>
    <w:rsid w:val="004E07B2"/>
    <w:rsid w:val="004E1135"/>
    <w:rsid w:val="004E13EA"/>
    <w:rsid w:val="004E1E30"/>
    <w:rsid w:val="004E1FB0"/>
    <w:rsid w:val="004E2034"/>
    <w:rsid w:val="004E208D"/>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517"/>
    <w:rsid w:val="004F377C"/>
    <w:rsid w:val="004F4D51"/>
    <w:rsid w:val="004F50BE"/>
    <w:rsid w:val="004F6FEF"/>
    <w:rsid w:val="004F7943"/>
    <w:rsid w:val="005002B8"/>
    <w:rsid w:val="00500818"/>
    <w:rsid w:val="00501200"/>
    <w:rsid w:val="00501215"/>
    <w:rsid w:val="00501E67"/>
    <w:rsid w:val="005020EF"/>
    <w:rsid w:val="0050218B"/>
    <w:rsid w:val="0050224F"/>
    <w:rsid w:val="005032DE"/>
    <w:rsid w:val="005035B0"/>
    <w:rsid w:val="00503E5F"/>
    <w:rsid w:val="005047B8"/>
    <w:rsid w:val="005047D2"/>
    <w:rsid w:val="00504E9D"/>
    <w:rsid w:val="00505506"/>
    <w:rsid w:val="005070CC"/>
    <w:rsid w:val="0050724C"/>
    <w:rsid w:val="00507441"/>
    <w:rsid w:val="00507DC9"/>
    <w:rsid w:val="005107DF"/>
    <w:rsid w:val="0051113D"/>
    <w:rsid w:val="0051148D"/>
    <w:rsid w:val="00511E57"/>
    <w:rsid w:val="005122FE"/>
    <w:rsid w:val="00512336"/>
    <w:rsid w:val="0051270F"/>
    <w:rsid w:val="00512760"/>
    <w:rsid w:val="00512B1D"/>
    <w:rsid w:val="00512C9F"/>
    <w:rsid w:val="00512D6B"/>
    <w:rsid w:val="00512E53"/>
    <w:rsid w:val="0051329C"/>
    <w:rsid w:val="00513D2A"/>
    <w:rsid w:val="0051416C"/>
    <w:rsid w:val="005143F6"/>
    <w:rsid w:val="0051508F"/>
    <w:rsid w:val="00515B9E"/>
    <w:rsid w:val="00515C55"/>
    <w:rsid w:val="00515CBD"/>
    <w:rsid w:val="00515ED0"/>
    <w:rsid w:val="00516043"/>
    <w:rsid w:val="0051611C"/>
    <w:rsid w:val="0051688D"/>
    <w:rsid w:val="00516D54"/>
    <w:rsid w:val="0051740A"/>
    <w:rsid w:val="00517A42"/>
    <w:rsid w:val="005209A8"/>
    <w:rsid w:val="00520D8E"/>
    <w:rsid w:val="005212AF"/>
    <w:rsid w:val="005216F7"/>
    <w:rsid w:val="00522200"/>
    <w:rsid w:val="00522BA9"/>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EC"/>
    <w:rsid w:val="00527D50"/>
    <w:rsid w:val="00530103"/>
    <w:rsid w:val="00530629"/>
    <w:rsid w:val="00530BB3"/>
    <w:rsid w:val="00530C2C"/>
    <w:rsid w:val="00530FFF"/>
    <w:rsid w:val="005311C6"/>
    <w:rsid w:val="005315A7"/>
    <w:rsid w:val="005321FB"/>
    <w:rsid w:val="0053254A"/>
    <w:rsid w:val="00532C48"/>
    <w:rsid w:val="005332CF"/>
    <w:rsid w:val="005334CF"/>
    <w:rsid w:val="00533865"/>
    <w:rsid w:val="00533C4A"/>
    <w:rsid w:val="005346BB"/>
    <w:rsid w:val="00535763"/>
    <w:rsid w:val="005357BB"/>
    <w:rsid w:val="0053767D"/>
    <w:rsid w:val="005377B5"/>
    <w:rsid w:val="005379E7"/>
    <w:rsid w:val="00537A4A"/>
    <w:rsid w:val="00540094"/>
    <w:rsid w:val="005404A6"/>
    <w:rsid w:val="00540743"/>
    <w:rsid w:val="00540C9A"/>
    <w:rsid w:val="0054132A"/>
    <w:rsid w:val="005415E4"/>
    <w:rsid w:val="00541BC4"/>
    <w:rsid w:val="00541EBA"/>
    <w:rsid w:val="005420ED"/>
    <w:rsid w:val="0054270D"/>
    <w:rsid w:val="00542A74"/>
    <w:rsid w:val="00543AE0"/>
    <w:rsid w:val="005448A6"/>
    <w:rsid w:val="005460FB"/>
    <w:rsid w:val="005464B7"/>
    <w:rsid w:val="00547265"/>
    <w:rsid w:val="00547443"/>
    <w:rsid w:val="005505A6"/>
    <w:rsid w:val="005505BF"/>
    <w:rsid w:val="00551B0D"/>
    <w:rsid w:val="00551FA7"/>
    <w:rsid w:val="00553286"/>
    <w:rsid w:val="00553E2C"/>
    <w:rsid w:val="0055476C"/>
    <w:rsid w:val="0055511B"/>
    <w:rsid w:val="005553C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64"/>
    <w:rsid w:val="005651C4"/>
    <w:rsid w:val="00565724"/>
    <w:rsid w:val="00565FE1"/>
    <w:rsid w:val="005669CC"/>
    <w:rsid w:val="00566CC6"/>
    <w:rsid w:val="005670A1"/>
    <w:rsid w:val="00567348"/>
    <w:rsid w:val="00567800"/>
    <w:rsid w:val="00567A52"/>
    <w:rsid w:val="00567D50"/>
    <w:rsid w:val="00570722"/>
    <w:rsid w:val="00571123"/>
    <w:rsid w:val="0057158C"/>
    <w:rsid w:val="005717E5"/>
    <w:rsid w:val="005717E7"/>
    <w:rsid w:val="0057188A"/>
    <w:rsid w:val="0057190F"/>
    <w:rsid w:val="00571C7C"/>
    <w:rsid w:val="00571EE0"/>
    <w:rsid w:val="00572AF3"/>
    <w:rsid w:val="00572D1B"/>
    <w:rsid w:val="00574529"/>
    <w:rsid w:val="005753B6"/>
    <w:rsid w:val="0057556F"/>
    <w:rsid w:val="0057563F"/>
    <w:rsid w:val="00575DFE"/>
    <w:rsid w:val="005769FF"/>
    <w:rsid w:val="00576D1E"/>
    <w:rsid w:val="00576F4D"/>
    <w:rsid w:val="0057745D"/>
    <w:rsid w:val="00577925"/>
    <w:rsid w:val="00577A72"/>
    <w:rsid w:val="00577D1A"/>
    <w:rsid w:val="00577E2C"/>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964"/>
    <w:rsid w:val="00591E47"/>
    <w:rsid w:val="00593111"/>
    <w:rsid w:val="00593816"/>
    <w:rsid w:val="00593D67"/>
    <w:rsid w:val="00593DE6"/>
    <w:rsid w:val="00593F3E"/>
    <w:rsid w:val="00594AB9"/>
    <w:rsid w:val="00594FA6"/>
    <w:rsid w:val="00595F0B"/>
    <w:rsid w:val="00595F1A"/>
    <w:rsid w:val="00595F8E"/>
    <w:rsid w:val="00596895"/>
    <w:rsid w:val="00596BDA"/>
    <w:rsid w:val="00596C27"/>
    <w:rsid w:val="00597743"/>
    <w:rsid w:val="00597972"/>
    <w:rsid w:val="005979E9"/>
    <w:rsid w:val="005A0791"/>
    <w:rsid w:val="005A07D8"/>
    <w:rsid w:val="005A1937"/>
    <w:rsid w:val="005A195F"/>
    <w:rsid w:val="005A2704"/>
    <w:rsid w:val="005A2AC1"/>
    <w:rsid w:val="005A2B07"/>
    <w:rsid w:val="005A53C6"/>
    <w:rsid w:val="005A58E6"/>
    <w:rsid w:val="005A63BC"/>
    <w:rsid w:val="005A65C8"/>
    <w:rsid w:val="005A74E8"/>
    <w:rsid w:val="005A7B58"/>
    <w:rsid w:val="005B0449"/>
    <w:rsid w:val="005B0749"/>
    <w:rsid w:val="005B09BD"/>
    <w:rsid w:val="005B1829"/>
    <w:rsid w:val="005B19E4"/>
    <w:rsid w:val="005B1D8D"/>
    <w:rsid w:val="005B21B1"/>
    <w:rsid w:val="005B24C3"/>
    <w:rsid w:val="005B2A1D"/>
    <w:rsid w:val="005B2C82"/>
    <w:rsid w:val="005B2D9B"/>
    <w:rsid w:val="005B2FD0"/>
    <w:rsid w:val="005B34A6"/>
    <w:rsid w:val="005B383F"/>
    <w:rsid w:val="005B3D70"/>
    <w:rsid w:val="005B46C1"/>
    <w:rsid w:val="005B484F"/>
    <w:rsid w:val="005B4CB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2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9BA"/>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6FBB"/>
    <w:rsid w:val="005F70E4"/>
    <w:rsid w:val="005F7EBF"/>
    <w:rsid w:val="00600E26"/>
    <w:rsid w:val="006015A1"/>
    <w:rsid w:val="006015E1"/>
    <w:rsid w:val="00601B91"/>
    <w:rsid w:val="00601C82"/>
    <w:rsid w:val="00601DD0"/>
    <w:rsid w:val="00601F10"/>
    <w:rsid w:val="0060200D"/>
    <w:rsid w:val="00602DD8"/>
    <w:rsid w:val="00603E31"/>
    <w:rsid w:val="006041B7"/>
    <w:rsid w:val="0060451D"/>
    <w:rsid w:val="0060506F"/>
    <w:rsid w:val="00605629"/>
    <w:rsid w:val="006059FB"/>
    <w:rsid w:val="00605D03"/>
    <w:rsid w:val="00606FD4"/>
    <w:rsid w:val="00607C46"/>
    <w:rsid w:val="00607F05"/>
    <w:rsid w:val="006102F3"/>
    <w:rsid w:val="0061093E"/>
    <w:rsid w:val="006119DC"/>
    <w:rsid w:val="00612434"/>
    <w:rsid w:val="00612CE6"/>
    <w:rsid w:val="00612DA3"/>
    <w:rsid w:val="00612EDD"/>
    <w:rsid w:val="00612FBA"/>
    <w:rsid w:val="00613F51"/>
    <w:rsid w:val="0061414D"/>
    <w:rsid w:val="00614A7B"/>
    <w:rsid w:val="00614FF2"/>
    <w:rsid w:val="006154BF"/>
    <w:rsid w:val="006158E4"/>
    <w:rsid w:val="006158FB"/>
    <w:rsid w:val="00615C08"/>
    <w:rsid w:val="00616659"/>
    <w:rsid w:val="0061728E"/>
    <w:rsid w:val="0061733E"/>
    <w:rsid w:val="0061741C"/>
    <w:rsid w:val="0061785B"/>
    <w:rsid w:val="00620574"/>
    <w:rsid w:val="006207BC"/>
    <w:rsid w:val="00621335"/>
    <w:rsid w:val="0062150E"/>
    <w:rsid w:val="00623072"/>
    <w:rsid w:val="006231B1"/>
    <w:rsid w:val="00623F37"/>
    <w:rsid w:val="00623F56"/>
    <w:rsid w:val="006242E9"/>
    <w:rsid w:val="006250F6"/>
    <w:rsid w:val="006258F1"/>
    <w:rsid w:val="00626341"/>
    <w:rsid w:val="00626BBC"/>
    <w:rsid w:val="006274B9"/>
    <w:rsid w:val="0062770C"/>
    <w:rsid w:val="00627808"/>
    <w:rsid w:val="0062788C"/>
    <w:rsid w:val="00627CD4"/>
    <w:rsid w:val="006300B6"/>
    <w:rsid w:val="006309BE"/>
    <w:rsid w:val="00630A0F"/>
    <w:rsid w:val="00630DE9"/>
    <w:rsid w:val="00630F03"/>
    <w:rsid w:val="0063163D"/>
    <w:rsid w:val="0063190D"/>
    <w:rsid w:val="00631E78"/>
    <w:rsid w:val="00632B0E"/>
    <w:rsid w:val="00632F7B"/>
    <w:rsid w:val="00633526"/>
    <w:rsid w:val="00633A99"/>
    <w:rsid w:val="00633F89"/>
    <w:rsid w:val="006347F7"/>
    <w:rsid w:val="0063491E"/>
    <w:rsid w:val="006349FB"/>
    <w:rsid w:val="00634E47"/>
    <w:rsid w:val="00635013"/>
    <w:rsid w:val="0063557A"/>
    <w:rsid w:val="00635AD1"/>
    <w:rsid w:val="00636208"/>
    <w:rsid w:val="00637483"/>
    <w:rsid w:val="006375A0"/>
    <w:rsid w:val="006375BD"/>
    <w:rsid w:val="00637F68"/>
    <w:rsid w:val="00640399"/>
    <w:rsid w:val="00640CD8"/>
    <w:rsid w:val="00640DA4"/>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5E"/>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CFE"/>
    <w:rsid w:val="006541EB"/>
    <w:rsid w:val="00654366"/>
    <w:rsid w:val="006545F9"/>
    <w:rsid w:val="006549E4"/>
    <w:rsid w:val="006553A2"/>
    <w:rsid w:val="006553EF"/>
    <w:rsid w:val="00655F17"/>
    <w:rsid w:val="00660F6D"/>
    <w:rsid w:val="0066111C"/>
    <w:rsid w:val="0066179A"/>
    <w:rsid w:val="00661860"/>
    <w:rsid w:val="00661FC2"/>
    <w:rsid w:val="00662606"/>
    <w:rsid w:val="00662701"/>
    <w:rsid w:val="0066271C"/>
    <w:rsid w:val="00662B3F"/>
    <w:rsid w:val="00663099"/>
    <w:rsid w:val="006638AF"/>
    <w:rsid w:val="00664184"/>
    <w:rsid w:val="00664C39"/>
    <w:rsid w:val="0066500F"/>
    <w:rsid w:val="00665508"/>
    <w:rsid w:val="00665D82"/>
    <w:rsid w:val="00665EEF"/>
    <w:rsid w:val="006670B3"/>
    <w:rsid w:val="00670121"/>
    <w:rsid w:val="00670373"/>
    <w:rsid w:val="006715F4"/>
    <w:rsid w:val="00671B2B"/>
    <w:rsid w:val="00671DB5"/>
    <w:rsid w:val="0067281B"/>
    <w:rsid w:val="0067282A"/>
    <w:rsid w:val="00673538"/>
    <w:rsid w:val="00673796"/>
    <w:rsid w:val="006752D5"/>
    <w:rsid w:val="00675AFC"/>
    <w:rsid w:val="00675D68"/>
    <w:rsid w:val="00676607"/>
    <w:rsid w:val="006773B6"/>
    <w:rsid w:val="00677704"/>
    <w:rsid w:val="00680281"/>
    <w:rsid w:val="00680AB7"/>
    <w:rsid w:val="00681CDE"/>
    <w:rsid w:val="00681E77"/>
    <w:rsid w:val="00681F29"/>
    <w:rsid w:val="006824FC"/>
    <w:rsid w:val="006837D6"/>
    <w:rsid w:val="0068448B"/>
    <w:rsid w:val="00684A39"/>
    <w:rsid w:val="00684A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DD0"/>
    <w:rsid w:val="00691BDB"/>
    <w:rsid w:val="00691CD9"/>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6BBA"/>
    <w:rsid w:val="006A72F0"/>
    <w:rsid w:val="006A737F"/>
    <w:rsid w:val="006A7476"/>
    <w:rsid w:val="006A7D03"/>
    <w:rsid w:val="006B019A"/>
    <w:rsid w:val="006B02BE"/>
    <w:rsid w:val="006B0411"/>
    <w:rsid w:val="006B1A42"/>
    <w:rsid w:val="006B257C"/>
    <w:rsid w:val="006B30B8"/>
    <w:rsid w:val="006B35FA"/>
    <w:rsid w:val="006B3B0C"/>
    <w:rsid w:val="006B3FBF"/>
    <w:rsid w:val="006B41BE"/>
    <w:rsid w:val="006B4773"/>
    <w:rsid w:val="006B4B0E"/>
    <w:rsid w:val="006B5492"/>
    <w:rsid w:val="006B5692"/>
    <w:rsid w:val="006B56F2"/>
    <w:rsid w:val="006B57CE"/>
    <w:rsid w:val="006B5A2F"/>
    <w:rsid w:val="006B746E"/>
    <w:rsid w:val="006B7F6F"/>
    <w:rsid w:val="006C0723"/>
    <w:rsid w:val="006C0B42"/>
    <w:rsid w:val="006C0F06"/>
    <w:rsid w:val="006C176F"/>
    <w:rsid w:val="006C1CEA"/>
    <w:rsid w:val="006C2ED7"/>
    <w:rsid w:val="006C3B38"/>
    <w:rsid w:val="006C4A69"/>
    <w:rsid w:val="006C4B06"/>
    <w:rsid w:val="006C4D7E"/>
    <w:rsid w:val="006C5611"/>
    <w:rsid w:val="006C571E"/>
    <w:rsid w:val="006C5D8A"/>
    <w:rsid w:val="006C613D"/>
    <w:rsid w:val="006C6272"/>
    <w:rsid w:val="006C63B5"/>
    <w:rsid w:val="006C67DC"/>
    <w:rsid w:val="006C749B"/>
    <w:rsid w:val="006C7941"/>
    <w:rsid w:val="006D0D4C"/>
    <w:rsid w:val="006D0EC0"/>
    <w:rsid w:val="006D1119"/>
    <w:rsid w:val="006D1853"/>
    <w:rsid w:val="006D2048"/>
    <w:rsid w:val="006D224F"/>
    <w:rsid w:val="006D2363"/>
    <w:rsid w:val="006D3202"/>
    <w:rsid w:val="006D3C8B"/>
    <w:rsid w:val="006D463E"/>
    <w:rsid w:val="006D50C2"/>
    <w:rsid w:val="006D5AF9"/>
    <w:rsid w:val="006D5E06"/>
    <w:rsid w:val="006D65C1"/>
    <w:rsid w:val="006D6694"/>
    <w:rsid w:val="006D675E"/>
    <w:rsid w:val="006D76EC"/>
    <w:rsid w:val="006D775B"/>
    <w:rsid w:val="006E04DD"/>
    <w:rsid w:val="006E0DEA"/>
    <w:rsid w:val="006E1496"/>
    <w:rsid w:val="006E185D"/>
    <w:rsid w:val="006E1CFB"/>
    <w:rsid w:val="006E202E"/>
    <w:rsid w:val="006E2152"/>
    <w:rsid w:val="006E28D7"/>
    <w:rsid w:val="006E2957"/>
    <w:rsid w:val="006E2F05"/>
    <w:rsid w:val="006E3394"/>
    <w:rsid w:val="006E41E7"/>
    <w:rsid w:val="006E5188"/>
    <w:rsid w:val="006E533D"/>
    <w:rsid w:val="006E6883"/>
    <w:rsid w:val="006E75C7"/>
    <w:rsid w:val="006E7679"/>
    <w:rsid w:val="006F2478"/>
    <w:rsid w:val="006F2F71"/>
    <w:rsid w:val="006F4380"/>
    <w:rsid w:val="006F47A9"/>
    <w:rsid w:val="006F506C"/>
    <w:rsid w:val="006F5B0A"/>
    <w:rsid w:val="006F5B33"/>
    <w:rsid w:val="006F631C"/>
    <w:rsid w:val="006F6DAA"/>
    <w:rsid w:val="006F7115"/>
    <w:rsid w:val="006F7C3B"/>
    <w:rsid w:val="00701093"/>
    <w:rsid w:val="00701577"/>
    <w:rsid w:val="0070177A"/>
    <w:rsid w:val="007022FB"/>
    <w:rsid w:val="0070256E"/>
    <w:rsid w:val="00702DD2"/>
    <w:rsid w:val="00702FDC"/>
    <w:rsid w:val="00703132"/>
    <w:rsid w:val="00703430"/>
    <w:rsid w:val="0070349D"/>
    <w:rsid w:val="00703F2E"/>
    <w:rsid w:val="00704310"/>
    <w:rsid w:val="007046CE"/>
    <w:rsid w:val="0070681D"/>
    <w:rsid w:val="00706BD5"/>
    <w:rsid w:val="00706F4D"/>
    <w:rsid w:val="00707712"/>
    <w:rsid w:val="007101B7"/>
    <w:rsid w:val="00710F05"/>
    <w:rsid w:val="0071157E"/>
    <w:rsid w:val="007117A7"/>
    <w:rsid w:val="007123A1"/>
    <w:rsid w:val="007128D8"/>
    <w:rsid w:val="007128DA"/>
    <w:rsid w:val="00712D41"/>
    <w:rsid w:val="0071379D"/>
    <w:rsid w:val="00713C6F"/>
    <w:rsid w:val="00714305"/>
    <w:rsid w:val="007152B7"/>
    <w:rsid w:val="007160DA"/>
    <w:rsid w:val="007161B6"/>
    <w:rsid w:val="0071650A"/>
    <w:rsid w:val="0071679C"/>
    <w:rsid w:val="00716F5E"/>
    <w:rsid w:val="00717339"/>
    <w:rsid w:val="00717447"/>
    <w:rsid w:val="00717724"/>
    <w:rsid w:val="00717909"/>
    <w:rsid w:val="00717D94"/>
    <w:rsid w:val="00717DCC"/>
    <w:rsid w:val="007204DB"/>
    <w:rsid w:val="00720894"/>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E1"/>
    <w:rsid w:val="007317B5"/>
    <w:rsid w:val="0073210C"/>
    <w:rsid w:val="007321DE"/>
    <w:rsid w:val="0073238A"/>
    <w:rsid w:val="00733758"/>
    <w:rsid w:val="00734737"/>
    <w:rsid w:val="007349E0"/>
    <w:rsid w:val="00734AB3"/>
    <w:rsid w:val="00734BBA"/>
    <w:rsid w:val="00734CF6"/>
    <w:rsid w:val="00735C77"/>
    <w:rsid w:val="00735E40"/>
    <w:rsid w:val="0073602A"/>
    <w:rsid w:val="0073676A"/>
    <w:rsid w:val="007367F6"/>
    <w:rsid w:val="00736EA4"/>
    <w:rsid w:val="0073711D"/>
    <w:rsid w:val="0073778F"/>
    <w:rsid w:val="00741CFB"/>
    <w:rsid w:val="00741DFD"/>
    <w:rsid w:val="007422EF"/>
    <w:rsid w:val="00742B71"/>
    <w:rsid w:val="00742F8F"/>
    <w:rsid w:val="00743205"/>
    <w:rsid w:val="0074401D"/>
    <w:rsid w:val="0074429A"/>
    <w:rsid w:val="0074475B"/>
    <w:rsid w:val="007449CC"/>
    <w:rsid w:val="00744D22"/>
    <w:rsid w:val="00745110"/>
    <w:rsid w:val="00746011"/>
    <w:rsid w:val="007460DE"/>
    <w:rsid w:val="007461B1"/>
    <w:rsid w:val="007466F8"/>
    <w:rsid w:val="00746E37"/>
    <w:rsid w:val="00747175"/>
    <w:rsid w:val="007472AA"/>
    <w:rsid w:val="0074743B"/>
    <w:rsid w:val="00747663"/>
    <w:rsid w:val="00747A97"/>
    <w:rsid w:val="00750BFE"/>
    <w:rsid w:val="00750C53"/>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60"/>
    <w:rsid w:val="007552F1"/>
    <w:rsid w:val="007554D6"/>
    <w:rsid w:val="00755ABF"/>
    <w:rsid w:val="00755B87"/>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68B"/>
    <w:rsid w:val="00766211"/>
    <w:rsid w:val="00766567"/>
    <w:rsid w:val="007666F1"/>
    <w:rsid w:val="00767170"/>
    <w:rsid w:val="00767410"/>
    <w:rsid w:val="00767D66"/>
    <w:rsid w:val="00767E88"/>
    <w:rsid w:val="00771A43"/>
    <w:rsid w:val="00771D7A"/>
    <w:rsid w:val="00771EC8"/>
    <w:rsid w:val="007720C2"/>
    <w:rsid w:val="007731F0"/>
    <w:rsid w:val="00773A93"/>
    <w:rsid w:val="007740AD"/>
    <w:rsid w:val="007746F0"/>
    <w:rsid w:val="00774AA5"/>
    <w:rsid w:val="0077554C"/>
    <w:rsid w:val="00775B59"/>
    <w:rsid w:val="00775E3D"/>
    <w:rsid w:val="00775FC3"/>
    <w:rsid w:val="007763E1"/>
    <w:rsid w:val="00777670"/>
    <w:rsid w:val="00777DC5"/>
    <w:rsid w:val="00780E7F"/>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325"/>
    <w:rsid w:val="007909D9"/>
    <w:rsid w:val="00790D67"/>
    <w:rsid w:val="00790FAD"/>
    <w:rsid w:val="00791021"/>
    <w:rsid w:val="007912DE"/>
    <w:rsid w:val="00791B7E"/>
    <w:rsid w:val="00791E5B"/>
    <w:rsid w:val="00791FC9"/>
    <w:rsid w:val="007928FF"/>
    <w:rsid w:val="0079367F"/>
    <w:rsid w:val="00793A26"/>
    <w:rsid w:val="0079488E"/>
    <w:rsid w:val="007948D0"/>
    <w:rsid w:val="00794F1E"/>
    <w:rsid w:val="00794FB2"/>
    <w:rsid w:val="00796861"/>
    <w:rsid w:val="00796EB0"/>
    <w:rsid w:val="0079714A"/>
    <w:rsid w:val="007976F5"/>
    <w:rsid w:val="00797C79"/>
    <w:rsid w:val="007A059A"/>
    <w:rsid w:val="007A130B"/>
    <w:rsid w:val="007A1359"/>
    <w:rsid w:val="007A15EC"/>
    <w:rsid w:val="007A1E23"/>
    <w:rsid w:val="007A2F2E"/>
    <w:rsid w:val="007A55C8"/>
    <w:rsid w:val="007A5905"/>
    <w:rsid w:val="007A5BDA"/>
    <w:rsid w:val="007A5D9C"/>
    <w:rsid w:val="007A68AD"/>
    <w:rsid w:val="007A739D"/>
    <w:rsid w:val="007A7D55"/>
    <w:rsid w:val="007A7E8A"/>
    <w:rsid w:val="007B0F0F"/>
    <w:rsid w:val="007B1169"/>
    <w:rsid w:val="007B12FF"/>
    <w:rsid w:val="007B185F"/>
    <w:rsid w:val="007B20B4"/>
    <w:rsid w:val="007B2A01"/>
    <w:rsid w:val="007B2E75"/>
    <w:rsid w:val="007B2E78"/>
    <w:rsid w:val="007B3B8D"/>
    <w:rsid w:val="007B43A1"/>
    <w:rsid w:val="007B4DFE"/>
    <w:rsid w:val="007B52AF"/>
    <w:rsid w:val="007B53FD"/>
    <w:rsid w:val="007B5B38"/>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35F"/>
    <w:rsid w:val="007D1BAE"/>
    <w:rsid w:val="007D1EBB"/>
    <w:rsid w:val="007D4079"/>
    <w:rsid w:val="007D41C0"/>
    <w:rsid w:val="007D5985"/>
    <w:rsid w:val="007D5C61"/>
    <w:rsid w:val="007D5FED"/>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E73CD"/>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F19"/>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2C6"/>
    <w:rsid w:val="008216CF"/>
    <w:rsid w:val="00821BB1"/>
    <w:rsid w:val="00821FE8"/>
    <w:rsid w:val="00822FE2"/>
    <w:rsid w:val="00823BF2"/>
    <w:rsid w:val="0082502F"/>
    <w:rsid w:val="008253EC"/>
    <w:rsid w:val="008254AB"/>
    <w:rsid w:val="0082571E"/>
    <w:rsid w:val="00825FEE"/>
    <w:rsid w:val="00826268"/>
    <w:rsid w:val="0082692A"/>
    <w:rsid w:val="00826A7E"/>
    <w:rsid w:val="00826C98"/>
    <w:rsid w:val="008272CE"/>
    <w:rsid w:val="00827AF2"/>
    <w:rsid w:val="00830090"/>
    <w:rsid w:val="008305F0"/>
    <w:rsid w:val="0083071D"/>
    <w:rsid w:val="00830CAF"/>
    <w:rsid w:val="00830D3F"/>
    <w:rsid w:val="00831187"/>
    <w:rsid w:val="00831650"/>
    <w:rsid w:val="008316F9"/>
    <w:rsid w:val="008320EC"/>
    <w:rsid w:val="0083270B"/>
    <w:rsid w:val="0083310A"/>
    <w:rsid w:val="008335C6"/>
    <w:rsid w:val="00833AB8"/>
    <w:rsid w:val="00834CBF"/>
    <w:rsid w:val="00835378"/>
    <w:rsid w:val="008358C9"/>
    <w:rsid w:val="00835AA5"/>
    <w:rsid w:val="00836AC1"/>
    <w:rsid w:val="00836F85"/>
    <w:rsid w:val="00837056"/>
    <w:rsid w:val="0083762D"/>
    <w:rsid w:val="008409D4"/>
    <w:rsid w:val="00840BEE"/>
    <w:rsid w:val="0084131B"/>
    <w:rsid w:val="0084174D"/>
    <w:rsid w:val="008417FF"/>
    <w:rsid w:val="00841A95"/>
    <w:rsid w:val="00841D69"/>
    <w:rsid w:val="00841F69"/>
    <w:rsid w:val="008429BA"/>
    <w:rsid w:val="00845944"/>
    <w:rsid w:val="00845AD5"/>
    <w:rsid w:val="00846788"/>
    <w:rsid w:val="008475C6"/>
    <w:rsid w:val="00847C76"/>
    <w:rsid w:val="008505E9"/>
    <w:rsid w:val="00850862"/>
    <w:rsid w:val="00851498"/>
    <w:rsid w:val="00851585"/>
    <w:rsid w:val="00851768"/>
    <w:rsid w:val="008517B7"/>
    <w:rsid w:val="00852202"/>
    <w:rsid w:val="00852F58"/>
    <w:rsid w:val="0085364E"/>
    <w:rsid w:val="0085372A"/>
    <w:rsid w:val="008540C3"/>
    <w:rsid w:val="0085443F"/>
    <w:rsid w:val="00854B44"/>
    <w:rsid w:val="00855F05"/>
    <w:rsid w:val="008563C3"/>
    <w:rsid w:val="0085681A"/>
    <w:rsid w:val="00856832"/>
    <w:rsid w:val="00856CFA"/>
    <w:rsid w:val="008576A8"/>
    <w:rsid w:val="00857DE3"/>
    <w:rsid w:val="008601A5"/>
    <w:rsid w:val="00860C47"/>
    <w:rsid w:val="00860F5E"/>
    <w:rsid w:val="00861205"/>
    <w:rsid w:val="00861C17"/>
    <w:rsid w:val="00861F49"/>
    <w:rsid w:val="0086202D"/>
    <w:rsid w:val="00862DB8"/>
    <w:rsid w:val="0086303D"/>
    <w:rsid w:val="008638DF"/>
    <w:rsid w:val="00864390"/>
    <w:rsid w:val="008643DD"/>
    <w:rsid w:val="0086493A"/>
    <w:rsid w:val="008656E1"/>
    <w:rsid w:val="008662A0"/>
    <w:rsid w:val="0086727C"/>
    <w:rsid w:val="00867806"/>
    <w:rsid w:val="008678E4"/>
    <w:rsid w:val="00867954"/>
    <w:rsid w:val="00867D33"/>
    <w:rsid w:val="00870F9D"/>
    <w:rsid w:val="008715AB"/>
    <w:rsid w:val="0087164F"/>
    <w:rsid w:val="008717FB"/>
    <w:rsid w:val="00871873"/>
    <w:rsid w:val="0087218A"/>
    <w:rsid w:val="008721F6"/>
    <w:rsid w:val="00873673"/>
    <w:rsid w:val="0087372C"/>
    <w:rsid w:val="008739EB"/>
    <w:rsid w:val="00873D68"/>
    <w:rsid w:val="00874383"/>
    <w:rsid w:val="00875609"/>
    <w:rsid w:val="00875E60"/>
    <w:rsid w:val="00876B29"/>
    <w:rsid w:val="00876B6A"/>
    <w:rsid w:val="00876F48"/>
    <w:rsid w:val="00877A5D"/>
    <w:rsid w:val="008802B8"/>
    <w:rsid w:val="00880DCA"/>
    <w:rsid w:val="00881064"/>
    <w:rsid w:val="00881B1D"/>
    <w:rsid w:val="0088228F"/>
    <w:rsid w:val="00882826"/>
    <w:rsid w:val="00882956"/>
    <w:rsid w:val="008834C6"/>
    <w:rsid w:val="00884B13"/>
    <w:rsid w:val="00884D1B"/>
    <w:rsid w:val="0088536D"/>
    <w:rsid w:val="008863EE"/>
    <w:rsid w:val="008877C1"/>
    <w:rsid w:val="00887B5D"/>
    <w:rsid w:val="00890EDE"/>
    <w:rsid w:val="008919DA"/>
    <w:rsid w:val="00891A20"/>
    <w:rsid w:val="00892E20"/>
    <w:rsid w:val="008930CD"/>
    <w:rsid w:val="008931B4"/>
    <w:rsid w:val="0089331B"/>
    <w:rsid w:val="008933BC"/>
    <w:rsid w:val="008936BE"/>
    <w:rsid w:val="00893C2B"/>
    <w:rsid w:val="00894EF3"/>
    <w:rsid w:val="00895F18"/>
    <w:rsid w:val="00895F31"/>
    <w:rsid w:val="008969D4"/>
    <w:rsid w:val="008978C5"/>
    <w:rsid w:val="008A00D5"/>
    <w:rsid w:val="008A0157"/>
    <w:rsid w:val="008A1365"/>
    <w:rsid w:val="008A1AB1"/>
    <w:rsid w:val="008A1D5F"/>
    <w:rsid w:val="008A216D"/>
    <w:rsid w:val="008A2970"/>
    <w:rsid w:val="008A2E29"/>
    <w:rsid w:val="008A3657"/>
    <w:rsid w:val="008A3A6F"/>
    <w:rsid w:val="008A3A7A"/>
    <w:rsid w:val="008A3C76"/>
    <w:rsid w:val="008A3C98"/>
    <w:rsid w:val="008A4861"/>
    <w:rsid w:val="008A51A5"/>
    <w:rsid w:val="008A5606"/>
    <w:rsid w:val="008A5873"/>
    <w:rsid w:val="008A5D2E"/>
    <w:rsid w:val="008A6002"/>
    <w:rsid w:val="008A60BA"/>
    <w:rsid w:val="008A6B05"/>
    <w:rsid w:val="008A781E"/>
    <w:rsid w:val="008A7E15"/>
    <w:rsid w:val="008B1FB2"/>
    <w:rsid w:val="008B31B9"/>
    <w:rsid w:val="008B47EE"/>
    <w:rsid w:val="008B4851"/>
    <w:rsid w:val="008B5444"/>
    <w:rsid w:val="008B5670"/>
    <w:rsid w:val="008B5E59"/>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257"/>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4E0"/>
    <w:rsid w:val="008D3752"/>
    <w:rsid w:val="008D3AE8"/>
    <w:rsid w:val="008D454C"/>
    <w:rsid w:val="008D4EAC"/>
    <w:rsid w:val="008D6D55"/>
    <w:rsid w:val="008D6DD2"/>
    <w:rsid w:val="008D6E96"/>
    <w:rsid w:val="008D6F67"/>
    <w:rsid w:val="008D6FCC"/>
    <w:rsid w:val="008D704D"/>
    <w:rsid w:val="008D7A1E"/>
    <w:rsid w:val="008E02DE"/>
    <w:rsid w:val="008E1835"/>
    <w:rsid w:val="008E1BD3"/>
    <w:rsid w:val="008E2035"/>
    <w:rsid w:val="008E24FF"/>
    <w:rsid w:val="008E3081"/>
    <w:rsid w:val="008E31B9"/>
    <w:rsid w:val="008E3EC3"/>
    <w:rsid w:val="008E42F1"/>
    <w:rsid w:val="008E43FF"/>
    <w:rsid w:val="008E479D"/>
    <w:rsid w:val="008E4A13"/>
    <w:rsid w:val="008E4A3C"/>
    <w:rsid w:val="008E4CB4"/>
    <w:rsid w:val="008E553B"/>
    <w:rsid w:val="008E654F"/>
    <w:rsid w:val="008E656A"/>
    <w:rsid w:val="008E6D07"/>
    <w:rsid w:val="008E7939"/>
    <w:rsid w:val="008E79CC"/>
    <w:rsid w:val="008E7C2A"/>
    <w:rsid w:val="008E7D27"/>
    <w:rsid w:val="008E7D87"/>
    <w:rsid w:val="008E7DB3"/>
    <w:rsid w:val="008E7F78"/>
    <w:rsid w:val="008F02EA"/>
    <w:rsid w:val="008F0404"/>
    <w:rsid w:val="008F0B38"/>
    <w:rsid w:val="008F18F2"/>
    <w:rsid w:val="008F1BFD"/>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9E"/>
    <w:rsid w:val="00900D5D"/>
    <w:rsid w:val="00901552"/>
    <w:rsid w:val="00901FB3"/>
    <w:rsid w:val="009025EC"/>
    <w:rsid w:val="009032BE"/>
    <w:rsid w:val="009034DF"/>
    <w:rsid w:val="00903F2F"/>
    <w:rsid w:val="009043AE"/>
    <w:rsid w:val="00904BC4"/>
    <w:rsid w:val="00905083"/>
    <w:rsid w:val="0090590C"/>
    <w:rsid w:val="00905C8B"/>
    <w:rsid w:val="009079D3"/>
    <w:rsid w:val="00910C39"/>
    <w:rsid w:val="00911B90"/>
    <w:rsid w:val="00911C54"/>
    <w:rsid w:val="009122A7"/>
    <w:rsid w:val="00912795"/>
    <w:rsid w:val="00913029"/>
    <w:rsid w:val="00913BC4"/>
    <w:rsid w:val="00913EE3"/>
    <w:rsid w:val="009142CB"/>
    <w:rsid w:val="00914D3F"/>
    <w:rsid w:val="009152F5"/>
    <w:rsid w:val="0091557F"/>
    <w:rsid w:val="00915AF0"/>
    <w:rsid w:val="0091615C"/>
    <w:rsid w:val="00916CA4"/>
    <w:rsid w:val="00916ECD"/>
    <w:rsid w:val="00917759"/>
    <w:rsid w:val="0092026D"/>
    <w:rsid w:val="009204EC"/>
    <w:rsid w:val="00920619"/>
    <w:rsid w:val="00920762"/>
    <w:rsid w:val="009207CE"/>
    <w:rsid w:val="00920A13"/>
    <w:rsid w:val="00920DF2"/>
    <w:rsid w:val="009216C5"/>
    <w:rsid w:val="00922326"/>
    <w:rsid w:val="00922922"/>
    <w:rsid w:val="00923A02"/>
    <w:rsid w:val="0092434C"/>
    <w:rsid w:val="00924445"/>
    <w:rsid w:val="00924AB3"/>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AF6"/>
    <w:rsid w:val="00934599"/>
    <w:rsid w:val="00934663"/>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EE6"/>
    <w:rsid w:val="009501C3"/>
    <w:rsid w:val="009502BE"/>
    <w:rsid w:val="009502F5"/>
    <w:rsid w:val="00950452"/>
    <w:rsid w:val="00951A51"/>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4B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364"/>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915"/>
    <w:rsid w:val="00982EE8"/>
    <w:rsid w:val="00983A43"/>
    <w:rsid w:val="009841CD"/>
    <w:rsid w:val="00984B02"/>
    <w:rsid w:val="009855D4"/>
    <w:rsid w:val="00985A84"/>
    <w:rsid w:val="00985F55"/>
    <w:rsid w:val="00986CE1"/>
    <w:rsid w:val="00986FE3"/>
    <w:rsid w:val="00987DE7"/>
    <w:rsid w:val="00990052"/>
    <w:rsid w:val="009901D3"/>
    <w:rsid w:val="00990E9B"/>
    <w:rsid w:val="009910A4"/>
    <w:rsid w:val="00991D5A"/>
    <w:rsid w:val="009921F1"/>
    <w:rsid w:val="0099297C"/>
    <w:rsid w:val="00993376"/>
    <w:rsid w:val="0099370A"/>
    <w:rsid w:val="00993EC5"/>
    <w:rsid w:val="0099403B"/>
    <w:rsid w:val="0099413E"/>
    <w:rsid w:val="009942EC"/>
    <w:rsid w:val="00995A73"/>
    <w:rsid w:val="00995C4C"/>
    <w:rsid w:val="00995FEE"/>
    <w:rsid w:val="00996076"/>
    <w:rsid w:val="0099696F"/>
    <w:rsid w:val="00996A31"/>
    <w:rsid w:val="00997065"/>
    <w:rsid w:val="0099736C"/>
    <w:rsid w:val="00997429"/>
    <w:rsid w:val="009978CF"/>
    <w:rsid w:val="009A0041"/>
    <w:rsid w:val="009A0886"/>
    <w:rsid w:val="009A180D"/>
    <w:rsid w:val="009A201E"/>
    <w:rsid w:val="009A3252"/>
    <w:rsid w:val="009A3A73"/>
    <w:rsid w:val="009A43BF"/>
    <w:rsid w:val="009A50B5"/>
    <w:rsid w:val="009A5777"/>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0F"/>
    <w:rsid w:val="009D2BA2"/>
    <w:rsid w:val="009D2F13"/>
    <w:rsid w:val="009D2F4F"/>
    <w:rsid w:val="009D5909"/>
    <w:rsid w:val="009D5D9E"/>
    <w:rsid w:val="009D61CE"/>
    <w:rsid w:val="009D62CF"/>
    <w:rsid w:val="009D6598"/>
    <w:rsid w:val="009D705D"/>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374A"/>
    <w:rsid w:val="009F402F"/>
    <w:rsid w:val="009F474E"/>
    <w:rsid w:val="009F4CE8"/>
    <w:rsid w:val="009F4E56"/>
    <w:rsid w:val="009F4FBE"/>
    <w:rsid w:val="009F556D"/>
    <w:rsid w:val="009F5AAD"/>
    <w:rsid w:val="009F639D"/>
    <w:rsid w:val="009F644C"/>
    <w:rsid w:val="009F6710"/>
    <w:rsid w:val="009F6C60"/>
    <w:rsid w:val="009F7959"/>
    <w:rsid w:val="009F7C63"/>
    <w:rsid w:val="009F7D62"/>
    <w:rsid w:val="009F7F79"/>
    <w:rsid w:val="00A000BE"/>
    <w:rsid w:val="00A000F5"/>
    <w:rsid w:val="00A00765"/>
    <w:rsid w:val="00A012B2"/>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B02"/>
    <w:rsid w:val="00A07E54"/>
    <w:rsid w:val="00A109FD"/>
    <w:rsid w:val="00A10FCA"/>
    <w:rsid w:val="00A113C1"/>
    <w:rsid w:val="00A1195F"/>
    <w:rsid w:val="00A130D3"/>
    <w:rsid w:val="00A13EAF"/>
    <w:rsid w:val="00A147C9"/>
    <w:rsid w:val="00A14833"/>
    <w:rsid w:val="00A1572C"/>
    <w:rsid w:val="00A15EA3"/>
    <w:rsid w:val="00A16DD9"/>
    <w:rsid w:val="00A176D5"/>
    <w:rsid w:val="00A1780C"/>
    <w:rsid w:val="00A2042A"/>
    <w:rsid w:val="00A215B6"/>
    <w:rsid w:val="00A217B2"/>
    <w:rsid w:val="00A21F3E"/>
    <w:rsid w:val="00A21F40"/>
    <w:rsid w:val="00A222A1"/>
    <w:rsid w:val="00A23042"/>
    <w:rsid w:val="00A23B71"/>
    <w:rsid w:val="00A23C2A"/>
    <w:rsid w:val="00A2480E"/>
    <w:rsid w:val="00A24EBE"/>
    <w:rsid w:val="00A24FBA"/>
    <w:rsid w:val="00A25168"/>
    <w:rsid w:val="00A25186"/>
    <w:rsid w:val="00A25311"/>
    <w:rsid w:val="00A2534E"/>
    <w:rsid w:val="00A25672"/>
    <w:rsid w:val="00A25751"/>
    <w:rsid w:val="00A25D08"/>
    <w:rsid w:val="00A26794"/>
    <w:rsid w:val="00A26F11"/>
    <w:rsid w:val="00A27446"/>
    <w:rsid w:val="00A27846"/>
    <w:rsid w:val="00A27918"/>
    <w:rsid w:val="00A2793B"/>
    <w:rsid w:val="00A27D07"/>
    <w:rsid w:val="00A30644"/>
    <w:rsid w:val="00A30DEC"/>
    <w:rsid w:val="00A3113F"/>
    <w:rsid w:val="00A31171"/>
    <w:rsid w:val="00A311DE"/>
    <w:rsid w:val="00A31436"/>
    <w:rsid w:val="00A322CD"/>
    <w:rsid w:val="00A32686"/>
    <w:rsid w:val="00A32BE9"/>
    <w:rsid w:val="00A32C66"/>
    <w:rsid w:val="00A32DFF"/>
    <w:rsid w:val="00A331CB"/>
    <w:rsid w:val="00A33366"/>
    <w:rsid w:val="00A33684"/>
    <w:rsid w:val="00A33867"/>
    <w:rsid w:val="00A343F4"/>
    <w:rsid w:val="00A3512C"/>
    <w:rsid w:val="00A351CC"/>
    <w:rsid w:val="00A3675E"/>
    <w:rsid w:val="00A3699B"/>
    <w:rsid w:val="00A36D58"/>
    <w:rsid w:val="00A36F64"/>
    <w:rsid w:val="00A37503"/>
    <w:rsid w:val="00A378E9"/>
    <w:rsid w:val="00A3795D"/>
    <w:rsid w:val="00A41AC1"/>
    <w:rsid w:val="00A41CA4"/>
    <w:rsid w:val="00A42B33"/>
    <w:rsid w:val="00A42FE7"/>
    <w:rsid w:val="00A43140"/>
    <w:rsid w:val="00A436D2"/>
    <w:rsid w:val="00A4394E"/>
    <w:rsid w:val="00A43BC1"/>
    <w:rsid w:val="00A43C02"/>
    <w:rsid w:val="00A4414A"/>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691"/>
    <w:rsid w:val="00A57036"/>
    <w:rsid w:val="00A571AB"/>
    <w:rsid w:val="00A5749C"/>
    <w:rsid w:val="00A5751B"/>
    <w:rsid w:val="00A60616"/>
    <w:rsid w:val="00A6076B"/>
    <w:rsid w:val="00A61767"/>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3BF"/>
    <w:rsid w:val="00A73BF7"/>
    <w:rsid w:val="00A73C03"/>
    <w:rsid w:val="00A744AD"/>
    <w:rsid w:val="00A747AC"/>
    <w:rsid w:val="00A74B22"/>
    <w:rsid w:val="00A74B37"/>
    <w:rsid w:val="00A75114"/>
    <w:rsid w:val="00A75148"/>
    <w:rsid w:val="00A76F66"/>
    <w:rsid w:val="00A77900"/>
    <w:rsid w:val="00A77CA8"/>
    <w:rsid w:val="00A8071F"/>
    <w:rsid w:val="00A80C02"/>
    <w:rsid w:val="00A80D01"/>
    <w:rsid w:val="00A81620"/>
    <w:rsid w:val="00A81AA2"/>
    <w:rsid w:val="00A81B5E"/>
    <w:rsid w:val="00A81FB7"/>
    <w:rsid w:val="00A81FCC"/>
    <w:rsid w:val="00A82267"/>
    <w:rsid w:val="00A8284B"/>
    <w:rsid w:val="00A829C4"/>
    <w:rsid w:val="00A82A79"/>
    <w:rsid w:val="00A82BCF"/>
    <w:rsid w:val="00A83F3F"/>
    <w:rsid w:val="00A8408E"/>
    <w:rsid w:val="00A84166"/>
    <w:rsid w:val="00A84566"/>
    <w:rsid w:val="00A84687"/>
    <w:rsid w:val="00A847CE"/>
    <w:rsid w:val="00A84D66"/>
    <w:rsid w:val="00A85853"/>
    <w:rsid w:val="00A85FF7"/>
    <w:rsid w:val="00A865DA"/>
    <w:rsid w:val="00A90AF8"/>
    <w:rsid w:val="00A91483"/>
    <w:rsid w:val="00A92611"/>
    <w:rsid w:val="00A934E0"/>
    <w:rsid w:val="00A93C5D"/>
    <w:rsid w:val="00A9407C"/>
    <w:rsid w:val="00A940CF"/>
    <w:rsid w:val="00A94866"/>
    <w:rsid w:val="00A9488B"/>
    <w:rsid w:val="00A94AAE"/>
    <w:rsid w:val="00A96518"/>
    <w:rsid w:val="00A96630"/>
    <w:rsid w:val="00A97192"/>
    <w:rsid w:val="00A97EDD"/>
    <w:rsid w:val="00A97EF0"/>
    <w:rsid w:val="00AA09D4"/>
    <w:rsid w:val="00AA0D6B"/>
    <w:rsid w:val="00AA0DC1"/>
    <w:rsid w:val="00AA1198"/>
    <w:rsid w:val="00AA1D7C"/>
    <w:rsid w:val="00AA23FB"/>
    <w:rsid w:val="00AA2718"/>
    <w:rsid w:val="00AA29DF"/>
    <w:rsid w:val="00AA2A14"/>
    <w:rsid w:val="00AA3062"/>
    <w:rsid w:val="00AA362E"/>
    <w:rsid w:val="00AA4CE6"/>
    <w:rsid w:val="00AA4F88"/>
    <w:rsid w:val="00AA52E1"/>
    <w:rsid w:val="00AA62D6"/>
    <w:rsid w:val="00AA6640"/>
    <w:rsid w:val="00AA66DF"/>
    <w:rsid w:val="00AA6796"/>
    <w:rsid w:val="00AA7152"/>
    <w:rsid w:val="00AA78B2"/>
    <w:rsid w:val="00AA7C0D"/>
    <w:rsid w:val="00AA7DD1"/>
    <w:rsid w:val="00AB1754"/>
    <w:rsid w:val="00AB1DA9"/>
    <w:rsid w:val="00AB1DE0"/>
    <w:rsid w:val="00AB1EF3"/>
    <w:rsid w:val="00AB27F1"/>
    <w:rsid w:val="00AB2D7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79"/>
    <w:rsid w:val="00AC4350"/>
    <w:rsid w:val="00AC4546"/>
    <w:rsid w:val="00AC4934"/>
    <w:rsid w:val="00AC69AA"/>
    <w:rsid w:val="00AC6CCC"/>
    <w:rsid w:val="00AC6F14"/>
    <w:rsid w:val="00AC7575"/>
    <w:rsid w:val="00AC7C29"/>
    <w:rsid w:val="00AD010C"/>
    <w:rsid w:val="00AD02D5"/>
    <w:rsid w:val="00AD0431"/>
    <w:rsid w:val="00AD0911"/>
    <w:rsid w:val="00AD0F22"/>
    <w:rsid w:val="00AD16FA"/>
    <w:rsid w:val="00AD1B88"/>
    <w:rsid w:val="00AD2428"/>
    <w:rsid w:val="00AD352D"/>
    <w:rsid w:val="00AD3648"/>
    <w:rsid w:val="00AD3945"/>
    <w:rsid w:val="00AD3951"/>
    <w:rsid w:val="00AD3DCD"/>
    <w:rsid w:val="00AD4055"/>
    <w:rsid w:val="00AD5069"/>
    <w:rsid w:val="00AD51F7"/>
    <w:rsid w:val="00AD56F4"/>
    <w:rsid w:val="00AD57B1"/>
    <w:rsid w:val="00AD5BC5"/>
    <w:rsid w:val="00AD5DD1"/>
    <w:rsid w:val="00AD5E58"/>
    <w:rsid w:val="00AD6119"/>
    <w:rsid w:val="00AD6A9B"/>
    <w:rsid w:val="00AD7D83"/>
    <w:rsid w:val="00AE0668"/>
    <w:rsid w:val="00AE1080"/>
    <w:rsid w:val="00AE1244"/>
    <w:rsid w:val="00AE1703"/>
    <w:rsid w:val="00AE1C5F"/>
    <w:rsid w:val="00AE1EF2"/>
    <w:rsid w:val="00AE2B70"/>
    <w:rsid w:val="00AE3439"/>
    <w:rsid w:val="00AE422D"/>
    <w:rsid w:val="00AE48C4"/>
    <w:rsid w:val="00AE55E5"/>
    <w:rsid w:val="00AE60D1"/>
    <w:rsid w:val="00AE6BCB"/>
    <w:rsid w:val="00AE7624"/>
    <w:rsid w:val="00AF0711"/>
    <w:rsid w:val="00AF0AB7"/>
    <w:rsid w:val="00AF0F4B"/>
    <w:rsid w:val="00AF120E"/>
    <w:rsid w:val="00AF1430"/>
    <w:rsid w:val="00AF16C4"/>
    <w:rsid w:val="00AF176A"/>
    <w:rsid w:val="00AF17A1"/>
    <w:rsid w:val="00AF1844"/>
    <w:rsid w:val="00AF19EE"/>
    <w:rsid w:val="00AF2399"/>
    <w:rsid w:val="00AF24D0"/>
    <w:rsid w:val="00AF2695"/>
    <w:rsid w:val="00AF2800"/>
    <w:rsid w:val="00AF2BB5"/>
    <w:rsid w:val="00AF42F9"/>
    <w:rsid w:val="00AF4645"/>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E3"/>
    <w:rsid w:val="00B01A92"/>
    <w:rsid w:val="00B01B78"/>
    <w:rsid w:val="00B01C30"/>
    <w:rsid w:val="00B02E86"/>
    <w:rsid w:val="00B03CE0"/>
    <w:rsid w:val="00B05A03"/>
    <w:rsid w:val="00B06A47"/>
    <w:rsid w:val="00B06EA0"/>
    <w:rsid w:val="00B07665"/>
    <w:rsid w:val="00B07AC5"/>
    <w:rsid w:val="00B1096B"/>
    <w:rsid w:val="00B1123C"/>
    <w:rsid w:val="00B123E4"/>
    <w:rsid w:val="00B12512"/>
    <w:rsid w:val="00B12BF6"/>
    <w:rsid w:val="00B12EBD"/>
    <w:rsid w:val="00B131B8"/>
    <w:rsid w:val="00B1388F"/>
    <w:rsid w:val="00B14544"/>
    <w:rsid w:val="00B149EA"/>
    <w:rsid w:val="00B157D6"/>
    <w:rsid w:val="00B15E90"/>
    <w:rsid w:val="00B16159"/>
    <w:rsid w:val="00B16562"/>
    <w:rsid w:val="00B166BC"/>
    <w:rsid w:val="00B16A8C"/>
    <w:rsid w:val="00B16D29"/>
    <w:rsid w:val="00B17053"/>
    <w:rsid w:val="00B176FD"/>
    <w:rsid w:val="00B17D5C"/>
    <w:rsid w:val="00B17DBA"/>
    <w:rsid w:val="00B203BE"/>
    <w:rsid w:val="00B2069D"/>
    <w:rsid w:val="00B20935"/>
    <w:rsid w:val="00B210DB"/>
    <w:rsid w:val="00B21185"/>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7DE"/>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A6"/>
    <w:rsid w:val="00B43A30"/>
    <w:rsid w:val="00B44939"/>
    <w:rsid w:val="00B44C07"/>
    <w:rsid w:val="00B44DAE"/>
    <w:rsid w:val="00B44FC3"/>
    <w:rsid w:val="00B45FCF"/>
    <w:rsid w:val="00B4694C"/>
    <w:rsid w:val="00B4698A"/>
    <w:rsid w:val="00B46BD1"/>
    <w:rsid w:val="00B46C90"/>
    <w:rsid w:val="00B47415"/>
    <w:rsid w:val="00B47535"/>
    <w:rsid w:val="00B477F1"/>
    <w:rsid w:val="00B4792F"/>
    <w:rsid w:val="00B47C05"/>
    <w:rsid w:val="00B5071F"/>
    <w:rsid w:val="00B50760"/>
    <w:rsid w:val="00B5221E"/>
    <w:rsid w:val="00B522AC"/>
    <w:rsid w:val="00B52729"/>
    <w:rsid w:val="00B52BCB"/>
    <w:rsid w:val="00B52F29"/>
    <w:rsid w:val="00B5429E"/>
    <w:rsid w:val="00B54910"/>
    <w:rsid w:val="00B54C37"/>
    <w:rsid w:val="00B54DAB"/>
    <w:rsid w:val="00B5521E"/>
    <w:rsid w:val="00B55A65"/>
    <w:rsid w:val="00B55FAF"/>
    <w:rsid w:val="00B5664A"/>
    <w:rsid w:val="00B56D81"/>
    <w:rsid w:val="00B57190"/>
    <w:rsid w:val="00B600AE"/>
    <w:rsid w:val="00B606C9"/>
    <w:rsid w:val="00B60CB8"/>
    <w:rsid w:val="00B61E41"/>
    <w:rsid w:val="00B61F68"/>
    <w:rsid w:val="00B62973"/>
    <w:rsid w:val="00B62AF3"/>
    <w:rsid w:val="00B62C56"/>
    <w:rsid w:val="00B62D48"/>
    <w:rsid w:val="00B63019"/>
    <w:rsid w:val="00B643CD"/>
    <w:rsid w:val="00B64F95"/>
    <w:rsid w:val="00B6522C"/>
    <w:rsid w:val="00B65299"/>
    <w:rsid w:val="00B653DA"/>
    <w:rsid w:val="00B65F97"/>
    <w:rsid w:val="00B662FD"/>
    <w:rsid w:val="00B669F2"/>
    <w:rsid w:val="00B66A41"/>
    <w:rsid w:val="00B66E67"/>
    <w:rsid w:val="00B6782F"/>
    <w:rsid w:val="00B67D76"/>
    <w:rsid w:val="00B70104"/>
    <w:rsid w:val="00B712C7"/>
    <w:rsid w:val="00B71986"/>
    <w:rsid w:val="00B71B06"/>
    <w:rsid w:val="00B72BAC"/>
    <w:rsid w:val="00B73A00"/>
    <w:rsid w:val="00B741D0"/>
    <w:rsid w:val="00B7494D"/>
    <w:rsid w:val="00B74E31"/>
    <w:rsid w:val="00B7560A"/>
    <w:rsid w:val="00B75AF1"/>
    <w:rsid w:val="00B75F6D"/>
    <w:rsid w:val="00B7632D"/>
    <w:rsid w:val="00B76501"/>
    <w:rsid w:val="00B76BE3"/>
    <w:rsid w:val="00B76FA2"/>
    <w:rsid w:val="00B772DE"/>
    <w:rsid w:val="00B80303"/>
    <w:rsid w:val="00B80E8A"/>
    <w:rsid w:val="00B81685"/>
    <w:rsid w:val="00B81936"/>
    <w:rsid w:val="00B81E4A"/>
    <w:rsid w:val="00B83109"/>
    <w:rsid w:val="00B8383C"/>
    <w:rsid w:val="00B83AF3"/>
    <w:rsid w:val="00B83EF2"/>
    <w:rsid w:val="00B84D7D"/>
    <w:rsid w:val="00B852B7"/>
    <w:rsid w:val="00B856FF"/>
    <w:rsid w:val="00B85888"/>
    <w:rsid w:val="00B85D0A"/>
    <w:rsid w:val="00B85D18"/>
    <w:rsid w:val="00B86401"/>
    <w:rsid w:val="00B8671F"/>
    <w:rsid w:val="00B86CBC"/>
    <w:rsid w:val="00B87FE9"/>
    <w:rsid w:val="00B90F33"/>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7B"/>
    <w:rsid w:val="00BA38A5"/>
    <w:rsid w:val="00BA3D88"/>
    <w:rsid w:val="00BA4237"/>
    <w:rsid w:val="00BA4ACB"/>
    <w:rsid w:val="00BA4D96"/>
    <w:rsid w:val="00BA5539"/>
    <w:rsid w:val="00BA5C6D"/>
    <w:rsid w:val="00BA5D95"/>
    <w:rsid w:val="00BA636F"/>
    <w:rsid w:val="00BA69FA"/>
    <w:rsid w:val="00BA6AB3"/>
    <w:rsid w:val="00BA6EE1"/>
    <w:rsid w:val="00BA733E"/>
    <w:rsid w:val="00BA74D7"/>
    <w:rsid w:val="00BB0514"/>
    <w:rsid w:val="00BB0FC8"/>
    <w:rsid w:val="00BB174C"/>
    <w:rsid w:val="00BB1ED5"/>
    <w:rsid w:val="00BB2840"/>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B57"/>
    <w:rsid w:val="00BC2E44"/>
    <w:rsid w:val="00BC2E6B"/>
    <w:rsid w:val="00BC3440"/>
    <w:rsid w:val="00BC3784"/>
    <w:rsid w:val="00BC3BBD"/>
    <w:rsid w:val="00BC3DF9"/>
    <w:rsid w:val="00BC3EEA"/>
    <w:rsid w:val="00BC3F2F"/>
    <w:rsid w:val="00BC403A"/>
    <w:rsid w:val="00BC5024"/>
    <w:rsid w:val="00BC512A"/>
    <w:rsid w:val="00BC5391"/>
    <w:rsid w:val="00BC7052"/>
    <w:rsid w:val="00BC759E"/>
    <w:rsid w:val="00BC7F89"/>
    <w:rsid w:val="00BD00CF"/>
    <w:rsid w:val="00BD0C86"/>
    <w:rsid w:val="00BD1D98"/>
    <w:rsid w:val="00BD22D9"/>
    <w:rsid w:val="00BD280D"/>
    <w:rsid w:val="00BD3C64"/>
    <w:rsid w:val="00BD41D7"/>
    <w:rsid w:val="00BD4544"/>
    <w:rsid w:val="00BD584D"/>
    <w:rsid w:val="00BD65B2"/>
    <w:rsid w:val="00BD66D0"/>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A13"/>
    <w:rsid w:val="00BF1D3B"/>
    <w:rsid w:val="00BF22F5"/>
    <w:rsid w:val="00BF2B58"/>
    <w:rsid w:val="00BF2E5F"/>
    <w:rsid w:val="00BF386F"/>
    <w:rsid w:val="00BF4594"/>
    <w:rsid w:val="00BF4695"/>
    <w:rsid w:val="00BF4DBA"/>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68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BAD"/>
    <w:rsid w:val="00C14E2C"/>
    <w:rsid w:val="00C158E9"/>
    <w:rsid w:val="00C160A1"/>
    <w:rsid w:val="00C16987"/>
    <w:rsid w:val="00C169EC"/>
    <w:rsid w:val="00C16D04"/>
    <w:rsid w:val="00C171EA"/>
    <w:rsid w:val="00C179C4"/>
    <w:rsid w:val="00C20A77"/>
    <w:rsid w:val="00C20E68"/>
    <w:rsid w:val="00C21132"/>
    <w:rsid w:val="00C21A30"/>
    <w:rsid w:val="00C22DB0"/>
    <w:rsid w:val="00C22E3C"/>
    <w:rsid w:val="00C23BB7"/>
    <w:rsid w:val="00C23DFD"/>
    <w:rsid w:val="00C23E06"/>
    <w:rsid w:val="00C25FC8"/>
    <w:rsid w:val="00C26588"/>
    <w:rsid w:val="00C265EA"/>
    <w:rsid w:val="00C271D1"/>
    <w:rsid w:val="00C3061F"/>
    <w:rsid w:val="00C312E4"/>
    <w:rsid w:val="00C31457"/>
    <w:rsid w:val="00C31AB7"/>
    <w:rsid w:val="00C31BFE"/>
    <w:rsid w:val="00C32030"/>
    <w:rsid w:val="00C327B5"/>
    <w:rsid w:val="00C32E53"/>
    <w:rsid w:val="00C338F5"/>
    <w:rsid w:val="00C33DBC"/>
    <w:rsid w:val="00C34753"/>
    <w:rsid w:val="00C34BAF"/>
    <w:rsid w:val="00C35066"/>
    <w:rsid w:val="00C3528A"/>
    <w:rsid w:val="00C35594"/>
    <w:rsid w:val="00C357D8"/>
    <w:rsid w:val="00C35C26"/>
    <w:rsid w:val="00C36935"/>
    <w:rsid w:val="00C3728B"/>
    <w:rsid w:val="00C372FE"/>
    <w:rsid w:val="00C373EA"/>
    <w:rsid w:val="00C37C99"/>
    <w:rsid w:val="00C37CB5"/>
    <w:rsid w:val="00C37CB9"/>
    <w:rsid w:val="00C37E50"/>
    <w:rsid w:val="00C4066F"/>
    <w:rsid w:val="00C409E5"/>
    <w:rsid w:val="00C41A2B"/>
    <w:rsid w:val="00C42A0E"/>
    <w:rsid w:val="00C42AF6"/>
    <w:rsid w:val="00C438F5"/>
    <w:rsid w:val="00C441D7"/>
    <w:rsid w:val="00C4463D"/>
    <w:rsid w:val="00C447D2"/>
    <w:rsid w:val="00C455D5"/>
    <w:rsid w:val="00C46663"/>
    <w:rsid w:val="00C468E9"/>
    <w:rsid w:val="00C47467"/>
    <w:rsid w:val="00C47599"/>
    <w:rsid w:val="00C476FC"/>
    <w:rsid w:val="00C477E1"/>
    <w:rsid w:val="00C47CE7"/>
    <w:rsid w:val="00C504F9"/>
    <w:rsid w:val="00C50B8F"/>
    <w:rsid w:val="00C51081"/>
    <w:rsid w:val="00C515B6"/>
    <w:rsid w:val="00C52086"/>
    <w:rsid w:val="00C52854"/>
    <w:rsid w:val="00C52A24"/>
    <w:rsid w:val="00C53B36"/>
    <w:rsid w:val="00C53B55"/>
    <w:rsid w:val="00C544C8"/>
    <w:rsid w:val="00C54574"/>
    <w:rsid w:val="00C54893"/>
    <w:rsid w:val="00C553C4"/>
    <w:rsid w:val="00C56765"/>
    <w:rsid w:val="00C5753C"/>
    <w:rsid w:val="00C57816"/>
    <w:rsid w:val="00C605A8"/>
    <w:rsid w:val="00C61071"/>
    <w:rsid w:val="00C611D3"/>
    <w:rsid w:val="00C612F6"/>
    <w:rsid w:val="00C61989"/>
    <w:rsid w:val="00C619A2"/>
    <w:rsid w:val="00C62047"/>
    <w:rsid w:val="00C62355"/>
    <w:rsid w:val="00C6248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0BC"/>
    <w:rsid w:val="00C714A2"/>
    <w:rsid w:val="00C7179F"/>
    <w:rsid w:val="00C725E4"/>
    <w:rsid w:val="00C727CF"/>
    <w:rsid w:val="00C72D44"/>
    <w:rsid w:val="00C73505"/>
    <w:rsid w:val="00C75E83"/>
    <w:rsid w:val="00C7706C"/>
    <w:rsid w:val="00C77938"/>
    <w:rsid w:val="00C77AC5"/>
    <w:rsid w:val="00C77CAE"/>
    <w:rsid w:val="00C80574"/>
    <w:rsid w:val="00C8064C"/>
    <w:rsid w:val="00C80CE8"/>
    <w:rsid w:val="00C80EBC"/>
    <w:rsid w:val="00C8106D"/>
    <w:rsid w:val="00C822DC"/>
    <w:rsid w:val="00C82E95"/>
    <w:rsid w:val="00C83407"/>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64F"/>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E72"/>
    <w:rsid w:val="00C970BE"/>
    <w:rsid w:val="00C970C8"/>
    <w:rsid w:val="00C97B1C"/>
    <w:rsid w:val="00CA02E5"/>
    <w:rsid w:val="00CA02FE"/>
    <w:rsid w:val="00CA0664"/>
    <w:rsid w:val="00CA1743"/>
    <w:rsid w:val="00CA237E"/>
    <w:rsid w:val="00CA4139"/>
    <w:rsid w:val="00CA42C1"/>
    <w:rsid w:val="00CA47CB"/>
    <w:rsid w:val="00CA5166"/>
    <w:rsid w:val="00CA64E1"/>
    <w:rsid w:val="00CA77FA"/>
    <w:rsid w:val="00CB0721"/>
    <w:rsid w:val="00CB0E73"/>
    <w:rsid w:val="00CB1979"/>
    <w:rsid w:val="00CB1BFC"/>
    <w:rsid w:val="00CB1C73"/>
    <w:rsid w:val="00CB20ED"/>
    <w:rsid w:val="00CB21ED"/>
    <w:rsid w:val="00CB388B"/>
    <w:rsid w:val="00CB3C1E"/>
    <w:rsid w:val="00CB3E24"/>
    <w:rsid w:val="00CB46BF"/>
    <w:rsid w:val="00CB55B3"/>
    <w:rsid w:val="00CB5945"/>
    <w:rsid w:val="00CB5AC1"/>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3EC"/>
    <w:rsid w:val="00CC3925"/>
    <w:rsid w:val="00CC45EE"/>
    <w:rsid w:val="00CC4764"/>
    <w:rsid w:val="00CC4E78"/>
    <w:rsid w:val="00CC4EEC"/>
    <w:rsid w:val="00CC4F9F"/>
    <w:rsid w:val="00CC565E"/>
    <w:rsid w:val="00CC620F"/>
    <w:rsid w:val="00CC70B1"/>
    <w:rsid w:val="00CC718A"/>
    <w:rsid w:val="00CC72C3"/>
    <w:rsid w:val="00CC7433"/>
    <w:rsid w:val="00CC7915"/>
    <w:rsid w:val="00CC7B97"/>
    <w:rsid w:val="00CC7BF3"/>
    <w:rsid w:val="00CC7C6B"/>
    <w:rsid w:val="00CC7D62"/>
    <w:rsid w:val="00CD03A8"/>
    <w:rsid w:val="00CD03AD"/>
    <w:rsid w:val="00CD0A3B"/>
    <w:rsid w:val="00CD1431"/>
    <w:rsid w:val="00CD1769"/>
    <w:rsid w:val="00CD2536"/>
    <w:rsid w:val="00CD28BB"/>
    <w:rsid w:val="00CD2D93"/>
    <w:rsid w:val="00CD338F"/>
    <w:rsid w:val="00CD41CC"/>
    <w:rsid w:val="00CD46EA"/>
    <w:rsid w:val="00CD483E"/>
    <w:rsid w:val="00CD4A66"/>
    <w:rsid w:val="00CD5972"/>
    <w:rsid w:val="00CD5A4E"/>
    <w:rsid w:val="00CD5F1C"/>
    <w:rsid w:val="00CD6AC7"/>
    <w:rsid w:val="00CD6DA2"/>
    <w:rsid w:val="00CD6F81"/>
    <w:rsid w:val="00CD73FF"/>
    <w:rsid w:val="00CE07F5"/>
    <w:rsid w:val="00CE0A3E"/>
    <w:rsid w:val="00CE134E"/>
    <w:rsid w:val="00CE1414"/>
    <w:rsid w:val="00CE14DF"/>
    <w:rsid w:val="00CE1F13"/>
    <w:rsid w:val="00CE2489"/>
    <w:rsid w:val="00CE271E"/>
    <w:rsid w:val="00CE275A"/>
    <w:rsid w:val="00CE28F2"/>
    <w:rsid w:val="00CE2A25"/>
    <w:rsid w:val="00CE2B3C"/>
    <w:rsid w:val="00CE3247"/>
    <w:rsid w:val="00CE399B"/>
    <w:rsid w:val="00CE3BB2"/>
    <w:rsid w:val="00CE498D"/>
    <w:rsid w:val="00CE4FFA"/>
    <w:rsid w:val="00CE540C"/>
    <w:rsid w:val="00CE5A18"/>
    <w:rsid w:val="00CE6713"/>
    <w:rsid w:val="00CE6800"/>
    <w:rsid w:val="00CE7209"/>
    <w:rsid w:val="00CE733E"/>
    <w:rsid w:val="00CE75F2"/>
    <w:rsid w:val="00CE7939"/>
    <w:rsid w:val="00CE7FDF"/>
    <w:rsid w:val="00CF06D5"/>
    <w:rsid w:val="00CF06DE"/>
    <w:rsid w:val="00CF0E17"/>
    <w:rsid w:val="00CF14EB"/>
    <w:rsid w:val="00CF1930"/>
    <w:rsid w:val="00CF19B6"/>
    <w:rsid w:val="00CF1D58"/>
    <w:rsid w:val="00CF1F79"/>
    <w:rsid w:val="00CF23C5"/>
    <w:rsid w:val="00CF2677"/>
    <w:rsid w:val="00CF2CB6"/>
    <w:rsid w:val="00CF63B8"/>
    <w:rsid w:val="00CF63E5"/>
    <w:rsid w:val="00CF66FF"/>
    <w:rsid w:val="00CF705D"/>
    <w:rsid w:val="00CF7B33"/>
    <w:rsid w:val="00D00392"/>
    <w:rsid w:val="00D00B14"/>
    <w:rsid w:val="00D01D6B"/>
    <w:rsid w:val="00D021AA"/>
    <w:rsid w:val="00D0274C"/>
    <w:rsid w:val="00D029A4"/>
    <w:rsid w:val="00D02B3D"/>
    <w:rsid w:val="00D02EC8"/>
    <w:rsid w:val="00D037B0"/>
    <w:rsid w:val="00D03CCF"/>
    <w:rsid w:val="00D03F7E"/>
    <w:rsid w:val="00D04642"/>
    <w:rsid w:val="00D04ECB"/>
    <w:rsid w:val="00D05014"/>
    <w:rsid w:val="00D05666"/>
    <w:rsid w:val="00D05E08"/>
    <w:rsid w:val="00D06478"/>
    <w:rsid w:val="00D068C1"/>
    <w:rsid w:val="00D06950"/>
    <w:rsid w:val="00D0763D"/>
    <w:rsid w:val="00D0783E"/>
    <w:rsid w:val="00D07AEB"/>
    <w:rsid w:val="00D10344"/>
    <w:rsid w:val="00D1062D"/>
    <w:rsid w:val="00D10723"/>
    <w:rsid w:val="00D10ED2"/>
    <w:rsid w:val="00D10FA6"/>
    <w:rsid w:val="00D11917"/>
    <w:rsid w:val="00D11E3A"/>
    <w:rsid w:val="00D134FE"/>
    <w:rsid w:val="00D137B6"/>
    <w:rsid w:val="00D14BB3"/>
    <w:rsid w:val="00D1501C"/>
    <w:rsid w:val="00D1577E"/>
    <w:rsid w:val="00D1581F"/>
    <w:rsid w:val="00D159D2"/>
    <w:rsid w:val="00D1609F"/>
    <w:rsid w:val="00D16521"/>
    <w:rsid w:val="00D176DB"/>
    <w:rsid w:val="00D17945"/>
    <w:rsid w:val="00D17972"/>
    <w:rsid w:val="00D202BA"/>
    <w:rsid w:val="00D206C0"/>
    <w:rsid w:val="00D20B5F"/>
    <w:rsid w:val="00D22226"/>
    <w:rsid w:val="00D232F1"/>
    <w:rsid w:val="00D23CC8"/>
    <w:rsid w:val="00D247A7"/>
    <w:rsid w:val="00D24970"/>
    <w:rsid w:val="00D24EF8"/>
    <w:rsid w:val="00D25088"/>
    <w:rsid w:val="00D25782"/>
    <w:rsid w:val="00D278F2"/>
    <w:rsid w:val="00D27B3A"/>
    <w:rsid w:val="00D27E76"/>
    <w:rsid w:val="00D302D8"/>
    <w:rsid w:val="00D304B1"/>
    <w:rsid w:val="00D30CCE"/>
    <w:rsid w:val="00D311C5"/>
    <w:rsid w:val="00D31692"/>
    <w:rsid w:val="00D32314"/>
    <w:rsid w:val="00D324CF"/>
    <w:rsid w:val="00D325C1"/>
    <w:rsid w:val="00D32F83"/>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A82"/>
    <w:rsid w:val="00D41BC8"/>
    <w:rsid w:val="00D41D77"/>
    <w:rsid w:val="00D42482"/>
    <w:rsid w:val="00D42637"/>
    <w:rsid w:val="00D4299A"/>
    <w:rsid w:val="00D43195"/>
    <w:rsid w:val="00D4327D"/>
    <w:rsid w:val="00D434C3"/>
    <w:rsid w:val="00D43E2A"/>
    <w:rsid w:val="00D4403A"/>
    <w:rsid w:val="00D44402"/>
    <w:rsid w:val="00D4468E"/>
    <w:rsid w:val="00D4483A"/>
    <w:rsid w:val="00D4558C"/>
    <w:rsid w:val="00D45631"/>
    <w:rsid w:val="00D456B0"/>
    <w:rsid w:val="00D457AB"/>
    <w:rsid w:val="00D45A95"/>
    <w:rsid w:val="00D45B9E"/>
    <w:rsid w:val="00D45E0B"/>
    <w:rsid w:val="00D45F21"/>
    <w:rsid w:val="00D4630D"/>
    <w:rsid w:val="00D464BD"/>
    <w:rsid w:val="00D46D7F"/>
    <w:rsid w:val="00D4785E"/>
    <w:rsid w:val="00D47BB1"/>
    <w:rsid w:val="00D5003D"/>
    <w:rsid w:val="00D5020B"/>
    <w:rsid w:val="00D50778"/>
    <w:rsid w:val="00D50D63"/>
    <w:rsid w:val="00D51C5E"/>
    <w:rsid w:val="00D52369"/>
    <w:rsid w:val="00D52566"/>
    <w:rsid w:val="00D526C8"/>
    <w:rsid w:val="00D53BF4"/>
    <w:rsid w:val="00D5428E"/>
    <w:rsid w:val="00D54741"/>
    <w:rsid w:val="00D551E2"/>
    <w:rsid w:val="00D56B13"/>
    <w:rsid w:val="00D56E36"/>
    <w:rsid w:val="00D5753E"/>
    <w:rsid w:val="00D5779B"/>
    <w:rsid w:val="00D57936"/>
    <w:rsid w:val="00D57CE6"/>
    <w:rsid w:val="00D60217"/>
    <w:rsid w:val="00D60220"/>
    <w:rsid w:val="00D60271"/>
    <w:rsid w:val="00D60623"/>
    <w:rsid w:val="00D606AD"/>
    <w:rsid w:val="00D60739"/>
    <w:rsid w:val="00D60E01"/>
    <w:rsid w:val="00D611AB"/>
    <w:rsid w:val="00D61620"/>
    <w:rsid w:val="00D61638"/>
    <w:rsid w:val="00D62793"/>
    <w:rsid w:val="00D62861"/>
    <w:rsid w:val="00D62B64"/>
    <w:rsid w:val="00D63F19"/>
    <w:rsid w:val="00D64E9C"/>
    <w:rsid w:val="00D65C16"/>
    <w:rsid w:val="00D6652F"/>
    <w:rsid w:val="00D6654D"/>
    <w:rsid w:val="00D66663"/>
    <w:rsid w:val="00D66697"/>
    <w:rsid w:val="00D668C3"/>
    <w:rsid w:val="00D66A43"/>
    <w:rsid w:val="00D66F4C"/>
    <w:rsid w:val="00D67403"/>
    <w:rsid w:val="00D67710"/>
    <w:rsid w:val="00D67B67"/>
    <w:rsid w:val="00D67D52"/>
    <w:rsid w:val="00D70555"/>
    <w:rsid w:val="00D707AB"/>
    <w:rsid w:val="00D71198"/>
    <w:rsid w:val="00D7155A"/>
    <w:rsid w:val="00D734C6"/>
    <w:rsid w:val="00D73765"/>
    <w:rsid w:val="00D7377C"/>
    <w:rsid w:val="00D740D9"/>
    <w:rsid w:val="00D74236"/>
    <w:rsid w:val="00D75062"/>
    <w:rsid w:val="00D75ADC"/>
    <w:rsid w:val="00D76CA3"/>
    <w:rsid w:val="00D77078"/>
    <w:rsid w:val="00D7718A"/>
    <w:rsid w:val="00D7735E"/>
    <w:rsid w:val="00D77B4D"/>
    <w:rsid w:val="00D77C78"/>
    <w:rsid w:val="00D80327"/>
    <w:rsid w:val="00D8046D"/>
    <w:rsid w:val="00D80AF4"/>
    <w:rsid w:val="00D80CDF"/>
    <w:rsid w:val="00D8178E"/>
    <w:rsid w:val="00D81979"/>
    <w:rsid w:val="00D820FC"/>
    <w:rsid w:val="00D83945"/>
    <w:rsid w:val="00D840DA"/>
    <w:rsid w:val="00D84542"/>
    <w:rsid w:val="00D8580A"/>
    <w:rsid w:val="00D8625D"/>
    <w:rsid w:val="00D86901"/>
    <w:rsid w:val="00D86A7B"/>
    <w:rsid w:val="00D87029"/>
    <w:rsid w:val="00D8792F"/>
    <w:rsid w:val="00D8795A"/>
    <w:rsid w:val="00D9035A"/>
    <w:rsid w:val="00D90B3E"/>
    <w:rsid w:val="00D90C01"/>
    <w:rsid w:val="00D90D73"/>
    <w:rsid w:val="00D91242"/>
    <w:rsid w:val="00D91789"/>
    <w:rsid w:val="00D92083"/>
    <w:rsid w:val="00D92AD7"/>
    <w:rsid w:val="00D93420"/>
    <w:rsid w:val="00D934AE"/>
    <w:rsid w:val="00D93A2C"/>
    <w:rsid w:val="00D93AC0"/>
    <w:rsid w:val="00D94336"/>
    <w:rsid w:val="00D94650"/>
    <w:rsid w:val="00D94A6A"/>
    <w:rsid w:val="00D95547"/>
    <w:rsid w:val="00D959F6"/>
    <w:rsid w:val="00D95B28"/>
    <w:rsid w:val="00D95F57"/>
    <w:rsid w:val="00D96083"/>
    <w:rsid w:val="00D9669E"/>
    <w:rsid w:val="00D96A3A"/>
    <w:rsid w:val="00D9749E"/>
    <w:rsid w:val="00D974EE"/>
    <w:rsid w:val="00D97A86"/>
    <w:rsid w:val="00DA05AB"/>
    <w:rsid w:val="00DA0A61"/>
    <w:rsid w:val="00DA0BE3"/>
    <w:rsid w:val="00DA1196"/>
    <w:rsid w:val="00DA1229"/>
    <w:rsid w:val="00DA1382"/>
    <w:rsid w:val="00DA1942"/>
    <w:rsid w:val="00DA1B9B"/>
    <w:rsid w:val="00DA1FF5"/>
    <w:rsid w:val="00DA22F0"/>
    <w:rsid w:val="00DA62B5"/>
    <w:rsid w:val="00DA649F"/>
    <w:rsid w:val="00DA6C21"/>
    <w:rsid w:val="00DA72F8"/>
    <w:rsid w:val="00DA758B"/>
    <w:rsid w:val="00DA7A8A"/>
    <w:rsid w:val="00DA7EE1"/>
    <w:rsid w:val="00DB0683"/>
    <w:rsid w:val="00DB27C4"/>
    <w:rsid w:val="00DB2857"/>
    <w:rsid w:val="00DB374C"/>
    <w:rsid w:val="00DB4566"/>
    <w:rsid w:val="00DB48B9"/>
    <w:rsid w:val="00DB4B5C"/>
    <w:rsid w:val="00DB4CE3"/>
    <w:rsid w:val="00DB58DD"/>
    <w:rsid w:val="00DB693A"/>
    <w:rsid w:val="00DB6BB0"/>
    <w:rsid w:val="00DB6D53"/>
    <w:rsid w:val="00DB7E29"/>
    <w:rsid w:val="00DB7F65"/>
    <w:rsid w:val="00DB7F9E"/>
    <w:rsid w:val="00DC0229"/>
    <w:rsid w:val="00DC09FD"/>
    <w:rsid w:val="00DC0BF0"/>
    <w:rsid w:val="00DC0DE3"/>
    <w:rsid w:val="00DC165B"/>
    <w:rsid w:val="00DC18B0"/>
    <w:rsid w:val="00DC1957"/>
    <w:rsid w:val="00DC1AF4"/>
    <w:rsid w:val="00DC222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2F1F"/>
    <w:rsid w:val="00DD2F95"/>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1F5"/>
    <w:rsid w:val="00DF4D30"/>
    <w:rsid w:val="00DF5388"/>
    <w:rsid w:val="00DF5705"/>
    <w:rsid w:val="00DF58E2"/>
    <w:rsid w:val="00DF5D37"/>
    <w:rsid w:val="00DF6558"/>
    <w:rsid w:val="00DF690E"/>
    <w:rsid w:val="00DF6A09"/>
    <w:rsid w:val="00DF6C8C"/>
    <w:rsid w:val="00DF75AC"/>
    <w:rsid w:val="00DF7880"/>
    <w:rsid w:val="00DF7D38"/>
    <w:rsid w:val="00DF7D49"/>
    <w:rsid w:val="00DF7FC3"/>
    <w:rsid w:val="00E0152E"/>
    <w:rsid w:val="00E01599"/>
    <w:rsid w:val="00E0179C"/>
    <w:rsid w:val="00E026E9"/>
    <w:rsid w:val="00E02773"/>
    <w:rsid w:val="00E0288C"/>
    <w:rsid w:val="00E02E87"/>
    <w:rsid w:val="00E042BB"/>
    <w:rsid w:val="00E04697"/>
    <w:rsid w:val="00E0483E"/>
    <w:rsid w:val="00E04919"/>
    <w:rsid w:val="00E04D99"/>
    <w:rsid w:val="00E05556"/>
    <w:rsid w:val="00E05E2D"/>
    <w:rsid w:val="00E069E3"/>
    <w:rsid w:val="00E076BB"/>
    <w:rsid w:val="00E101B8"/>
    <w:rsid w:val="00E10741"/>
    <w:rsid w:val="00E110DE"/>
    <w:rsid w:val="00E11303"/>
    <w:rsid w:val="00E113C6"/>
    <w:rsid w:val="00E11B7A"/>
    <w:rsid w:val="00E1204F"/>
    <w:rsid w:val="00E121DF"/>
    <w:rsid w:val="00E123CC"/>
    <w:rsid w:val="00E12FBA"/>
    <w:rsid w:val="00E1304E"/>
    <w:rsid w:val="00E1329C"/>
    <w:rsid w:val="00E13E63"/>
    <w:rsid w:val="00E14179"/>
    <w:rsid w:val="00E146F6"/>
    <w:rsid w:val="00E146F8"/>
    <w:rsid w:val="00E14ABB"/>
    <w:rsid w:val="00E16072"/>
    <w:rsid w:val="00E160F5"/>
    <w:rsid w:val="00E16240"/>
    <w:rsid w:val="00E16397"/>
    <w:rsid w:val="00E207C3"/>
    <w:rsid w:val="00E20832"/>
    <w:rsid w:val="00E20941"/>
    <w:rsid w:val="00E20B63"/>
    <w:rsid w:val="00E21018"/>
    <w:rsid w:val="00E213D4"/>
    <w:rsid w:val="00E217CA"/>
    <w:rsid w:val="00E21AFA"/>
    <w:rsid w:val="00E2216E"/>
    <w:rsid w:val="00E2272C"/>
    <w:rsid w:val="00E22A08"/>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F5A"/>
    <w:rsid w:val="00E30A51"/>
    <w:rsid w:val="00E30EE4"/>
    <w:rsid w:val="00E30F82"/>
    <w:rsid w:val="00E3167B"/>
    <w:rsid w:val="00E32664"/>
    <w:rsid w:val="00E327A2"/>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1BA"/>
    <w:rsid w:val="00E41326"/>
    <w:rsid w:val="00E41889"/>
    <w:rsid w:val="00E41B4B"/>
    <w:rsid w:val="00E42587"/>
    <w:rsid w:val="00E42A6B"/>
    <w:rsid w:val="00E42A73"/>
    <w:rsid w:val="00E42AB8"/>
    <w:rsid w:val="00E42B7C"/>
    <w:rsid w:val="00E43E42"/>
    <w:rsid w:val="00E43FBD"/>
    <w:rsid w:val="00E448B7"/>
    <w:rsid w:val="00E459F6"/>
    <w:rsid w:val="00E470AD"/>
    <w:rsid w:val="00E47249"/>
    <w:rsid w:val="00E50498"/>
    <w:rsid w:val="00E50D81"/>
    <w:rsid w:val="00E50F51"/>
    <w:rsid w:val="00E50F94"/>
    <w:rsid w:val="00E52B67"/>
    <w:rsid w:val="00E53CA2"/>
    <w:rsid w:val="00E53E12"/>
    <w:rsid w:val="00E54362"/>
    <w:rsid w:val="00E54997"/>
    <w:rsid w:val="00E54BE2"/>
    <w:rsid w:val="00E55E1A"/>
    <w:rsid w:val="00E56BA8"/>
    <w:rsid w:val="00E57702"/>
    <w:rsid w:val="00E57762"/>
    <w:rsid w:val="00E577C7"/>
    <w:rsid w:val="00E6008D"/>
    <w:rsid w:val="00E6084D"/>
    <w:rsid w:val="00E60B06"/>
    <w:rsid w:val="00E60C92"/>
    <w:rsid w:val="00E61923"/>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7B9"/>
    <w:rsid w:val="00E75068"/>
    <w:rsid w:val="00E76292"/>
    <w:rsid w:val="00E76434"/>
    <w:rsid w:val="00E76713"/>
    <w:rsid w:val="00E76A3A"/>
    <w:rsid w:val="00E77D11"/>
    <w:rsid w:val="00E80ACA"/>
    <w:rsid w:val="00E80EDE"/>
    <w:rsid w:val="00E81505"/>
    <w:rsid w:val="00E81709"/>
    <w:rsid w:val="00E81834"/>
    <w:rsid w:val="00E818C9"/>
    <w:rsid w:val="00E81CD8"/>
    <w:rsid w:val="00E81D97"/>
    <w:rsid w:val="00E81E81"/>
    <w:rsid w:val="00E8279E"/>
    <w:rsid w:val="00E83154"/>
    <w:rsid w:val="00E83222"/>
    <w:rsid w:val="00E8342A"/>
    <w:rsid w:val="00E8432A"/>
    <w:rsid w:val="00E85013"/>
    <w:rsid w:val="00E85A4D"/>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365"/>
    <w:rsid w:val="00E9470E"/>
    <w:rsid w:val="00E94EBA"/>
    <w:rsid w:val="00E957CD"/>
    <w:rsid w:val="00E95964"/>
    <w:rsid w:val="00E959F1"/>
    <w:rsid w:val="00E95F7F"/>
    <w:rsid w:val="00E96107"/>
    <w:rsid w:val="00E96378"/>
    <w:rsid w:val="00E9667A"/>
    <w:rsid w:val="00E96E22"/>
    <w:rsid w:val="00E97228"/>
    <w:rsid w:val="00E97C7F"/>
    <w:rsid w:val="00EA001C"/>
    <w:rsid w:val="00EA086B"/>
    <w:rsid w:val="00EA0CD1"/>
    <w:rsid w:val="00EA100E"/>
    <w:rsid w:val="00EA141A"/>
    <w:rsid w:val="00EA1790"/>
    <w:rsid w:val="00EA256A"/>
    <w:rsid w:val="00EA4193"/>
    <w:rsid w:val="00EA4970"/>
    <w:rsid w:val="00EA4E23"/>
    <w:rsid w:val="00EA56A6"/>
    <w:rsid w:val="00EA6573"/>
    <w:rsid w:val="00EA6D1E"/>
    <w:rsid w:val="00EA6E8F"/>
    <w:rsid w:val="00EA6EF4"/>
    <w:rsid w:val="00EA6F5B"/>
    <w:rsid w:val="00EA7102"/>
    <w:rsid w:val="00EA76DD"/>
    <w:rsid w:val="00EB01C2"/>
    <w:rsid w:val="00EB03BA"/>
    <w:rsid w:val="00EB0868"/>
    <w:rsid w:val="00EB10AD"/>
    <w:rsid w:val="00EB164F"/>
    <w:rsid w:val="00EB23E7"/>
    <w:rsid w:val="00EB3280"/>
    <w:rsid w:val="00EB33BE"/>
    <w:rsid w:val="00EB35C1"/>
    <w:rsid w:val="00EB3686"/>
    <w:rsid w:val="00EB381D"/>
    <w:rsid w:val="00EB444B"/>
    <w:rsid w:val="00EB4CA8"/>
    <w:rsid w:val="00EB4E31"/>
    <w:rsid w:val="00EB5160"/>
    <w:rsid w:val="00EB5600"/>
    <w:rsid w:val="00EB58C7"/>
    <w:rsid w:val="00EB5A03"/>
    <w:rsid w:val="00EB5A89"/>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9CB"/>
    <w:rsid w:val="00EC76CF"/>
    <w:rsid w:val="00EC77B6"/>
    <w:rsid w:val="00EC799E"/>
    <w:rsid w:val="00ED0C16"/>
    <w:rsid w:val="00ED0DC7"/>
    <w:rsid w:val="00ED1268"/>
    <w:rsid w:val="00ED1DC6"/>
    <w:rsid w:val="00ED209B"/>
    <w:rsid w:val="00ED2787"/>
    <w:rsid w:val="00ED2CE2"/>
    <w:rsid w:val="00ED2DE8"/>
    <w:rsid w:val="00ED315B"/>
    <w:rsid w:val="00ED33FC"/>
    <w:rsid w:val="00ED41F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406"/>
    <w:rsid w:val="00EE0FC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58C"/>
    <w:rsid w:val="00EE6828"/>
    <w:rsid w:val="00EE6920"/>
    <w:rsid w:val="00EE6E84"/>
    <w:rsid w:val="00EE7654"/>
    <w:rsid w:val="00EF13E9"/>
    <w:rsid w:val="00EF1659"/>
    <w:rsid w:val="00EF1D7D"/>
    <w:rsid w:val="00EF22B7"/>
    <w:rsid w:val="00EF2764"/>
    <w:rsid w:val="00EF2C7C"/>
    <w:rsid w:val="00EF393F"/>
    <w:rsid w:val="00EF3DC0"/>
    <w:rsid w:val="00EF5623"/>
    <w:rsid w:val="00EF577C"/>
    <w:rsid w:val="00EF595E"/>
    <w:rsid w:val="00EF5E21"/>
    <w:rsid w:val="00EF6136"/>
    <w:rsid w:val="00EF6436"/>
    <w:rsid w:val="00EF67DA"/>
    <w:rsid w:val="00EF7124"/>
    <w:rsid w:val="00EF7384"/>
    <w:rsid w:val="00EF77A6"/>
    <w:rsid w:val="00EF7CDF"/>
    <w:rsid w:val="00F0044A"/>
    <w:rsid w:val="00F00EAA"/>
    <w:rsid w:val="00F00FEA"/>
    <w:rsid w:val="00F01048"/>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CAF"/>
    <w:rsid w:val="00F12EB5"/>
    <w:rsid w:val="00F1334C"/>
    <w:rsid w:val="00F133E3"/>
    <w:rsid w:val="00F13921"/>
    <w:rsid w:val="00F16045"/>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EBD"/>
    <w:rsid w:val="00F31029"/>
    <w:rsid w:val="00F31B00"/>
    <w:rsid w:val="00F32018"/>
    <w:rsid w:val="00F32443"/>
    <w:rsid w:val="00F32DDC"/>
    <w:rsid w:val="00F32DE5"/>
    <w:rsid w:val="00F332DC"/>
    <w:rsid w:val="00F33516"/>
    <w:rsid w:val="00F33852"/>
    <w:rsid w:val="00F33A43"/>
    <w:rsid w:val="00F34532"/>
    <w:rsid w:val="00F346E3"/>
    <w:rsid w:val="00F34725"/>
    <w:rsid w:val="00F3565B"/>
    <w:rsid w:val="00F359D6"/>
    <w:rsid w:val="00F35C40"/>
    <w:rsid w:val="00F3614F"/>
    <w:rsid w:val="00F36428"/>
    <w:rsid w:val="00F3656D"/>
    <w:rsid w:val="00F368F7"/>
    <w:rsid w:val="00F36AA8"/>
    <w:rsid w:val="00F37882"/>
    <w:rsid w:val="00F37B5C"/>
    <w:rsid w:val="00F407F5"/>
    <w:rsid w:val="00F40BD7"/>
    <w:rsid w:val="00F40E95"/>
    <w:rsid w:val="00F41BF7"/>
    <w:rsid w:val="00F429B7"/>
    <w:rsid w:val="00F42AA5"/>
    <w:rsid w:val="00F42BEE"/>
    <w:rsid w:val="00F42CE8"/>
    <w:rsid w:val="00F431D1"/>
    <w:rsid w:val="00F431D3"/>
    <w:rsid w:val="00F4353E"/>
    <w:rsid w:val="00F43C74"/>
    <w:rsid w:val="00F43D84"/>
    <w:rsid w:val="00F43D8F"/>
    <w:rsid w:val="00F44353"/>
    <w:rsid w:val="00F44527"/>
    <w:rsid w:val="00F44F39"/>
    <w:rsid w:val="00F4541C"/>
    <w:rsid w:val="00F45ADC"/>
    <w:rsid w:val="00F45EB2"/>
    <w:rsid w:val="00F46943"/>
    <w:rsid w:val="00F46984"/>
    <w:rsid w:val="00F46CA3"/>
    <w:rsid w:val="00F46E88"/>
    <w:rsid w:val="00F472AA"/>
    <w:rsid w:val="00F500F9"/>
    <w:rsid w:val="00F502E3"/>
    <w:rsid w:val="00F50491"/>
    <w:rsid w:val="00F504C4"/>
    <w:rsid w:val="00F50C57"/>
    <w:rsid w:val="00F510FD"/>
    <w:rsid w:val="00F511B0"/>
    <w:rsid w:val="00F51433"/>
    <w:rsid w:val="00F5171B"/>
    <w:rsid w:val="00F51A87"/>
    <w:rsid w:val="00F51D94"/>
    <w:rsid w:val="00F52939"/>
    <w:rsid w:val="00F52B84"/>
    <w:rsid w:val="00F53752"/>
    <w:rsid w:val="00F5388C"/>
    <w:rsid w:val="00F538F4"/>
    <w:rsid w:val="00F539BD"/>
    <w:rsid w:val="00F54219"/>
    <w:rsid w:val="00F54864"/>
    <w:rsid w:val="00F55531"/>
    <w:rsid w:val="00F555C4"/>
    <w:rsid w:val="00F55DB5"/>
    <w:rsid w:val="00F560B4"/>
    <w:rsid w:val="00F56281"/>
    <w:rsid w:val="00F56594"/>
    <w:rsid w:val="00F56FD0"/>
    <w:rsid w:val="00F570F7"/>
    <w:rsid w:val="00F57102"/>
    <w:rsid w:val="00F5729B"/>
    <w:rsid w:val="00F57665"/>
    <w:rsid w:val="00F57868"/>
    <w:rsid w:val="00F602FE"/>
    <w:rsid w:val="00F610E0"/>
    <w:rsid w:val="00F611D1"/>
    <w:rsid w:val="00F61A15"/>
    <w:rsid w:val="00F627E6"/>
    <w:rsid w:val="00F629EB"/>
    <w:rsid w:val="00F6347F"/>
    <w:rsid w:val="00F636E5"/>
    <w:rsid w:val="00F638A8"/>
    <w:rsid w:val="00F63BE9"/>
    <w:rsid w:val="00F640AB"/>
    <w:rsid w:val="00F643CA"/>
    <w:rsid w:val="00F644F1"/>
    <w:rsid w:val="00F650C8"/>
    <w:rsid w:val="00F65227"/>
    <w:rsid w:val="00F65B55"/>
    <w:rsid w:val="00F65FF2"/>
    <w:rsid w:val="00F66358"/>
    <w:rsid w:val="00F665CA"/>
    <w:rsid w:val="00F66953"/>
    <w:rsid w:val="00F6698E"/>
    <w:rsid w:val="00F67417"/>
    <w:rsid w:val="00F678A1"/>
    <w:rsid w:val="00F701DB"/>
    <w:rsid w:val="00F7050B"/>
    <w:rsid w:val="00F71B90"/>
    <w:rsid w:val="00F7215F"/>
    <w:rsid w:val="00F72865"/>
    <w:rsid w:val="00F73B04"/>
    <w:rsid w:val="00F74C26"/>
    <w:rsid w:val="00F75592"/>
    <w:rsid w:val="00F7599F"/>
    <w:rsid w:val="00F75FB4"/>
    <w:rsid w:val="00F7680D"/>
    <w:rsid w:val="00F76C42"/>
    <w:rsid w:val="00F7725C"/>
    <w:rsid w:val="00F774C6"/>
    <w:rsid w:val="00F7789D"/>
    <w:rsid w:val="00F80241"/>
    <w:rsid w:val="00F80B9A"/>
    <w:rsid w:val="00F81F56"/>
    <w:rsid w:val="00F82282"/>
    <w:rsid w:val="00F82324"/>
    <w:rsid w:val="00F82393"/>
    <w:rsid w:val="00F83041"/>
    <w:rsid w:val="00F83398"/>
    <w:rsid w:val="00F835DF"/>
    <w:rsid w:val="00F84093"/>
    <w:rsid w:val="00F85285"/>
    <w:rsid w:val="00F85EE3"/>
    <w:rsid w:val="00F86AF6"/>
    <w:rsid w:val="00F86F43"/>
    <w:rsid w:val="00F87046"/>
    <w:rsid w:val="00F87906"/>
    <w:rsid w:val="00F87CD9"/>
    <w:rsid w:val="00F87DF1"/>
    <w:rsid w:val="00F9024D"/>
    <w:rsid w:val="00F914B7"/>
    <w:rsid w:val="00F929A5"/>
    <w:rsid w:val="00F929B7"/>
    <w:rsid w:val="00F9327D"/>
    <w:rsid w:val="00F934CA"/>
    <w:rsid w:val="00F93B5C"/>
    <w:rsid w:val="00F93E23"/>
    <w:rsid w:val="00F94AFD"/>
    <w:rsid w:val="00F94D71"/>
    <w:rsid w:val="00F952BE"/>
    <w:rsid w:val="00F953B3"/>
    <w:rsid w:val="00F95464"/>
    <w:rsid w:val="00F9566B"/>
    <w:rsid w:val="00F9576C"/>
    <w:rsid w:val="00F966C7"/>
    <w:rsid w:val="00F96714"/>
    <w:rsid w:val="00F96C7B"/>
    <w:rsid w:val="00F97FDC"/>
    <w:rsid w:val="00FA0E33"/>
    <w:rsid w:val="00FA144D"/>
    <w:rsid w:val="00FA19B4"/>
    <w:rsid w:val="00FA263B"/>
    <w:rsid w:val="00FA2ABA"/>
    <w:rsid w:val="00FA36EB"/>
    <w:rsid w:val="00FA3CFF"/>
    <w:rsid w:val="00FA3F83"/>
    <w:rsid w:val="00FA402F"/>
    <w:rsid w:val="00FA5216"/>
    <w:rsid w:val="00FA56CE"/>
    <w:rsid w:val="00FA5EA4"/>
    <w:rsid w:val="00FA5ECB"/>
    <w:rsid w:val="00FA6816"/>
    <w:rsid w:val="00FA69DC"/>
    <w:rsid w:val="00FA7142"/>
    <w:rsid w:val="00FA7269"/>
    <w:rsid w:val="00FA75F8"/>
    <w:rsid w:val="00FA7D78"/>
    <w:rsid w:val="00FB0339"/>
    <w:rsid w:val="00FB059B"/>
    <w:rsid w:val="00FB10F0"/>
    <w:rsid w:val="00FB1573"/>
    <w:rsid w:val="00FB1878"/>
    <w:rsid w:val="00FB1FBE"/>
    <w:rsid w:val="00FB275B"/>
    <w:rsid w:val="00FB2DD3"/>
    <w:rsid w:val="00FB2EAD"/>
    <w:rsid w:val="00FB31A7"/>
    <w:rsid w:val="00FB3981"/>
    <w:rsid w:val="00FB3AC8"/>
    <w:rsid w:val="00FB3D71"/>
    <w:rsid w:val="00FB3D84"/>
    <w:rsid w:val="00FB4044"/>
    <w:rsid w:val="00FB458B"/>
    <w:rsid w:val="00FB4C59"/>
    <w:rsid w:val="00FB5700"/>
    <w:rsid w:val="00FB5D95"/>
    <w:rsid w:val="00FB633B"/>
    <w:rsid w:val="00FB66D2"/>
    <w:rsid w:val="00FB6A6A"/>
    <w:rsid w:val="00FB78A1"/>
    <w:rsid w:val="00FB7BCA"/>
    <w:rsid w:val="00FC0DC2"/>
    <w:rsid w:val="00FC11E6"/>
    <w:rsid w:val="00FC1A04"/>
    <w:rsid w:val="00FC233B"/>
    <w:rsid w:val="00FC2982"/>
    <w:rsid w:val="00FC30FB"/>
    <w:rsid w:val="00FC3714"/>
    <w:rsid w:val="00FC3FB1"/>
    <w:rsid w:val="00FC46D9"/>
    <w:rsid w:val="00FC4716"/>
    <w:rsid w:val="00FC5AAA"/>
    <w:rsid w:val="00FC5CAE"/>
    <w:rsid w:val="00FC5EA5"/>
    <w:rsid w:val="00FC674E"/>
    <w:rsid w:val="00FC7473"/>
    <w:rsid w:val="00FC7724"/>
    <w:rsid w:val="00FC7AD6"/>
    <w:rsid w:val="00FD003B"/>
    <w:rsid w:val="00FD03FA"/>
    <w:rsid w:val="00FD0898"/>
    <w:rsid w:val="00FD1A28"/>
    <w:rsid w:val="00FD1CAF"/>
    <w:rsid w:val="00FD1E9A"/>
    <w:rsid w:val="00FD2538"/>
    <w:rsid w:val="00FD2A30"/>
    <w:rsid w:val="00FD34DC"/>
    <w:rsid w:val="00FD46C9"/>
    <w:rsid w:val="00FD4D74"/>
    <w:rsid w:val="00FD51C2"/>
    <w:rsid w:val="00FD53CF"/>
    <w:rsid w:val="00FD55A7"/>
    <w:rsid w:val="00FD6707"/>
    <w:rsid w:val="00FD67F6"/>
    <w:rsid w:val="00FD6EE2"/>
    <w:rsid w:val="00FD6FC4"/>
    <w:rsid w:val="00FD79BE"/>
    <w:rsid w:val="00FD7C41"/>
    <w:rsid w:val="00FE0385"/>
    <w:rsid w:val="00FE07A7"/>
    <w:rsid w:val="00FE0E16"/>
    <w:rsid w:val="00FE142D"/>
    <w:rsid w:val="00FE14ED"/>
    <w:rsid w:val="00FE1B67"/>
    <w:rsid w:val="00FE1C0E"/>
    <w:rsid w:val="00FE20E1"/>
    <w:rsid w:val="00FE252E"/>
    <w:rsid w:val="00FE3D1F"/>
    <w:rsid w:val="00FE3D7C"/>
    <w:rsid w:val="00FE4654"/>
    <w:rsid w:val="00FE4E65"/>
    <w:rsid w:val="00FE5735"/>
    <w:rsid w:val="00FE6998"/>
    <w:rsid w:val="00FE7908"/>
    <w:rsid w:val="00FF048D"/>
    <w:rsid w:val="00FF0550"/>
    <w:rsid w:val="00FF0594"/>
    <w:rsid w:val="00FF05F7"/>
    <w:rsid w:val="00FF0683"/>
    <w:rsid w:val="00FF074B"/>
    <w:rsid w:val="00FF0E01"/>
    <w:rsid w:val="00FF116E"/>
    <w:rsid w:val="00FF12F1"/>
    <w:rsid w:val="00FF203A"/>
    <w:rsid w:val="00FF25B9"/>
    <w:rsid w:val="00FF2974"/>
    <w:rsid w:val="00FF3486"/>
    <w:rsid w:val="00FF3518"/>
    <w:rsid w:val="00FF3A5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 w:type="table" w:customStyle="1" w:styleId="TableGrid32">
    <w:name w:val="Table Grid32"/>
    <w:basedOn w:val="prastojilentel"/>
    <w:next w:val="Lentelstinklelis"/>
    <w:uiPriority w:val="39"/>
    <w:rsid w:val="0029081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 w:type="table" w:customStyle="1" w:styleId="TableGrid32">
    <w:name w:val="Table Grid32"/>
    <w:basedOn w:val="prastojilentel"/>
    <w:next w:val="Lentelstinklelis"/>
    <w:uiPriority w:val="39"/>
    <w:rsid w:val="0029081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032071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0307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4404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186243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770244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grida.talackiene@vsat.vrm.lt" TargetMode="External"/><Relationship Id="rId18"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uploads/vpt/documents/files/mp/pavyzdiniai/pasalinimo_pagrindu_lentele.docx"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tasys.roznys@vsat.vrm.lt" TargetMode="External"/><Relationship Id="rId27" Type="http://schemas.microsoft.com/office/2016/09/relationships/commentsIds" Target="commentsId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CB54C0A-8560-4911-B10B-EB2F8E4AA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17</Pages>
  <Words>16400</Words>
  <Characters>9349</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Talačkienė Ingrida</cp:lastModifiedBy>
  <cp:revision>212</cp:revision>
  <dcterms:created xsi:type="dcterms:W3CDTF">2024-12-09T07:28:00Z</dcterms:created>
  <dcterms:modified xsi:type="dcterms:W3CDTF">2025-04-29T10:40:00Z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